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A91" w:rsidRDefault="007D2A91" w:rsidP="00E67DC3">
      <w:pPr>
        <w:rPr>
          <w:rFonts w:ascii="Arial" w:hAnsi="Arial" w:cs="Arial"/>
          <w:b/>
          <w:bCs/>
          <w:color w:val="17365D"/>
        </w:rPr>
      </w:pPr>
      <w:bookmarkStart w:id="0" w:name="_Toc356998989"/>
      <w:r w:rsidRPr="00E67DC3">
        <w:rPr>
          <w:rFonts w:ascii="Arial" w:hAnsi="Arial" w:cs="Arial"/>
          <w:b/>
          <w:bCs/>
          <w:color w:val="17365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27.75pt">
            <v:imagedata r:id="rId7" o:title=""/>
          </v:shape>
        </w:pict>
      </w:r>
    </w:p>
    <w:p w:rsidR="007D2A91" w:rsidRDefault="007D2A91" w:rsidP="00E67DC3">
      <w:pPr>
        <w:rPr>
          <w:rFonts w:ascii="Arial" w:hAnsi="Arial" w:cs="Arial"/>
          <w:b/>
          <w:bCs/>
          <w:color w:val="17365D"/>
        </w:rPr>
      </w:pPr>
    </w:p>
    <w:p w:rsidR="007D2A91" w:rsidRDefault="007D2A91" w:rsidP="00E67DC3">
      <w:pPr>
        <w:rPr>
          <w:rFonts w:ascii="Arial" w:hAnsi="Arial" w:cs="Arial"/>
          <w:b/>
          <w:bCs/>
          <w:color w:val="17365D"/>
        </w:rPr>
      </w:pPr>
      <w:r>
        <w:rPr>
          <w:rFonts w:ascii="Arial" w:hAnsi="Arial" w:cs="Arial"/>
          <w:b/>
          <w:bCs/>
          <w:color w:val="17365D"/>
        </w:rPr>
        <w:t>CONCEPT</w:t>
      </w:r>
    </w:p>
    <w:p w:rsidR="007D2A91" w:rsidRDefault="007D2A91" w:rsidP="00E67DC3">
      <w:pPr>
        <w:rPr>
          <w:rFonts w:ascii="Arial" w:hAnsi="Arial" w:cs="Arial"/>
          <w:b/>
          <w:bCs/>
          <w:color w:val="17365D"/>
        </w:rPr>
      </w:pPr>
      <w:r w:rsidRPr="00806D90">
        <w:rPr>
          <w:rFonts w:ascii="Arial" w:hAnsi="Arial" w:cs="Arial"/>
          <w:b/>
          <w:bCs/>
          <w:color w:val="17365D"/>
        </w:rPr>
        <w:t>VERKIEZINGSPROGRAMMA CHRISTENU</w:t>
      </w:r>
      <w:r>
        <w:rPr>
          <w:rFonts w:ascii="Arial" w:hAnsi="Arial" w:cs="Arial"/>
          <w:b/>
          <w:bCs/>
          <w:color w:val="17365D"/>
        </w:rPr>
        <w:t>NIE</w:t>
      </w:r>
      <w:r w:rsidRPr="00806D90">
        <w:rPr>
          <w:rFonts w:ascii="Arial" w:hAnsi="Arial" w:cs="Arial"/>
          <w:b/>
          <w:bCs/>
          <w:color w:val="17365D"/>
        </w:rPr>
        <w:t xml:space="preserve"> LELYSTAD 2014-2018</w:t>
      </w:r>
      <w:r>
        <w:rPr>
          <w:rFonts w:ascii="Arial" w:hAnsi="Arial" w:cs="Arial"/>
          <w:b/>
          <w:bCs/>
          <w:color w:val="17365D"/>
        </w:rPr>
        <w:br/>
      </w:r>
      <w:r>
        <w:rPr>
          <w:rFonts w:ascii="Arial" w:hAnsi="Arial" w:cs="Arial"/>
          <w:b/>
          <w:bCs/>
          <w:color w:val="17365D"/>
        </w:rPr>
        <w:br/>
      </w:r>
    </w:p>
    <w:p w:rsidR="007D2A91" w:rsidRDefault="007D2A91" w:rsidP="00E67DC3">
      <w:pPr>
        <w:rPr>
          <w:rFonts w:ascii="Arial" w:hAnsi="Arial" w:cs="Arial"/>
          <w:b/>
          <w:bCs/>
          <w:color w:val="17365D"/>
        </w:rPr>
      </w:pPr>
    </w:p>
    <w:p w:rsidR="007D2A91" w:rsidRDefault="007D2A91" w:rsidP="00E67DC3">
      <w:pPr>
        <w:rPr>
          <w:rFonts w:ascii="Arial" w:hAnsi="Arial" w:cs="Arial"/>
          <w:b/>
          <w:bCs/>
          <w:color w:val="17365D"/>
        </w:rPr>
      </w:pPr>
      <w:r>
        <w:rPr>
          <w:rFonts w:ascii="Arial" w:hAnsi="Arial" w:cs="Arial"/>
          <w:b/>
          <w:bCs/>
          <w:color w:val="17365D"/>
        </w:rPr>
        <w:t>INHOUDSOPGAVE</w:t>
      </w:r>
    </w:p>
    <w:p w:rsidR="007D2A91" w:rsidRDefault="007D2A91" w:rsidP="00E67DC3">
      <w:pPr>
        <w:rPr>
          <w:rFonts w:ascii="Arial" w:hAnsi="Arial" w:cs="Arial"/>
          <w:b/>
          <w:bCs/>
          <w:color w:val="17365D"/>
        </w:rPr>
      </w:pPr>
    </w:p>
    <w:p w:rsidR="007D2A91" w:rsidRPr="00E67DC3" w:rsidRDefault="007D2A91" w:rsidP="00E67DC3">
      <w:pPr>
        <w:rPr>
          <w:rFonts w:ascii="Arial" w:hAnsi="Arial" w:cs="Arial"/>
          <w:b/>
          <w:bCs/>
        </w:rPr>
      </w:pPr>
      <w:r w:rsidRPr="00E67DC3">
        <w:rPr>
          <w:rFonts w:ascii="Arial" w:hAnsi="Arial" w:cs="Arial"/>
          <w:b/>
          <w:bCs/>
        </w:rPr>
        <w:t>INLEIDING</w:t>
      </w:r>
      <w:r w:rsidRPr="00E67DC3">
        <w:rPr>
          <w:rFonts w:ascii="Arial" w:hAnsi="Arial" w:cs="Arial"/>
          <w:b/>
          <w:bCs/>
        </w:rPr>
        <w:br/>
      </w:r>
    </w:p>
    <w:p w:rsidR="007D2A91" w:rsidRPr="00E71E87" w:rsidRDefault="007D2A91" w:rsidP="00E67DC3">
      <w:pPr>
        <w:rPr>
          <w:rFonts w:ascii="Arial" w:hAnsi="Arial" w:cs="Arial"/>
          <w:b/>
        </w:rPr>
      </w:pPr>
      <w:r w:rsidRPr="00E71E87">
        <w:rPr>
          <w:rFonts w:ascii="Arial" w:hAnsi="Arial" w:cs="Arial"/>
          <w:b/>
        </w:rPr>
        <w:t>1. BETROUWBARE OVERHEID</w:t>
      </w:r>
    </w:p>
    <w:p w:rsidR="007D2A91" w:rsidRPr="00E67DC3" w:rsidRDefault="007D2A91" w:rsidP="00E67DC3">
      <w:pPr>
        <w:rPr>
          <w:rFonts w:ascii="Arial" w:hAnsi="Arial" w:cs="Arial"/>
          <w:b/>
          <w:bCs/>
        </w:rPr>
      </w:pPr>
      <w:r>
        <w:rPr>
          <w:rFonts w:ascii="Arial" w:hAnsi="Arial" w:cs="Arial"/>
        </w:rPr>
        <w:br/>
      </w:r>
      <w:r w:rsidRPr="00E67DC3">
        <w:rPr>
          <w:rFonts w:ascii="Arial" w:hAnsi="Arial" w:cs="Arial"/>
          <w:b/>
          <w:bCs/>
        </w:rPr>
        <w:t>2. GEZONDE SAMENLEVING</w:t>
      </w:r>
    </w:p>
    <w:p w:rsidR="007D2A91" w:rsidRPr="00E71E87" w:rsidRDefault="007D2A91" w:rsidP="00E67DC3">
      <w:pPr>
        <w:rPr>
          <w:rFonts w:ascii="Arial" w:hAnsi="Arial" w:cs="Arial"/>
        </w:rPr>
      </w:pPr>
      <w:r w:rsidRPr="00E71E87">
        <w:rPr>
          <w:rFonts w:ascii="Arial" w:hAnsi="Arial" w:cs="Arial"/>
        </w:rPr>
        <w:t>2.1. Samen zorgen (8)</w:t>
      </w:r>
    </w:p>
    <w:p w:rsidR="007D2A91" w:rsidRPr="00E71E87" w:rsidRDefault="007D2A91" w:rsidP="00E67DC3">
      <w:pPr>
        <w:rPr>
          <w:rFonts w:ascii="Arial" w:hAnsi="Arial" w:cs="Arial"/>
        </w:rPr>
      </w:pPr>
      <w:r w:rsidRPr="00E71E87">
        <w:rPr>
          <w:rFonts w:ascii="Arial" w:hAnsi="Arial" w:cs="Arial"/>
        </w:rPr>
        <w:t>2.2. Werk en inkomen (pag. 12)</w:t>
      </w:r>
    </w:p>
    <w:p w:rsidR="007D2A91" w:rsidRPr="00E71E87" w:rsidRDefault="007D2A91" w:rsidP="00E67DC3">
      <w:pPr>
        <w:rPr>
          <w:rFonts w:ascii="Arial" w:eastAsia="MS Mincho" w:hAnsi="Arial" w:cs="Arial"/>
        </w:rPr>
      </w:pPr>
      <w:r w:rsidRPr="00E71E87">
        <w:rPr>
          <w:rFonts w:ascii="Arial" w:eastAsia="MS Mincho" w:hAnsi="Arial" w:cs="Arial"/>
        </w:rPr>
        <w:t>2.3. Onderwijs (pag 14)</w:t>
      </w:r>
    </w:p>
    <w:p w:rsidR="007D2A91" w:rsidRPr="00E71E87" w:rsidRDefault="007D2A91" w:rsidP="00E67DC3">
      <w:pPr>
        <w:rPr>
          <w:rFonts w:ascii="Arial" w:hAnsi="Arial" w:cs="Arial"/>
        </w:rPr>
      </w:pPr>
      <w:r w:rsidRPr="00E71E87">
        <w:rPr>
          <w:rFonts w:ascii="Arial" w:hAnsi="Arial" w:cs="Arial"/>
        </w:rPr>
        <w:t>2.4. Cultuur, sport en recreatie (p 16)</w:t>
      </w:r>
    </w:p>
    <w:p w:rsidR="007D2A91" w:rsidRPr="00E67DC3" w:rsidRDefault="007D2A91" w:rsidP="00E67DC3">
      <w:pPr>
        <w:rPr>
          <w:rFonts w:ascii="Arial" w:hAnsi="Arial" w:cs="Arial"/>
          <w:b/>
          <w:bCs/>
        </w:rPr>
      </w:pPr>
      <w:r>
        <w:rPr>
          <w:rFonts w:ascii="Arial" w:hAnsi="Arial" w:cs="Arial"/>
        </w:rPr>
        <w:br/>
      </w:r>
      <w:r w:rsidRPr="00E67DC3">
        <w:rPr>
          <w:rFonts w:ascii="Arial" w:hAnsi="Arial" w:cs="Arial"/>
          <w:b/>
          <w:bCs/>
        </w:rPr>
        <w:t xml:space="preserve">3. DUURZAAM LEVEN, WONEN, WERKEN, </w:t>
      </w:r>
    </w:p>
    <w:p w:rsidR="007D2A91" w:rsidRDefault="007D2A91" w:rsidP="00E67DC3">
      <w:pPr>
        <w:rPr>
          <w:rFonts w:ascii="Arial" w:hAnsi="Arial" w:cs="Arial"/>
          <w:iCs/>
        </w:rPr>
      </w:pPr>
      <w:r w:rsidRPr="00F836A2">
        <w:rPr>
          <w:rFonts w:ascii="Arial" w:hAnsi="Arial" w:cs="Arial"/>
          <w:iCs/>
        </w:rPr>
        <w:t xml:space="preserve">3.1. Economie </w:t>
      </w:r>
    </w:p>
    <w:p w:rsidR="007D2A91" w:rsidRDefault="007D2A91" w:rsidP="00E67DC3">
      <w:pPr>
        <w:rPr>
          <w:rFonts w:ascii="Arial" w:hAnsi="Arial" w:cs="Arial"/>
          <w:iCs/>
        </w:rPr>
      </w:pPr>
      <w:r>
        <w:rPr>
          <w:rFonts w:ascii="Arial" w:hAnsi="Arial" w:cs="Arial"/>
          <w:iCs/>
        </w:rPr>
        <w:t>3.2 Goed wonen</w:t>
      </w:r>
    </w:p>
    <w:p w:rsidR="007D2A91" w:rsidRDefault="007D2A91" w:rsidP="00E67DC3">
      <w:pPr>
        <w:rPr>
          <w:rFonts w:ascii="Arial" w:hAnsi="Arial" w:cs="Arial"/>
          <w:iCs/>
        </w:rPr>
      </w:pPr>
      <w:r>
        <w:rPr>
          <w:rFonts w:ascii="Arial" w:hAnsi="Arial" w:cs="Arial"/>
          <w:iCs/>
        </w:rPr>
        <w:t>3.3 Mobiliteit</w:t>
      </w:r>
    </w:p>
    <w:p w:rsidR="007D2A91" w:rsidRPr="00F836A2" w:rsidRDefault="007D2A91" w:rsidP="00E67DC3">
      <w:pPr>
        <w:rPr>
          <w:rFonts w:ascii="Arial" w:hAnsi="Arial" w:cs="Arial"/>
          <w:iCs/>
        </w:rPr>
      </w:pPr>
      <w:r>
        <w:rPr>
          <w:rFonts w:ascii="Arial" w:hAnsi="Arial" w:cs="Arial"/>
          <w:iCs/>
        </w:rPr>
        <w:t>3.4 Energie, klimaat en milieu</w:t>
      </w:r>
    </w:p>
    <w:p w:rsidR="007D2A91" w:rsidRPr="00806D90" w:rsidRDefault="007D2A91" w:rsidP="00806D90">
      <w:pPr>
        <w:pStyle w:val="Heading1"/>
        <w:rPr>
          <w:rFonts w:ascii="Arial" w:hAnsi="Arial" w:cs="Arial"/>
          <w:b w:val="0"/>
          <w:bCs w:val="0"/>
          <w:color w:val="17365D"/>
        </w:rPr>
      </w:pPr>
    </w:p>
    <w:p w:rsidR="007D2A91" w:rsidRPr="00706164" w:rsidRDefault="007D2A91" w:rsidP="00806D90">
      <w:pPr>
        <w:pStyle w:val="Heading1"/>
        <w:rPr>
          <w:rFonts w:ascii="Arial" w:hAnsi="Arial" w:cs="Arial"/>
          <w:color w:val="17365D"/>
        </w:rPr>
      </w:pPr>
      <w:r>
        <w:rPr>
          <w:rFonts w:ascii="Arial" w:hAnsi="Arial" w:cs="Arial"/>
          <w:color w:val="17365D"/>
        </w:rPr>
        <w:br w:type="page"/>
        <w:t>I</w:t>
      </w:r>
      <w:r w:rsidRPr="00706164">
        <w:rPr>
          <w:rFonts w:ascii="Arial" w:hAnsi="Arial" w:cs="Arial"/>
          <w:color w:val="17365D"/>
        </w:rPr>
        <w:t>nleiding</w:t>
      </w:r>
    </w:p>
    <w:p w:rsidR="007D2A91" w:rsidRPr="00706164" w:rsidRDefault="007D2A91" w:rsidP="008467DD">
      <w:pPr>
        <w:pStyle w:val="Heading2"/>
        <w:rPr>
          <w:i/>
          <w:color w:val="17365D"/>
          <w:sz w:val="24"/>
          <w:szCs w:val="24"/>
        </w:rPr>
      </w:pPr>
      <w:r w:rsidRPr="00706164">
        <w:rPr>
          <w:i/>
          <w:color w:val="17365D"/>
          <w:sz w:val="24"/>
          <w:szCs w:val="24"/>
        </w:rPr>
        <w:t>ChristenUnie, partij van de samenleving</w:t>
      </w:r>
    </w:p>
    <w:p w:rsidR="007D2A91" w:rsidRPr="00706164" w:rsidRDefault="007D2A91" w:rsidP="00E11E19">
      <w:pPr>
        <w:spacing w:line="240" w:lineRule="auto"/>
        <w:rPr>
          <w:rFonts w:ascii="Arial" w:hAnsi="Arial" w:cs="Arial"/>
          <w:color w:val="000000"/>
        </w:rPr>
      </w:pPr>
      <w:r>
        <w:rPr>
          <w:rFonts w:ascii="Arial" w:hAnsi="Arial" w:cs="Arial"/>
          <w:color w:val="000000"/>
        </w:rPr>
        <w:t xml:space="preserve">Politiek </w:t>
      </w:r>
      <w:r w:rsidRPr="00706164">
        <w:rPr>
          <w:rFonts w:ascii="Arial" w:hAnsi="Arial" w:cs="Arial"/>
          <w:color w:val="000000"/>
        </w:rPr>
        <w:t>gaa</w:t>
      </w:r>
      <w:r>
        <w:rPr>
          <w:rFonts w:ascii="Arial" w:hAnsi="Arial" w:cs="Arial"/>
          <w:color w:val="000000"/>
        </w:rPr>
        <w:t>t</w:t>
      </w:r>
      <w:r w:rsidRPr="00706164">
        <w:rPr>
          <w:rFonts w:ascii="Arial" w:hAnsi="Arial" w:cs="Arial"/>
          <w:color w:val="000000"/>
        </w:rPr>
        <w:t xml:space="preserve"> over mensen, onze ouders en kinderen, onze buren, de leerkracht op de school om de hoek, de wijkverpleegkundige, onze werkgever en onze werknemers. Ze gaan over ons en onze manier van samenleven.</w:t>
      </w:r>
    </w:p>
    <w:p w:rsidR="007D2A91" w:rsidRPr="00706164" w:rsidRDefault="007D2A91" w:rsidP="003E01C9">
      <w:pPr>
        <w:spacing w:line="240" w:lineRule="auto"/>
        <w:rPr>
          <w:rFonts w:ascii="Arial" w:hAnsi="Arial" w:cs="Arial"/>
          <w:color w:val="000000"/>
        </w:rPr>
      </w:pPr>
      <w:r w:rsidRPr="00706164">
        <w:rPr>
          <w:rFonts w:ascii="Arial" w:hAnsi="Arial" w:cs="Arial"/>
          <w:color w:val="000000"/>
        </w:rPr>
        <w:t xml:space="preserve">Mensen zijn door God geschapen om samen te leven. Mensen zijn meer dan alleen maar consumenten. Het </w:t>
      </w:r>
      <w:r>
        <w:rPr>
          <w:rFonts w:ascii="Arial" w:hAnsi="Arial" w:cs="Arial"/>
          <w:color w:val="000000"/>
        </w:rPr>
        <w:t xml:space="preserve">gaat </w:t>
      </w:r>
      <w:r w:rsidRPr="00706164">
        <w:rPr>
          <w:rFonts w:ascii="Arial" w:hAnsi="Arial" w:cs="Arial"/>
          <w:color w:val="000000"/>
        </w:rPr>
        <w:t>om veel meer dan geld en bezitting</w:t>
      </w:r>
      <w:r>
        <w:rPr>
          <w:rFonts w:ascii="Arial" w:hAnsi="Arial" w:cs="Arial"/>
          <w:color w:val="000000"/>
        </w:rPr>
        <w:t xml:space="preserve">en. Wij willen niet alleen </w:t>
      </w:r>
      <w:r w:rsidRPr="00706164">
        <w:rPr>
          <w:rFonts w:ascii="Arial" w:hAnsi="Arial" w:cs="Arial"/>
          <w:color w:val="000000"/>
        </w:rPr>
        <w:t>een betaalbaar huis, maar ook geborgenheid en veiligheid en bovenal een zinvol leven. Wij willen niet alleen een baan met salaris, maar ook waardering en mogelijkheden om onze talente</w:t>
      </w:r>
      <w:r>
        <w:rPr>
          <w:rFonts w:ascii="Arial" w:hAnsi="Arial" w:cs="Arial"/>
          <w:color w:val="000000"/>
        </w:rPr>
        <w:t>n te ontplooien in dienst van d</w:t>
      </w:r>
      <w:r w:rsidRPr="00706164">
        <w:rPr>
          <w:rFonts w:ascii="Arial" w:hAnsi="Arial" w:cs="Arial"/>
          <w:color w:val="000000"/>
        </w:rPr>
        <w:t>e ander. We willen niet alleen een overheid die op de centjes let, maar ook een samenleving waarin we ruimte krijgen, gehoord worden en waarin zwakkeren beschermd worden.</w:t>
      </w:r>
    </w:p>
    <w:p w:rsidR="007D2A91" w:rsidRPr="00706164" w:rsidRDefault="007D2A91" w:rsidP="008467DD">
      <w:pPr>
        <w:spacing w:line="240" w:lineRule="auto"/>
        <w:rPr>
          <w:rFonts w:ascii="Arial" w:hAnsi="Arial" w:cs="Arial"/>
          <w:color w:val="000000"/>
        </w:rPr>
      </w:pPr>
      <w:r w:rsidRPr="00706164">
        <w:rPr>
          <w:rFonts w:ascii="Arial" w:hAnsi="Arial" w:cs="Arial"/>
          <w:color w:val="000000"/>
        </w:rPr>
        <w:t>Wij willen geen samenleving waarin ons verteld wordt wat we moeten denken en doen, maar willen zelf verantwoordelijkheid nemen en van daaruit eigen keuzes maken. We willen een stad waarin we omzien naar elkaar. Een stad die leefbaar blijft, ook voor onze kinderen.</w:t>
      </w:r>
    </w:p>
    <w:p w:rsidR="007D2A91" w:rsidRPr="00706164" w:rsidRDefault="007D2A91" w:rsidP="008467DD">
      <w:pPr>
        <w:rPr>
          <w:rFonts w:ascii="Arial" w:hAnsi="Arial" w:cs="Arial"/>
          <w:b/>
          <w:i/>
          <w:color w:val="17365D"/>
          <w:sz w:val="24"/>
          <w:szCs w:val="24"/>
        </w:rPr>
      </w:pPr>
      <w:r>
        <w:rPr>
          <w:rFonts w:ascii="Arial" w:hAnsi="Arial" w:cs="Arial"/>
          <w:b/>
          <w:i/>
          <w:color w:val="17365D"/>
          <w:sz w:val="24"/>
          <w:szCs w:val="24"/>
        </w:rPr>
        <w:br/>
      </w:r>
      <w:r w:rsidRPr="00706164">
        <w:rPr>
          <w:rFonts w:ascii="Arial" w:hAnsi="Arial" w:cs="Arial"/>
          <w:b/>
          <w:i/>
          <w:color w:val="17365D"/>
          <w:sz w:val="24"/>
          <w:szCs w:val="24"/>
        </w:rPr>
        <w:t>Geef geloof een stem</w:t>
      </w:r>
    </w:p>
    <w:p w:rsidR="007D2A91" w:rsidRPr="00706164" w:rsidRDefault="007D2A91" w:rsidP="00806D90">
      <w:pPr>
        <w:spacing w:line="240" w:lineRule="auto"/>
        <w:rPr>
          <w:rFonts w:ascii="Arial" w:hAnsi="Arial" w:cs="Arial"/>
          <w:color w:val="000000"/>
        </w:rPr>
      </w:pPr>
      <w:r w:rsidRPr="00706164">
        <w:rPr>
          <w:rFonts w:ascii="Arial" w:hAnsi="Arial" w:cs="Arial"/>
          <w:color w:val="000000"/>
        </w:rPr>
        <w:t>Voor antwoorden op uitdagingen van deze tijd laten wij ons inspireren door de Bijbel. In de Bijbel gaat het over mensen, samenleven en overheid. Het gaat ook over handelen van mensen in tijden van crisis. Soms moeten we in die crisis andere keuzes</w:t>
      </w:r>
      <w:r>
        <w:rPr>
          <w:rFonts w:ascii="Arial" w:hAnsi="Arial" w:cs="Arial"/>
          <w:color w:val="000000"/>
        </w:rPr>
        <w:t xml:space="preserve"> maken.</w:t>
      </w:r>
      <w:r w:rsidRPr="00706164">
        <w:rPr>
          <w:rFonts w:ascii="Arial" w:hAnsi="Arial" w:cs="Arial"/>
          <w:color w:val="000000"/>
        </w:rPr>
        <w:t xml:space="preserve"> Dat is niet altijd gemakkelijk, maar zeker niet vreemd. De God van de Bijbel is bepaald niet van de status quo en van het alles houden zoals het is.</w:t>
      </w:r>
      <w:r w:rsidRPr="00706164">
        <w:rPr>
          <w:rFonts w:ascii="Arial" w:hAnsi="Arial" w:cs="Arial"/>
          <w:color w:val="000000"/>
        </w:rPr>
        <w:br/>
        <w:t xml:space="preserve">Wij geloven dat God dit van ons wil: </w:t>
      </w:r>
      <w:r w:rsidRPr="00706164">
        <w:rPr>
          <w:rFonts w:ascii="Arial" w:hAnsi="Arial" w:cs="Arial"/>
          <w:i/>
          <w:color w:val="000000"/>
        </w:rPr>
        <w:t>recht doen, trouw zijn, en nederig de weg gaan die God van ons vraagt</w:t>
      </w:r>
      <w:r w:rsidRPr="00706164">
        <w:rPr>
          <w:rFonts w:ascii="Arial" w:hAnsi="Arial" w:cs="Arial"/>
          <w:color w:val="000000"/>
        </w:rPr>
        <w:t xml:space="preserve"> (Micha 6:8).</w:t>
      </w:r>
      <w:r>
        <w:rPr>
          <w:rFonts w:ascii="Arial" w:hAnsi="Arial" w:cs="Arial"/>
          <w:color w:val="000000"/>
        </w:rPr>
        <w:br/>
      </w:r>
    </w:p>
    <w:p w:rsidR="007D2A91" w:rsidRPr="00706164" w:rsidRDefault="007D2A91" w:rsidP="00E11E19">
      <w:pPr>
        <w:spacing w:line="240" w:lineRule="auto"/>
        <w:rPr>
          <w:rFonts w:ascii="Arial" w:hAnsi="Arial" w:cs="Arial"/>
        </w:rPr>
      </w:pPr>
      <w:r w:rsidRPr="00706164">
        <w:rPr>
          <w:rFonts w:ascii="Arial" w:hAnsi="Arial" w:cs="Arial"/>
          <w:i/>
          <w:iCs/>
        </w:rPr>
        <w:t>Onze belangrijkste doelen voor Lelystad zijn</w:t>
      </w:r>
      <w:r>
        <w:rPr>
          <w:rFonts w:ascii="Arial" w:hAnsi="Arial" w:cs="Arial"/>
        </w:rPr>
        <w:t>,z</w:t>
      </w:r>
      <w:r w:rsidRPr="00E11E19">
        <w:rPr>
          <w:rFonts w:ascii="Arial" w:hAnsi="Arial" w:cs="Arial"/>
          <w:i/>
          <w:iCs/>
        </w:rPr>
        <w:t>owel onder “gewone” omstandigheden als In crisistijd</w:t>
      </w:r>
      <w:r>
        <w:rPr>
          <w:rFonts w:ascii="Arial" w:hAnsi="Arial" w:cs="Arial"/>
          <w:i/>
          <w:iCs/>
        </w:rPr>
        <w:t>:</w:t>
      </w:r>
      <w:r>
        <w:rPr>
          <w:rFonts w:ascii="Arial" w:hAnsi="Arial" w:cs="Arial"/>
          <w:i/>
          <w:iCs/>
        </w:rPr>
        <w:br/>
      </w:r>
      <w:r w:rsidRPr="00706164">
        <w:rPr>
          <w:rFonts w:ascii="Arial" w:hAnsi="Arial" w:cs="Arial"/>
        </w:rPr>
        <w:t xml:space="preserve">: </w:t>
      </w:r>
      <w:r w:rsidRPr="00706164">
        <w:rPr>
          <w:rFonts w:ascii="Arial" w:hAnsi="Arial" w:cs="Arial"/>
        </w:rPr>
        <w:br/>
      </w:r>
      <w:r>
        <w:rPr>
          <w:rFonts w:ascii="Arial" w:hAnsi="Arial" w:cs="Arial"/>
        </w:rPr>
        <w:t>-</w:t>
      </w:r>
      <w:r w:rsidRPr="00706164">
        <w:rPr>
          <w:rFonts w:ascii="Arial" w:hAnsi="Arial" w:cs="Arial"/>
        </w:rPr>
        <w:t xml:space="preserve"> vreedza</w:t>
      </w:r>
      <w:r>
        <w:rPr>
          <w:rFonts w:ascii="Arial" w:hAnsi="Arial" w:cs="Arial"/>
        </w:rPr>
        <w:t>am</w:t>
      </w:r>
      <w:r w:rsidRPr="00706164">
        <w:rPr>
          <w:rFonts w:ascii="Arial" w:hAnsi="Arial" w:cs="Arial"/>
        </w:rPr>
        <w:t xml:space="preserve"> samenle</w:t>
      </w:r>
      <w:r>
        <w:rPr>
          <w:rFonts w:ascii="Arial" w:hAnsi="Arial" w:cs="Arial"/>
        </w:rPr>
        <w:t>ve</w:t>
      </w:r>
      <w:r w:rsidRPr="00706164">
        <w:rPr>
          <w:rFonts w:ascii="Arial" w:hAnsi="Arial" w:cs="Arial"/>
        </w:rPr>
        <w:t>n van uiteenlopende bevolkingsgroepe</w:t>
      </w:r>
      <w:r>
        <w:rPr>
          <w:rFonts w:ascii="Arial" w:hAnsi="Arial" w:cs="Arial"/>
        </w:rPr>
        <w:t>n in plaats van ieder voor zich</w:t>
      </w:r>
      <w:r w:rsidRPr="00706164">
        <w:rPr>
          <w:rFonts w:ascii="Arial" w:hAnsi="Arial" w:cs="Arial"/>
        </w:rPr>
        <w:br/>
      </w:r>
      <w:r>
        <w:rPr>
          <w:rFonts w:ascii="Arial" w:hAnsi="Arial" w:cs="Arial"/>
        </w:rPr>
        <w:t xml:space="preserve">- </w:t>
      </w:r>
      <w:r w:rsidRPr="00706164">
        <w:rPr>
          <w:rFonts w:ascii="Arial" w:hAnsi="Arial" w:cs="Arial"/>
        </w:rPr>
        <w:t xml:space="preserve">een overheid die </w:t>
      </w:r>
      <w:r>
        <w:rPr>
          <w:rFonts w:ascii="Arial" w:hAnsi="Arial" w:cs="Arial"/>
        </w:rPr>
        <w:t>de balans vindt</w:t>
      </w:r>
      <w:r w:rsidRPr="00706164">
        <w:rPr>
          <w:rFonts w:ascii="Arial" w:hAnsi="Arial" w:cs="Arial"/>
        </w:rPr>
        <w:t xml:space="preserve"> tussen zelf doen en ruimte laten </w:t>
      </w:r>
      <w:r>
        <w:rPr>
          <w:rFonts w:ascii="Arial" w:hAnsi="Arial" w:cs="Arial"/>
        </w:rPr>
        <w:br/>
      </w:r>
      <w:r w:rsidRPr="00706164">
        <w:rPr>
          <w:rFonts w:ascii="Arial" w:hAnsi="Arial" w:cs="Arial"/>
        </w:rPr>
        <w:t xml:space="preserve">- een duurzame samenleving </w:t>
      </w:r>
      <w:r>
        <w:rPr>
          <w:rFonts w:ascii="Arial" w:hAnsi="Arial" w:cs="Arial"/>
        </w:rPr>
        <w:br/>
        <w:t xml:space="preserve">- </w:t>
      </w:r>
      <w:r w:rsidRPr="00706164">
        <w:rPr>
          <w:rFonts w:ascii="Arial" w:hAnsi="Arial" w:cs="Arial"/>
        </w:rPr>
        <w:t>een hoge sociale kwaliteit ook bij onvermijdelijk bezuinigingen.</w:t>
      </w:r>
    </w:p>
    <w:bookmarkEnd w:id="0"/>
    <w:p w:rsidR="007D2A91" w:rsidRPr="00706164" w:rsidRDefault="007D2A91" w:rsidP="00A9093A">
      <w:pPr>
        <w:rPr>
          <w:rFonts w:ascii="Arial" w:hAnsi="Arial" w:cs="Arial"/>
          <w:b/>
          <w:sz w:val="28"/>
          <w:szCs w:val="28"/>
        </w:rPr>
      </w:pPr>
      <w:r w:rsidRPr="00706164">
        <w:rPr>
          <w:rFonts w:ascii="Arial" w:hAnsi="Arial" w:cs="Arial"/>
          <w:b/>
          <w:bCs/>
        </w:rPr>
        <w:br w:type="page"/>
      </w:r>
      <w:bookmarkStart w:id="1" w:name="_Toc356998991"/>
      <w:r w:rsidRPr="00706164">
        <w:rPr>
          <w:rFonts w:ascii="Arial" w:hAnsi="Arial" w:cs="Arial"/>
          <w:b/>
          <w:sz w:val="28"/>
          <w:szCs w:val="28"/>
        </w:rPr>
        <w:t>1. BETROUWBARE OVERHEID</w:t>
      </w:r>
      <w:bookmarkEnd w:id="1"/>
    </w:p>
    <w:p w:rsidR="007D2A91" w:rsidRPr="00706164" w:rsidRDefault="007D2A91" w:rsidP="008A3402">
      <w:pPr>
        <w:rPr>
          <w:rFonts w:ascii="Arial" w:hAnsi="Arial" w:cs="Arial"/>
          <w:b/>
          <w:i/>
          <w:color w:val="17365D"/>
          <w:sz w:val="24"/>
          <w:szCs w:val="24"/>
        </w:rPr>
      </w:pPr>
      <w:r w:rsidRPr="00706164">
        <w:rPr>
          <w:rFonts w:ascii="Arial" w:hAnsi="Arial" w:cs="Arial"/>
          <w:b/>
          <w:i/>
          <w:color w:val="17365D"/>
          <w:sz w:val="24"/>
          <w:szCs w:val="24"/>
        </w:rPr>
        <w:t>Lelystad, dat zijn we samen</w:t>
      </w:r>
    </w:p>
    <w:p w:rsidR="007D2A91" w:rsidRPr="00706164" w:rsidRDefault="007D2A91" w:rsidP="00375F1F">
      <w:pPr>
        <w:spacing w:line="240" w:lineRule="auto"/>
        <w:rPr>
          <w:rFonts w:ascii="Arial" w:hAnsi="Arial" w:cs="Arial"/>
        </w:rPr>
      </w:pPr>
      <w:r w:rsidRPr="00706164">
        <w:rPr>
          <w:rFonts w:ascii="Arial" w:hAnsi="Arial" w:cs="Arial"/>
        </w:rPr>
        <w:t>Overheid, samenleving en markt zijn</w:t>
      </w:r>
      <w:r>
        <w:rPr>
          <w:rFonts w:ascii="Arial" w:hAnsi="Arial" w:cs="Arial"/>
        </w:rPr>
        <w:t>,</w:t>
      </w:r>
      <w:r w:rsidRPr="00706164">
        <w:rPr>
          <w:rFonts w:ascii="Arial" w:hAnsi="Arial" w:cs="Arial"/>
        </w:rPr>
        <w:t xml:space="preserve"> </w:t>
      </w:r>
      <w:r>
        <w:rPr>
          <w:rFonts w:ascii="Arial" w:hAnsi="Arial" w:cs="Arial"/>
        </w:rPr>
        <w:t>als</w:t>
      </w:r>
      <w:r w:rsidRPr="00706164">
        <w:rPr>
          <w:rFonts w:ascii="Arial" w:hAnsi="Arial" w:cs="Arial"/>
        </w:rPr>
        <w:t xml:space="preserve"> </w:t>
      </w:r>
      <w:r>
        <w:rPr>
          <w:rFonts w:ascii="Arial" w:hAnsi="Arial" w:cs="Arial"/>
        </w:rPr>
        <w:t>bondgenoten, a</w:t>
      </w:r>
      <w:r w:rsidRPr="00706164">
        <w:rPr>
          <w:rFonts w:ascii="Arial" w:hAnsi="Arial" w:cs="Arial"/>
        </w:rPr>
        <w:t xml:space="preserve">lle drie nodig. De ChristenUnie wil investeren in de kracht van de samenleving. De overheid ondersteunt mensen om hun eigen kracht in te zetten. </w:t>
      </w:r>
    </w:p>
    <w:p w:rsidR="007D2A91" w:rsidRPr="00706164" w:rsidRDefault="007D2A91" w:rsidP="00375F1F">
      <w:pPr>
        <w:spacing w:line="240" w:lineRule="auto"/>
        <w:rPr>
          <w:rFonts w:ascii="Arial" w:hAnsi="Arial" w:cs="Arial"/>
        </w:rPr>
      </w:pPr>
      <w:r w:rsidRPr="00706164">
        <w:rPr>
          <w:rFonts w:ascii="Arial" w:hAnsi="Arial" w:cs="Arial"/>
        </w:rPr>
        <w:t>De lokale overheid (raadsleden, wethouders, burgemeester én ambtenaren) moet betrouwbaar, transparant en herkenbaar zijn en het vertrouwen van de burger waard. Kortom een dienstbare overheid, juist lokaal, omdat die zo dichtbij de mensen staat. Het bestuur moet aan de burgers verantwoording afleggen. Dat betekent goede communicatie, van social media tot de balie. Wij willen een (fysiek en digitaal)</w:t>
      </w:r>
      <w:r>
        <w:rPr>
          <w:rFonts w:ascii="Arial" w:hAnsi="Arial" w:cs="Arial"/>
        </w:rPr>
        <w:t xml:space="preserve"> bereikbare, klantvriendelijke </w:t>
      </w:r>
      <w:r w:rsidRPr="00706164">
        <w:rPr>
          <w:rFonts w:ascii="Arial" w:hAnsi="Arial" w:cs="Arial"/>
        </w:rPr>
        <w:t xml:space="preserve">overheid, die zaken niet ingewikkeld maakt maar </w:t>
      </w:r>
      <w:r>
        <w:rPr>
          <w:rFonts w:ascii="Arial" w:hAnsi="Arial" w:cs="Arial"/>
        </w:rPr>
        <w:t>begrijpelijk</w:t>
      </w:r>
      <w:r w:rsidRPr="00706164">
        <w:rPr>
          <w:rFonts w:ascii="Arial" w:hAnsi="Arial" w:cs="Arial"/>
        </w:rPr>
        <w:t xml:space="preserve">. </w:t>
      </w:r>
      <w:r w:rsidRPr="00706164">
        <w:rPr>
          <w:rFonts w:ascii="Arial" w:hAnsi="Arial" w:cs="Arial"/>
        </w:rPr>
        <w:br/>
        <w:t>Daarom gemeente: laat alle in</w:t>
      </w:r>
      <w:r>
        <w:rPr>
          <w:rFonts w:ascii="Arial" w:hAnsi="Arial" w:cs="Arial"/>
        </w:rPr>
        <w:t>woners</w:t>
      </w:r>
      <w:r w:rsidRPr="00706164">
        <w:rPr>
          <w:rFonts w:ascii="Arial" w:hAnsi="Arial" w:cs="Arial"/>
        </w:rPr>
        <w:t xml:space="preserve"> tot hun recht komen en hun talenten benutten. Biedt waar nodig een vangnet voor wie het op eigen kracht niet redt, ook niet met hulp van familie of mantelzorgers. Laat medewerkers van de gemeente met </w:t>
      </w:r>
      <w:r>
        <w:rPr>
          <w:rFonts w:ascii="Arial" w:hAnsi="Arial" w:cs="Arial"/>
        </w:rPr>
        <w:t>hen</w:t>
      </w:r>
      <w:r w:rsidRPr="00706164">
        <w:rPr>
          <w:rFonts w:ascii="Arial" w:hAnsi="Arial" w:cs="Arial"/>
        </w:rPr>
        <w:t xml:space="preserve"> meedenken en goed naar hen luisteren om samen tot een oplossing te komen. </w:t>
      </w:r>
      <w:r w:rsidRPr="00706164">
        <w:rPr>
          <w:rFonts w:ascii="Arial" w:hAnsi="Arial" w:cs="Arial"/>
        </w:rPr>
        <w:br/>
        <w:t xml:space="preserve">Het gemeentebestuur is er voor de inwoners en bedrijven. Soms moeten er besluiten genomen worden waar niet iedereen achter staat. Het bestuur moet </w:t>
      </w:r>
      <w:r>
        <w:rPr>
          <w:rFonts w:ascii="Arial" w:hAnsi="Arial" w:cs="Arial"/>
        </w:rPr>
        <w:t xml:space="preserve">die </w:t>
      </w:r>
      <w:r w:rsidRPr="00706164">
        <w:rPr>
          <w:rFonts w:ascii="Arial" w:hAnsi="Arial" w:cs="Arial"/>
        </w:rPr>
        <w:t>dan kunnen verantwoorden</w:t>
      </w:r>
      <w:r>
        <w:rPr>
          <w:rFonts w:ascii="Arial" w:hAnsi="Arial" w:cs="Arial"/>
        </w:rPr>
        <w:t>.</w:t>
      </w:r>
      <w:r w:rsidRPr="00706164">
        <w:rPr>
          <w:rFonts w:ascii="Arial" w:hAnsi="Arial" w:cs="Arial"/>
        </w:rPr>
        <w:t xml:space="preserve"> </w:t>
      </w:r>
      <w:r>
        <w:rPr>
          <w:rFonts w:ascii="Arial" w:hAnsi="Arial" w:cs="Arial"/>
        </w:rPr>
        <w:t>N</w:t>
      </w:r>
      <w:r w:rsidRPr="00706164">
        <w:rPr>
          <w:rFonts w:ascii="Arial" w:hAnsi="Arial" w:cs="Arial"/>
        </w:rPr>
        <w:t xml:space="preserve">adeel voor de enkeling </w:t>
      </w:r>
      <w:r>
        <w:rPr>
          <w:rFonts w:ascii="Arial" w:hAnsi="Arial" w:cs="Arial"/>
        </w:rPr>
        <w:t xml:space="preserve">moet </w:t>
      </w:r>
      <w:r w:rsidRPr="00706164">
        <w:rPr>
          <w:rFonts w:ascii="Arial" w:hAnsi="Arial" w:cs="Arial"/>
        </w:rPr>
        <w:t xml:space="preserve">zoveel mogelijk </w:t>
      </w:r>
      <w:r>
        <w:rPr>
          <w:rFonts w:ascii="Arial" w:hAnsi="Arial" w:cs="Arial"/>
        </w:rPr>
        <w:t xml:space="preserve">worden </w:t>
      </w:r>
      <w:r w:rsidRPr="00706164">
        <w:rPr>
          <w:rFonts w:ascii="Arial" w:hAnsi="Arial" w:cs="Arial"/>
        </w:rPr>
        <w:t>beperk</w:t>
      </w:r>
      <w:r>
        <w:rPr>
          <w:rFonts w:ascii="Arial" w:hAnsi="Arial" w:cs="Arial"/>
        </w:rPr>
        <w:t>t</w:t>
      </w:r>
      <w:r w:rsidRPr="00706164">
        <w:rPr>
          <w:rFonts w:ascii="Arial" w:hAnsi="Arial" w:cs="Arial"/>
        </w:rPr>
        <w:t>.</w:t>
      </w:r>
    </w:p>
    <w:p w:rsidR="007D2A91" w:rsidRPr="00706164" w:rsidRDefault="007D2A91" w:rsidP="008A3402">
      <w:pPr>
        <w:rPr>
          <w:rFonts w:ascii="Arial" w:hAnsi="Arial" w:cs="Arial"/>
        </w:rPr>
      </w:pPr>
      <w:r w:rsidRPr="00706164">
        <w:rPr>
          <w:rFonts w:ascii="Arial" w:hAnsi="Arial" w:cs="Arial"/>
        </w:rPr>
        <w:t>Daarom:</w:t>
      </w:r>
    </w:p>
    <w:p w:rsidR="007D2A91" w:rsidRPr="00706164" w:rsidRDefault="007D2A91" w:rsidP="00375F1F">
      <w:pPr>
        <w:pStyle w:val="ListParagraph"/>
        <w:numPr>
          <w:ilvl w:val="0"/>
          <w:numId w:val="2"/>
        </w:numPr>
        <w:spacing w:line="240" w:lineRule="auto"/>
        <w:rPr>
          <w:rFonts w:ascii="Arial" w:hAnsi="Arial" w:cs="Arial"/>
        </w:rPr>
      </w:pPr>
      <w:r w:rsidRPr="00706164">
        <w:rPr>
          <w:rFonts w:ascii="Arial" w:hAnsi="Arial" w:cs="Arial"/>
        </w:rPr>
        <w:t xml:space="preserve">moeten </w:t>
      </w:r>
      <w:r>
        <w:rPr>
          <w:rFonts w:ascii="Arial" w:hAnsi="Arial" w:cs="Arial"/>
        </w:rPr>
        <w:t>m</w:t>
      </w:r>
      <w:r w:rsidRPr="00706164">
        <w:rPr>
          <w:rFonts w:ascii="Arial" w:hAnsi="Arial" w:cs="Arial"/>
        </w:rPr>
        <w:t xml:space="preserve">ensen niet </w:t>
      </w:r>
      <w:r>
        <w:rPr>
          <w:rFonts w:ascii="Arial" w:hAnsi="Arial" w:cs="Arial"/>
        </w:rPr>
        <w:t>m</w:t>
      </w:r>
      <w:r w:rsidRPr="00706164">
        <w:rPr>
          <w:rFonts w:ascii="Arial" w:hAnsi="Arial" w:cs="Arial"/>
        </w:rPr>
        <w:t xml:space="preserve">eer </w:t>
      </w:r>
      <w:r>
        <w:rPr>
          <w:rFonts w:ascii="Arial" w:hAnsi="Arial" w:cs="Arial"/>
        </w:rPr>
        <w:t xml:space="preserve">al bekende </w:t>
      </w:r>
      <w:r w:rsidRPr="00706164">
        <w:rPr>
          <w:rFonts w:ascii="Arial" w:hAnsi="Arial" w:cs="Arial"/>
        </w:rPr>
        <w:t xml:space="preserve">gegevens </w:t>
      </w:r>
      <w:r>
        <w:rPr>
          <w:rFonts w:ascii="Arial" w:hAnsi="Arial" w:cs="Arial"/>
        </w:rPr>
        <w:t>invullen</w:t>
      </w:r>
    </w:p>
    <w:p w:rsidR="007D2A91" w:rsidRPr="00706164" w:rsidRDefault="007D2A91" w:rsidP="006F7EDD">
      <w:pPr>
        <w:pStyle w:val="ListParagraph"/>
        <w:numPr>
          <w:ilvl w:val="0"/>
          <w:numId w:val="2"/>
        </w:numPr>
        <w:spacing w:line="240" w:lineRule="auto"/>
        <w:rPr>
          <w:rFonts w:ascii="Arial" w:hAnsi="Arial" w:cs="Arial"/>
        </w:rPr>
      </w:pPr>
      <w:r>
        <w:rPr>
          <w:rFonts w:ascii="Arial" w:hAnsi="Arial" w:cs="Arial"/>
        </w:rPr>
        <w:t>w</w:t>
      </w:r>
      <w:r w:rsidRPr="00706164">
        <w:rPr>
          <w:rFonts w:ascii="Arial" w:hAnsi="Arial" w:cs="Arial"/>
        </w:rPr>
        <w:t>orden ook mense</w:t>
      </w:r>
      <w:r>
        <w:rPr>
          <w:rFonts w:ascii="Arial" w:hAnsi="Arial" w:cs="Arial"/>
        </w:rPr>
        <w:t>n zonder computer goed geholpen</w:t>
      </w:r>
    </w:p>
    <w:p w:rsidR="007D2A91" w:rsidRPr="00706164" w:rsidRDefault="007D2A91" w:rsidP="00375F1F">
      <w:pPr>
        <w:pStyle w:val="ListParagraph"/>
        <w:numPr>
          <w:ilvl w:val="0"/>
          <w:numId w:val="2"/>
        </w:numPr>
        <w:spacing w:line="240" w:lineRule="auto"/>
        <w:rPr>
          <w:rFonts w:ascii="Arial" w:hAnsi="Arial" w:cs="Arial"/>
        </w:rPr>
      </w:pPr>
      <w:r>
        <w:rPr>
          <w:rFonts w:ascii="Arial" w:hAnsi="Arial" w:cs="Arial"/>
        </w:rPr>
        <w:t>N</w:t>
      </w:r>
      <w:r w:rsidRPr="00706164">
        <w:rPr>
          <w:rFonts w:ascii="Arial" w:hAnsi="Arial" w:cs="Arial"/>
        </w:rPr>
        <w:t xml:space="preserve">iet iedereen </w:t>
      </w:r>
      <w:r>
        <w:rPr>
          <w:rFonts w:ascii="Arial" w:hAnsi="Arial" w:cs="Arial"/>
        </w:rPr>
        <w:t xml:space="preserve">kan </w:t>
      </w:r>
      <w:r w:rsidRPr="00706164">
        <w:rPr>
          <w:rFonts w:ascii="Arial" w:hAnsi="Arial" w:cs="Arial"/>
        </w:rPr>
        <w:t>ambtelijke taal begrijpen..</w:t>
      </w:r>
      <w:r>
        <w:rPr>
          <w:rFonts w:ascii="Arial" w:hAnsi="Arial" w:cs="Arial"/>
        </w:rPr>
        <w:t xml:space="preserve"> </w:t>
      </w:r>
      <w:r w:rsidRPr="00706164">
        <w:rPr>
          <w:rFonts w:ascii="Arial" w:hAnsi="Arial" w:cs="Arial"/>
        </w:rPr>
        <w:t>Brieven worden afgestemd op het taalniveau van de ontvangers</w:t>
      </w:r>
      <w:r>
        <w:rPr>
          <w:rFonts w:ascii="Arial" w:hAnsi="Arial" w:cs="Arial"/>
        </w:rPr>
        <w:t>.</w:t>
      </w:r>
    </w:p>
    <w:p w:rsidR="007D2A91" w:rsidRPr="00706164" w:rsidRDefault="007D2A91" w:rsidP="005B3BDC">
      <w:pPr>
        <w:pStyle w:val="ListParagraph"/>
        <w:numPr>
          <w:ilvl w:val="0"/>
          <w:numId w:val="2"/>
        </w:numPr>
        <w:spacing w:line="240" w:lineRule="auto"/>
        <w:rPr>
          <w:rFonts w:ascii="Arial" w:hAnsi="Arial" w:cs="Arial"/>
        </w:rPr>
      </w:pPr>
      <w:r w:rsidRPr="00706164">
        <w:rPr>
          <w:rFonts w:ascii="Arial" w:hAnsi="Arial" w:cs="Arial"/>
        </w:rPr>
        <w:t xml:space="preserve">moet belangrijke informatie de burgers die het </w:t>
      </w:r>
      <w:r>
        <w:rPr>
          <w:rFonts w:ascii="Arial" w:hAnsi="Arial" w:cs="Arial"/>
        </w:rPr>
        <w:t>aangaat</w:t>
      </w:r>
      <w:r w:rsidRPr="00706164">
        <w:rPr>
          <w:rFonts w:ascii="Arial" w:hAnsi="Arial" w:cs="Arial"/>
        </w:rPr>
        <w:t>, correct bereiken, ook omdat de plaatselijke huis-aan-huisbladen niet altijd betrouwbaar bezorgd worden.</w:t>
      </w:r>
    </w:p>
    <w:p w:rsidR="007D2A91" w:rsidRPr="00706164" w:rsidRDefault="007D2A91" w:rsidP="00AF2B4A">
      <w:pPr>
        <w:pStyle w:val="ListParagraph"/>
        <w:numPr>
          <w:ilvl w:val="0"/>
          <w:numId w:val="2"/>
        </w:numPr>
        <w:spacing w:line="240" w:lineRule="auto"/>
        <w:rPr>
          <w:rFonts w:ascii="Arial" w:hAnsi="Arial" w:cs="Arial"/>
        </w:rPr>
      </w:pPr>
      <w:r w:rsidRPr="00706164">
        <w:rPr>
          <w:rFonts w:ascii="Arial" w:hAnsi="Arial" w:cs="Arial"/>
        </w:rPr>
        <w:t xml:space="preserve">Worden verschillen op religieus, etnisch en cultureel gebied en qua sexuele geaardheid gerespecteerd. </w:t>
      </w:r>
      <w:r w:rsidRPr="00706164">
        <w:rPr>
          <w:rFonts w:ascii="Arial" w:hAnsi="Arial" w:cs="Arial"/>
        </w:rPr>
        <w:br/>
      </w:r>
    </w:p>
    <w:p w:rsidR="007D2A91" w:rsidRPr="005D7ADA" w:rsidRDefault="007D2A91" w:rsidP="005D7ADA">
      <w:pPr>
        <w:rPr>
          <w:rFonts w:ascii="Arial" w:hAnsi="Arial" w:cs="Arial"/>
          <w:b/>
          <w:i/>
          <w:color w:val="17365D"/>
          <w:sz w:val="24"/>
          <w:szCs w:val="24"/>
        </w:rPr>
      </w:pPr>
      <w:r w:rsidRPr="00706164">
        <w:rPr>
          <w:rFonts w:ascii="Arial" w:hAnsi="Arial" w:cs="Arial"/>
          <w:b/>
          <w:i/>
          <w:color w:val="17365D"/>
          <w:sz w:val="24"/>
          <w:szCs w:val="24"/>
        </w:rPr>
        <w:t>Een veilige samenleving</w:t>
      </w:r>
      <w:r>
        <w:rPr>
          <w:rFonts w:ascii="Arial" w:hAnsi="Arial" w:cs="Arial"/>
          <w:b/>
          <w:i/>
          <w:color w:val="17365D"/>
          <w:sz w:val="24"/>
          <w:szCs w:val="24"/>
        </w:rPr>
        <w:br/>
      </w:r>
      <w:r w:rsidRPr="00706164">
        <w:rPr>
          <w:rFonts w:ascii="Arial" w:hAnsi="Arial" w:cs="Arial"/>
          <w:color w:val="000000"/>
        </w:rPr>
        <w:t xml:space="preserve">De overheid is zich steeds bewust van haar verantwoordelijkheid voor de bescherming van zwakken en </w:t>
      </w:r>
      <w:r>
        <w:rPr>
          <w:rFonts w:ascii="Arial" w:hAnsi="Arial" w:cs="Arial"/>
          <w:color w:val="000000"/>
        </w:rPr>
        <w:t xml:space="preserve">de </w:t>
      </w:r>
      <w:r w:rsidRPr="00706164">
        <w:rPr>
          <w:rFonts w:ascii="Arial" w:hAnsi="Arial" w:cs="Arial"/>
          <w:color w:val="000000"/>
        </w:rPr>
        <w:t xml:space="preserve">bestrijding van criminaliteit. Tegelijk </w:t>
      </w:r>
      <w:r>
        <w:rPr>
          <w:rFonts w:ascii="Arial" w:hAnsi="Arial" w:cs="Arial"/>
          <w:color w:val="000000"/>
        </w:rPr>
        <w:t>ziet zij</w:t>
      </w:r>
      <w:r w:rsidRPr="00706164">
        <w:rPr>
          <w:rFonts w:ascii="Arial" w:hAnsi="Arial" w:cs="Arial"/>
          <w:color w:val="000000"/>
        </w:rPr>
        <w:t xml:space="preserve"> de eigen verantwoordelijkheid van mensen (denk bijvoorbeeld aan inbraakpreventie).</w:t>
      </w:r>
    </w:p>
    <w:p w:rsidR="007D2A91" w:rsidRPr="00706164" w:rsidRDefault="007D2A91" w:rsidP="00375F1F">
      <w:pPr>
        <w:pStyle w:val="ListParagraph"/>
        <w:spacing w:line="240" w:lineRule="auto"/>
        <w:ind w:left="0"/>
        <w:rPr>
          <w:rFonts w:ascii="Arial" w:hAnsi="Arial" w:cs="Arial"/>
        </w:rPr>
      </w:pPr>
      <w:r w:rsidRPr="00706164">
        <w:rPr>
          <w:rFonts w:ascii="Arial" w:hAnsi="Arial" w:cs="Arial"/>
        </w:rPr>
        <w:t>Bij</w:t>
      </w:r>
      <w:r w:rsidRPr="00706164">
        <w:rPr>
          <w:rFonts w:ascii="Arial" w:hAnsi="Arial" w:cs="Arial"/>
          <w:color w:val="000000"/>
        </w:rPr>
        <w:t xml:space="preserve"> de aanpak van problemen toont de ChristenUnie haar hart voor de samenleving. Hard waar het moet, zacht waar het kan. </w:t>
      </w:r>
      <w:r>
        <w:rPr>
          <w:rFonts w:ascii="Arial" w:hAnsi="Arial" w:cs="Arial"/>
          <w:color w:val="000000"/>
        </w:rPr>
        <w:t>Wij hebben</w:t>
      </w:r>
      <w:r w:rsidRPr="00706164">
        <w:rPr>
          <w:rFonts w:ascii="Arial" w:hAnsi="Arial" w:cs="Arial"/>
          <w:color w:val="000000"/>
        </w:rPr>
        <w:t xml:space="preserve"> aandacht voor slachtof</w:t>
      </w:r>
      <w:r>
        <w:rPr>
          <w:rFonts w:ascii="Arial" w:hAnsi="Arial" w:cs="Arial"/>
          <w:color w:val="000000"/>
        </w:rPr>
        <w:t>fers en hun omgeving en stimule</w:t>
      </w:r>
      <w:r w:rsidRPr="00706164">
        <w:rPr>
          <w:rFonts w:ascii="Arial" w:hAnsi="Arial" w:cs="Arial"/>
          <w:color w:val="000000"/>
        </w:rPr>
        <w:t>r</w:t>
      </w:r>
      <w:r>
        <w:rPr>
          <w:rFonts w:ascii="Arial" w:hAnsi="Arial" w:cs="Arial"/>
          <w:color w:val="000000"/>
        </w:rPr>
        <w:t>en</w:t>
      </w:r>
      <w:r w:rsidRPr="00706164">
        <w:rPr>
          <w:rFonts w:ascii="Arial" w:hAnsi="Arial" w:cs="Arial"/>
          <w:color w:val="000000"/>
        </w:rPr>
        <w:t xml:space="preserve"> een effectieve aanpak van daders</w:t>
      </w:r>
      <w:r>
        <w:rPr>
          <w:rFonts w:ascii="Arial" w:hAnsi="Arial" w:cs="Arial"/>
          <w:color w:val="000000"/>
        </w:rPr>
        <w:t>, ook door</w:t>
      </w:r>
      <w:r w:rsidRPr="00706164">
        <w:rPr>
          <w:rFonts w:ascii="Arial" w:hAnsi="Arial" w:cs="Arial"/>
        </w:rPr>
        <w:t xml:space="preserve"> nodige regels</w:t>
      </w:r>
      <w:r>
        <w:rPr>
          <w:rFonts w:ascii="Arial" w:hAnsi="Arial" w:cs="Arial"/>
        </w:rPr>
        <w:t xml:space="preserve"> te stellen</w:t>
      </w:r>
      <w:r w:rsidRPr="00706164">
        <w:rPr>
          <w:rFonts w:ascii="Arial" w:hAnsi="Arial" w:cs="Arial"/>
        </w:rPr>
        <w:t>.</w:t>
      </w:r>
    </w:p>
    <w:p w:rsidR="007D2A91" w:rsidRPr="00706164" w:rsidRDefault="007D2A91" w:rsidP="008B0154">
      <w:pPr>
        <w:spacing w:line="240" w:lineRule="auto"/>
        <w:rPr>
          <w:rFonts w:ascii="Arial" w:hAnsi="Arial" w:cs="Arial"/>
        </w:rPr>
      </w:pPr>
      <w:r w:rsidRPr="00706164">
        <w:rPr>
          <w:rFonts w:ascii="Arial" w:hAnsi="Arial" w:cs="Arial"/>
        </w:rPr>
        <w:t>Daarom:</w:t>
      </w:r>
    </w:p>
    <w:p w:rsidR="007D2A91" w:rsidRPr="00706164" w:rsidRDefault="007D2A91" w:rsidP="007A1FEF">
      <w:pPr>
        <w:pStyle w:val="ListParagraph"/>
        <w:numPr>
          <w:ilvl w:val="0"/>
          <w:numId w:val="3"/>
        </w:numPr>
        <w:spacing w:line="240" w:lineRule="auto"/>
        <w:rPr>
          <w:rFonts w:ascii="Arial" w:hAnsi="Arial" w:cs="Arial"/>
        </w:rPr>
      </w:pPr>
      <w:r w:rsidRPr="00706164">
        <w:rPr>
          <w:rFonts w:ascii="Arial" w:hAnsi="Arial" w:cs="Arial"/>
        </w:rPr>
        <w:t>beschermt de overheid bij veiligheid</w:t>
      </w:r>
      <w:r>
        <w:rPr>
          <w:rFonts w:ascii="Arial" w:hAnsi="Arial" w:cs="Arial"/>
        </w:rPr>
        <w:t>smaatregelen</w:t>
      </w:r>
      <w:r w:rsidRPr="00706164">
        <w:rPr>
          <w:rFonts w:ascii="Arial" w:hAnsi="Arial" w:cs="Arial"/>
        </w:rPr>
        <w:t xml:space="preserve"> de privacy van de burger.</w:t>
      </w:r>
    </w:p>
    <w:p w:rsidR="007D2A91" w:rsidRPr="00706164" w:rsidRDefault="007D2A91" w:rsidP="005B3BDC">
      <w:pPr>
        <w:pStyle w:val="ListParagraph"/>
        <w:numPr>
          <w:ilvl w:val="0"/>
          <w:numId w:val="3"/>
        </w:numPr>
        <w:spacing w:line="240" w:lineRule="auto"/>
        <w:rPr>
          <w:rFonts w:ascii="Arial" w:hAnsi="Arial" w:cs="Arial"/>
        </w:rPr>
      </w:pPr>
      <w:r>
        <w:rPr>
          <w:rFonts w:ascii="Arial" w:hAnsi="Arial" w:cs="Arial"/>
          <w:color w:val="000000"/>
        </w:rPr>
        <w:t>Is c</w:t>
      </w:r>
      <w:r w:rsidRPr="00706164">
        <w:rPr>
          <w:rFonts w:ascii="Arial" w:hAnsi="Arial" w:cs="Arial"/>
          <w:color w:val="000000"/>
        </w:rPr>
        <w:t xml:space="preserve">ameratoezicht een prima middel, maar </w:t>
      </w:r>
      <w:r>
        <w:rPr>
          <w:rFonts w:ascii="Arial" w:hAnsi="Arial" w:cs="Arial"/>
          <w:color w:val="000000"/>
        </w:rPr>
        <w:t xml:space="preserve">wil </w:t>
      </w:r>
      <w:r w:rsidRPr="00706164">
        <w:rPr>
          <w:rFonts w:ascii="Arial" w:hAnsi="Arial" w:cs="Arial"/>
          <w:color w:val="000000"/>
        </w:rPr>
        <w:t>de ChristenUnie het slechts  proportioneel inzetten en goed evalueren.</w:t>
      </w:r>
    </w:p>
    <w:p w:rsidR="007D2A91" w:rsidRPr="00706164" w:rsidRDefault="007D2A91" w:rsidP="00B66C74">
      <w:pPr>
        <w:pStyle w:val="ListParagraph"/>
        <w:numPr>
          <w:ilvl w:val="0"/>
          <w:numId w:val="3"/>
        </w:numPr>
        <w:spacing w:line="240" w:lineRule="auto"/>
        <w:rPr>
          <w:rFonts w:ascii="Arial" w:hAnsi="Arial" w:cs="Arial"/>
        </w:rPr>
      </w:pPr>
      <w:r>
        <w:rPr>
          <w:rFonts w:ascii="Arial" w:hAnsi="Arial" w:cs="Arial"/>
          <w:color w:val="000000"/>
        </w:rPr>
        <w:t>w</w:t>
      </w:r>
      <w:r w:rsidRPr="00706164">
        <w:rPr>
          <w:rFonts w:ascii="Arial" w:hAnsi="Arial" w:cs="Arial"/>
          <w:color w:val="000000"/>
        </w:rPr>
        <w:t>orden burgers actief betrokken bij de veiligheid in de wijk en in huis, zoals door buurtpreventie en Burgernet.</w:t>
      </w:r>
    </w:p>
    <w:p w:rsidR="007D2A91" w:rsidRPr="00706164" w:rsidRDefault="007D2A91" w:rsidP="007A1FEF">
      <w:pPr>
        <w:pStyle w:val="ListParagraph"/>
        <w:numPr>
          <w:ilvl w:val="0"/>
          <w:numId w:val="3"/>
        </w:numPr>
        <w:spacing w:line="240" w:lineRule="auto"/>
        <w:rPr>
          <w:rFonts w:ascii="Arial" w:hAnsi="Arial" w:cs="Arial"/>
          <w:color w:val="000000"/>
        </w:rPr>
      </w:pPr>
      <w:r>
        <w:rPr>
          <w:rFonts w:ascii="Arial" w:hAnsi="Arial" w:cs="Arial"/>
          <w:color w:val="000000"/>
        </w:rPr>
        <w:t>i</w:t>
      </w:r>
      <w:r w:rsidRPr="00706164">
        <w:rPr>
          <w:rFonts w:ascii="Arial" w:hAnsi="Arial" w:cs="Arial"/>
          <w:color w:val="000000"/>
        </w:rPr>
        <w:t>s het wijkpreventieteam aanspreekpunt voor burgers in de wijk</w:t>
      </w:r>
      <w:r>
        <w:rPr>
          <w:rFonts w:ascii="Arial" w:hAnsi="Arial" w:cs="Arial"/>
          <w:color w:val="000000"/>
        </w:rPr>
        <w:t>. Dat stemt af met and</w:t>
      </w:r>
      <w:r w:rsidRPr="00706164">
        <w:rPr>
          <w:rFonts w:ascii="Arial" w:hAnsi="Arial" w:cs="Arial"/>
          <w:color w:val="000000"/>
        </w:rPr>
        <w:t xml:space="preserve">ere agenten en de gemeente </w:t>
      </w:r>
    </w:p>
    <w:p w:rsidR="007D2A91" w:rsidRPr="00706164" w:rsidRDefault="007D2A91" w:rsidP="00523ABB">
      <w:pPr>
        <w:pStyle w:val="ListParagraph"/>
        <w:numPr>
          <w:ilvl w:val="0"/>
          <w:numId w:val="3"/>
        </w:numPr>
        <w:spacing w:line="240" w:lineRule="auto"/>
        <w:rPr>
          <w:rFonts w:ascii="Arial" w:hAnsi="Arial" w:cs="Arial"/>
        </w:rPr>
      </w:pPr>
      <w:r>
        <w:rPr>
          <w:rFonts w:ascii="Arial" w:hAnsi="Arial" w:cs="Arial"/>
        </w:rPr>
        <w:t>w</w:t>
      </w:r>
      <w:r w:rsidRPr="00706164">
        <w:rPr>
          <w:rFonts w:ascii="Arial" w:hAnsi="Arial" w:cs="Arial"/>
        </w:rPr>
        <w:t xml:space="preserve">ordt geweld tegen </w:t>
      </w:r>
      <w:r>
        <w:rPr>
          <w:rFonts w:ascii="Arial" w:hAnsi="Arial" w:cs="Arial"/>
        </w:rPr>
        <w:t>hulpverleners niet getolereerd</w:t>
      </w:r>
    </w:p>
    <w:p w:rsidR="007D2A91" w:rsidRPr="00706164" w:rsidRDefault="007D2A91" w:rsidP="007A1FEF">
      <w:pPr>
        <w:pStyle w:val="ListParagraph"/>
        <w:numPr>
          <w:ilvl w:val="0"/>
          <w:numId w:val="3"/>
        </w:numPr>
        <w:spacing w:line="240" w:lineRule="auto"/>
        <w:rPr>
          <w:rFonts w:ascii="Arial" w:hAnsi="Arial" w:cs="Arial"/>
          <w:color w:val="000000"/>
        </w:rPr>
      </w:pPr>
      <w:r w:rsidRPr="00706164">
        <w:rPr>
          <w:rFonts w:ascii="Arial" w:hAnsi="Arial" w:cs="Arial"/>
        </w:rPr>
        <w:t xml:space="preserve">Is er minstens één keer per jaar overleg tussen gemeenteraad, burgemeester, politie en </w:t>
      </w:r>
      <w:r>
        <w:rPr>
          <w:rFonts w:ascii="Arial" w:hAnsi="Arial" w:cs="Arial"/>
        </w:rPr>
        <w:t>OM</w:t>
      </w:r>
      <w:r w:rsidRPr="00706164">
        <w:rPr>
          <w:rFonts w:ascii="Arial" w:hAnsi="Arial" w:cs="Arial"/>
        </w:rPr>
        <w:t xml:space="preserve"> over</w:t>
      </w:r>
      <w:r>
        <w:rPr>
          <w:rFonts w:ascii="Arial" w:hAnsi="Arial" w:cs="Arial"/>
        </w:rPr>
        <w:t xml:space="preserve"> de</w:t>
      </w:r>
      <w:r w:rsidRPr="00706164">
        <w:rPr>
          <w:rFonts w:ascii="Arial" w:hAnsi="Arial" w:cs="Arial"/>
        </w:rPr>
        <w:t xml:space="preserve"> resultaten. Een verslag </w:t>
      </w:r>
      <w:r>
        <w:rPr>
          <w:rFonts w:ascii="Arial" w:hAnsi="Arial" w:cs="Arial"/>
        </w:rPr>
        <w:t>ver</w:t>
      </w:r>
      <w:r w:rsidRPr="00706164">
        <w:rPr>
          <w:rFonts w:ascii="Arial" w:hAnsi="Arial" w:cs="Arial"/>
        </w:rPr>
        <w:t xml:space="preserve">meldt de inzet van mensen en middelen, </w:t>
      </w:r>
      <w:r>
        <w:rPr>
          <w:rFonts w:ascii="Arial" w:hAnsi="Arial" w:cs="Arial"/>
        </w:rPr>
        <w:t>onderlinge samenwerking, aanrij</w:t>
      </w:r>
      <w:r w:rsidRPr="00706164">
        <w:rPr>
          <w:rFonts w:ascii="Arial" w:hAnsi="Arial" w:cs="Arial"/>
        </w:rPr>
        <w:t>tijden e.d. van politie, brandweer en ambulances.</w:t>
      </w:r>
      <w:r>
        <w:rPr>
          <w:rFonts w:ascii="Arial" w:hAnsi="Arial" w:cs="Arial"/>
        </w:rPr>
        <w:br/>
      </w:r>
    </w:p>
    <w:p w:rsidR="007D2A91" w:rsidRPr="002D5E5C" w:rsidRDefault="007D2A91" w:rsidP="002D5E5C">
      <w:pPr>
        <w:rPr>
          <w:rFonts w:ascii="Arial" w:hAnsi="Arial" w:cs="Arial"/>
          <w:b/>
          <w:i/>
          <w:color w:val="17365D"/>
        </w:rPr>
      </w:pPr>
      <w:r w:rsidRPr="00706164">
        <w:rPr>
          <w:rFonts w:ascii="Arial" w:hAnsi="Arial" w:cs="Arial"/>
          <w:b/>
          <w:i/>
          <w:color w:val="17365D"/>
          <w:sz w:val="24"/>
          <w:szCs w:val="24"/>
        </w:rPr>
        <w:t>Drugs en drank</w:t>
      </w:r>
      <w:r>
        <w:rPr>
          <w:rFonts w:ascii="Arial" w:hAnsi="Arial" w:cs="Arial"/>
          <w:b/>
          <w:i/>
          <w:color w:val="17365D"/>
          <w:sz w:val="24"/>
          <w:szCs w:val="24"/>
        </w:rPr>
        <w:br/>
      </w:r>
      <w:r w:rsidRPr="002D5E5C">
        <w:rPr>
          <w:rFonts w:ascii="Arial" w:hAnsi="Arial" w:cs="Arial"/>
          <w:iCs/>
        </w:rPr>
        <w:t xml:space="preserve">De gezondheid van onze jongeren is erg belangrijk. De beschikbaarheid van drugs en alcohol onder jongeren is niet vanzelfsprekend. </w:t>
      </w:r>
      <w:r w:rsidRPr="002D5E5C">
        <w:rPr>
          <w:rFonts w:ascii="Arial" w:hAnsi="Arial" w:cs="Arial"/>
          <w:color w:val="000000"/>
        </w:rPr>
        <w:t>We willen preventief optreden tegen drugs en drankmisbruik samen met scholen, ouders, kerken, verslavingszorg, horeca, politie, sportverenigingen en andere betrokkenen. Z</w:t>
      </w:r>
      <w:r w:rsidRPr="002D5E5C">
        <w:rPr>
          <w:rFonts w:ascii="Arial" w:hAnsi="Arial" w:cs="Arial"/>
          <w:iCs/>
        </w:rPr>
        <w:t xml:space="preserve">o vermindert het voorkomen van ernstige hersenbeschadiging en verslaving. De verhoging van de alcoholleeftijd naar 18 jaar is zo’n preventieve maatregel. </w:t>
      </w:r>
      <w:r w:rsidRPr="002D5E5C">
        <w:rPr>
          <w:rFonts w:ascii="Arial" w:hAnsi="Arial" w:cs="Arial"/>
          <w:color w:val="000000"/>
        </w:rPr>
        <w:t>Het kabinet verscherpt de regels rondom softdrugs: sterke cannabis (met een THC-gehalte van 15% of hoger) wordt niet langer gedoogd. Dat vraagt extra inspanningen van de gemeente, ook al omdat per 1 januari 2013 de handhavingstaken zijn overgedragen aan de gemeente.</w:t>
      </w:r>
    </w:p>
    <w:p w:rsidR="007D2A91" w:rsidRPr="002D5E5C" w:rsidRDefault="007D2A91" w:rsidP="008B0154">
      <w:pPr>
        <w:spacing w:line="240" w:lineRule="auto"/>
        <w:rPr>
          <w:rFonts w:ascii="Arial" w:hAnsi="Arial" w:cs="Arial"/>
          <w:color w:val="000000"/>
        </w:rPr>
      </w:pPr>
      <w:r w:rsidRPr="002D5E5C">
        <w:rPr>
          <w:rFonts w:ascii="Arial" w:hAnsi="Arial" w:cs="Arial"/>
          <w:color w:val="000000"/>
        </w:rPr>
        <w:t>Daarom:</w:t>
      </w:r>
    </w:p>
    <w:p w:rsidR="007D2A91" w:rsidRPr="002D5E5C" w:rsidRDefault="007D2A91" w:rsidP="00D26CFA">
      <w:pPr>
        <w:pStyle w:val="ListParagraph"/>
        <w:numPr>
          <w:ilvl w:val="0"/>
          <w:numId w:val="4"/>
        </w:numPr>
        <w:spacing w:line="240" w:lineRule="auto"/>
        <w:rPr>
          <w:rFonts w:ascii="Arial" w:hAnsi="Arial" w:cs="Arial"/>
          <w:color w:val="000000"/>
        </w:rPr>
      </w:pPr>
      <w:r w:rsidRPr="002D5E5C">
        <w:rPr>
          <w:rFonts w:ascii="Arial" w:hAnsi="Arial" w:cs="Arial"/>
          <w:color w:val="000000"/>
        </w:rPr>
        <w:t>Handhaaft de gemeente de Drank- en Horecawet met voldoende goed geschoolde handhavers en schuwt bestuurlijke boetes niet.</w:t>
      </w:r>
    </w:p>
    <w:p w:rsidR="007D2A91" w:rsidRPr="002D5E5C" w:rsidRDefault="007D2A91" w:rsidP="007A1FEF">
      <w:pPr>
        <w:pStyle w:val="ListParagraph"/>
        <w:numPr>
          <w:ilvl w:val="0"/>
          <w:numId w:val="4"/>
        </w:numPr>
        <w:spacing w:line="240" w:lineRule="auto"/>
        <w:rPr>
          <w:rFonts w:ascii="Arial" w:hAnsi="Arial" w:cs="Arial"/>
          <w:color w:val="000000"/>
        </w:rPr>
      </w:pPr>
      <w:r w:rsidRPr="002D5E5C">
        <w:rPr>
          <w:rFonts w:ascii="Arial" w:hAnsi="Arial" w:cs="Arial"/>
          <w:color w:val="000000"/>
        </w:rPr>
        <w:t>treedt de gemeente op bij overlast en tegen drugsdealers en tegen illegale hennepkwekerijen. Signalen uit de buurt wegen hierbij zwaar.</w:t>
      </w:r>
    </w:p>
    <w:p w:rsidR="007D2A91" w:rsidRPr="002D5E5C" w:rsidRDefault="007D2A91" w:rsidP="00AF2B4A">
      <w:pPr>
        <w:pStyle w:val="ListParagraph"/>
        <w:numPr>
          <w:ilvl w:val="0"/>
          <w:numId w:val="4"/>
        </w:numPr>
        <w:spacing w:line="240" w:lineRule="auto"/>
        <w:rPr>
          <w:rFonts w:ascii="Arial" w:hAnsi="Arial" w:cs="Arial"/>
          <w:color w:val="000000"/>
        </w:rPr>
      </w:pPr>
      <w:r w:rsidRPr="002D5E5C">
        <w:rPr>
          <w:rFonts w:ascii="Arial" w:hAnsi="Arial" w:cs="Arial"/>
          <w:color w:val="000000"/>
        </w:rPr>
        <w:t>staat de gemeente geen vestigingen van zgn. growshops toe.</w:t>
      </w:r>
    </w:p>
    <w:p w:rsidR="007D2A91" w:rsidRPr="002D5E5C" w:rsidRDefault="007D2A91" w:rsidP="00126E74">
      <w:pPr>
        <w:pStyle w:val="ListParagraph"/>
        <w:numPr>
          <w:ilvl w:val="0"/>
          <w:numId w:val="4"/>
        </w:numPr>
        <w:spacing w:line="240" w:lineRule="auto"/>
        <w:rPr>
          <w:rFonts w:ascii="Arial" w:hAnsi="Arial" w:cs="Arial"/>
          <w:color w:val="000000"/>
        </w:rPr>
      </w:pPr>
      <w:r w:rsidRPr="002D5E5C">
        <w:rPr>
          <w:rFonts w:ascii="Arial" w:hAnsi="Arial" w:cs="Arial"/>
          <w:color w:val="000000"/>
        </w:rPr>
        <w:t>achten wij de aanwezigheid van de coffeeshop ongewenst.</w:t>
      </w:r>
    </w:p>
    <w:p w:rsidR="007D2A91" w:rsidRPr="00706164" w:rsidRDefault="007D2A91" w:rsidP="008B0154">
      <w:pPr>
        <w:spacing w:line="240" w:lineRule="auto"/>
        <w:rPr>
          <w:rFonts w:ascii="Arial" w:hAnsi="Arial" w:cs="Arial"/>
          <w:color w:val="000000"/>
        </w:rPr>
      </w:pPr>
    </w:p>
    <w:p w:rsidR="007D2A91" w:rsidRPr="00706164" w:rsidRDefault="007D2A91" w:rsidP="00D26CFA">
      <w:pPr>
        <w:spacing w:line="240" w:lineRule="auto"/>
        <w:rPr>
          <w:rFonts w:ascii="Arial" w:hAnsi="Arial" w:cs="Arial"/>
          <w:color w:val="FF0000"/>
        </w:rPr>
      </w:pPr>
      <w:r w:rsidRPr="00706164">
        <w:rPr>
          <w:rFonts w:ascii="Arial" w:hAnsi="Arial" w:cs="Arial"/>
          <w:b/>
          <w:i/>
          <w:color w:val="17365D"/>
          <w:sz w:val="24"/>
          <w:szCs w:val="24"/>
        </w:rPr>
        <w:t>S</w:t>
      </w:r>
      <w:r>
        <w:rPr>
          <w:rFonts w:ascii="Arial" w:hAnsi="Arial" w:cs="Arial"/>
          <w:b/>
          <w:i/>
          <w:color w:val="17365D"/>
          <w:sz w:val="24"/>
          <w:szCs w:val="24"/>
        </w:rPr>
        <w:t>chaalvergroting en samenwerking</w:t>
      </w:r>
      <w:r w:rsidRPr="00706164">
        <w:rPr>
          <w:rFonts w:ascii="Arial" w:hAnsi="Arial" w:cs="Arial"/>
          <w:b/>
          <w:i/>
          <w:color w:val="17365D"/>
          <w:sz w:val="24"/>
          <w:szCs w:val="24"/>
        </w:rPr>
        <w:br/>
      </w:r>
      <w:r w:rsidRPr="00706164">
        <w:rPr>
          <w:rFonts w:ascii="Arial" w:hAnsi="Arial" w:cs="Arial"/>
        </w:rPr>
        <w:t xml:space="preserve">Fusies van gemeenten en provincies moeten </w:t>
      </w:r>
      <w:r>
        <w:rPr>
          <w:rFonts w:ascii="Arial" w:hAnsi="Arial" w:cs="Arial"/>
        </w:rPr>
        <w:t xml:space="preserve">in verbnd met het daargvlak </w:t>
      </w:r>
      <w:r w:rsidRPr="00706164">
        <w:rPr>
          <w:rFonts w:ascii="Arial" w:hAnsi="Arial" w:cs="Arial"/>
        </w:rPr>
        <w:t>van onderop komen en niet top-down. Bij de voorgenomen fusie van Flevoland, Utrecht en Noord-Holland ontbre</w:t>
      </w:r>
      <w:r>
        <w:rPr>
          <w:rFonts w:ascii="Arial" w:hAnsi="Arial" w:cs="Arial"/>
        </w:rPr>
        <w:t>e</w:t>
      </w:r>
      <w:r w:rsidRPr="00706164">
        <w:rPr>
          <w:rFonts w:ascii="Arial" w:hAnsi="Arial" w:cs="Arial"/>
        </w:rPr>
        <w:t>k</w:t>
      </w:r>
      <w:r>
        <w:rPr>
          <w:rFonts w:ascii="Arial" w:hAnsi="Arial" w:cs="Arial"/>
        </w:rPr>
        <w:t>t dat</w:t>
      </w:r>
      <w:r w:rsidRPr="00706164">
        <w:rPr>
          <w:rFonts w:ascii="Arial" w:hAnsi="Arial" w:cs="Arial"/>
        </w:rPr>
        <w:t>. Ook is er geen samenhangende visie van het Rijk over he</w:t>
      </w:r>
      <w:r>
        <w:rPr>
          <w:rFonts w:ascii="Arial" w:hAnsi="Arial" w:cs="Arial"/>
        </w:rPr>
        <w:t xml:space="preserve">t Middenbestuur. </w:t>
      </w:r>
      <w:r w:rsidRPr="00706164">
        <w:rPr>
          <w:rFonts w:ascii="Arial" w:hAnsi="Arial" w:cs="Arial"/>
        </w:rPr>
        <w:t>Wij willen aansluiten bij de metropoolregio Amsterdam.</w:t>
      </w:r>
    </w:p>
    <w:p w:rsidR="007D2A91" w:rsidRPr="00706164" w:rsidRDefault="007D2A91" w:rsidP="00D26CFA">
      <w:pPr>
        <w:spacing w:line="240" w:lineRule="auto"/>
        <w:rPr>
          <w:rFonts w:ascii="Arial" w:hAnsi="Arial" w:cs="Arial"/>
        </w:rPr>
      </w:pPr>
      <w:r>
        <w:rPr>
          <w:rFonts w:ascii="Arial" w:hAnsi="Arial" w:cs="Arial"/>
        </w:rPr>
        <w:t>We</w:t>
      </w:r>
      <w:r w:rsidRPr="00706164">
        <w:rPr>
          <w:rFonts w:ascii="Arial" w:hAnsi="Arial" w:cs="Arial"/>
        </w:rPr>
        <w:t xml:space="preserve"> wil</w:t>
      </w:r>
      <w:r>
        <w:rPr>
          <w:rFonts w:ascii="Arial" w:hAnsi="Arial" w:cs="Arial"/>
        </w:rPr>
        <w:t>len</w:t>
      </w:r>
      <w:r w:rsidRPr="00706164">
        <w:rPr>
          <w:rFonts w:ascii="Arial" w:hAnsi="Arial" w:cs="Arial"/>
        </w:rPr>
        <w:t xml:space="preserve"> minder bestuurlijke drukte. </w:t>
      </w:r>
      <w:r>
        <w:rPr>
          <w:rFonts w:ascii="Arial" w:hAnsi="Arial" w:cs="Arial"/>
        </w:rPr>
        <w:t>We perken</w:t>
      </w:r>
      <w:r w:rsidRPr="00706164">
        <w:rPr>
          <w:rFonts w:ascii="Arial" w:hAnsi="Arial" w:cs="Arial"/>
        </w:rPr>
        <w:t xml:space="preserve"> </w:t>
      </w:r>
      <w:r>
        <w:rPr>
          <w:rFonts w:ascii="Arial" w:hAnsi="Arial" w:cs="Arial"/>
        </w:rPr>
        <w:t>s</w:t>
      </w:r>
      <w:r w:rsidRPr="00706164">
        <w:rPr>
          <w:rFonts w:ascii="Arial" w:hAnsi="Arial" w:cs="Arial"/>
        </w:rPr>
        <w:t xml:space="preserve">amenwerkingsverbanden zoals gemeenschappelijke regelingen </w:t>
      </w:r>
      <w:r>
        <w:rPr>
          <w:rFonts w:ascii="Arial" w:hAnsi="Arial" w:cs="Arial"/>
        </w:rPr>
        <w:t>in, tenzij</w:t>
      </w:r>
      <w:r w:rsidRPr="00706164">
        <w:rPr>
          <w:rFonts w:ascii="Arial" w:hAnsi="Arial" w:cs="Arial"/>
        </w:rPr>
        <w:t xml:space="preserve"> eigen </w:t>
      </w:r>
      <w:r>
        <w:rPr>
          <w:rFonts w:ascii="Arial" w:hAnsi="Arial" w:cs="Arial"/>
        </w:rPr>
        <w:t xml:space="preserve">gemeentelijk </w:t>
      </w:r>
      <w:r w:rsidRPr="00706164">
        <w:rPr>
          <w:rFonts w:ascii="Arial" w:hAnsi="Arial" w:cs="Arial"/>
        </w:rPr>
        <w:t>beleid mogelijk blijft, zoals in de aanpak van criminaliteit.</w:t>
      </w:r>
    </w:p>
    <w:p w:rsidR="007D2A91" w:rsidRPr="00706164" w:rsidRDefault="007D2A91" w:rsidP="008B0154">
      <w:pPr>
        <w:spacing w:line="240" w:lineRule="auto"/>
        <w:rPr>
          <w:rFonts w:ascii="Arial" w:hAnsi="Arial" w:cs="Arial"/>
        </w:rPr>
      </w:pPr>
      <w:r>
        <w:rPr>
          <w:rFonts w:ascii="Arial" w:hAnsi="Arial" w:cs="Arial"/>
        </w:rPr>
        <w:t>Daarom</w:t>
      </w:r>
      <w:r w:rsidRPr="00706164">
        <w:rPr>
          <w:rFonts w:ascii="Arial" w:hAnsi="Arial" w:cs="Arial"/>
        </w:rPr>
        <w:t>:</w:t>
      </w:r>
    </w:p>
    <w:p w:rsidR="007D2A91" w:rsidRPr="00706164" w:rsidRDefault="007D2A91" w:rsidP="00276634">
      <w:pPr>
        <w:pStyle w:val="ListParagraph"/>
        <w:numPr>
          <w:ilvl w:val="0"/>
          <w:numId w:val="5"/>
        </w:numPr>
        <w:spacing w:line="240" w:lineRule="auto"/>
        <w:rPr>
          <w:rFonts w:ascii="Arial" w:hAnsi="Arial" w:cs="Arial"/>
        </w:rPr>
      </w:pPr>
      <w:r w:rsidRPr="00706164">
        <w:rPr>
          <w:rFonts w:ascii="Arial" w:hAnsi="Arial" w:cs="Arial"/>
        </w:rPr>
        <w:t>zijn we nu tegen de voorgenomen fusies van gemeenten en provincies.</w:t>
      </w:r>
    </w:p>
    <w:p w:rsidR="007D2A91" w:rsidRPr="00706164" w:rsidRDefault="007D2A91" w:rsidP="00D26CFA">
      <w:pPr>
        <w:pStyle w:val="ListParagraph"/>
        <w:numPr>
          <w:ilvl w:val="0"/>
          <w:numId w:val="5"/>
        </w:numPr>
        <w:spacing w:line="240" w:lineRule="auto"/>
        <w:rPr>
          <w:rFonts w:ascii="Arial" w:hAnsi="Arial" w:cs="Arial"/>
          <w:color w:val="000000"/>
        </w:rPr>
      </w:pPr>
      <w:r>
        <w:rPr>
          <w:rFonts w:ascii="Arial" w:hAnsi="Arial" w:cs="Arial"/>
        </w:rPr>
        <w:t>w</w:t>
      </w:r>
      <w:r w:rsidRPr="00706164">
        <w:rPr>
          <w:rFonts w:ascii="Arial" w:hAnsi="Arial" w:cs="Arial"/>
        </w:rPr>
        <w:t>illen we garanties voor goede hulpverlening in Lelystad na schaalvergroting bij politie, brandweer en ambulance</w:t>
      </w:r>
    </w:p>
    <w:p w:rsidR="007D2A91" w:rsidRPr="00706164" w:rsidRDefault="007D2A91" w:rsidP="00D26CFA">
      <w:pPr>
        <w:pStyle w:val="ListParagraph"/>
        <w:numPr>
          <w:ilvl w:val="0"/>
          <w:numId w:val="5"/>
        </w:numPr>
        <w:spacing w:line="240" w:lineRule="auto"/>
        <w:rPr>
          <w:rFonts w:ascii="Arial" w:hAnsi="Arial" w:cs="Arial"/>
          <w:color w:val="000000"/>
        </w:rPr>
      </w:pPr>
      <w:r w:rsidRPr="00706164">
        <w:rPr>
          <w:rFonts w:ascii="Arial" w:hAnsi="Arial" w:cs="Arial"/>
          <w:color w:val="000000"/>
        </w:rPr>
        <w:t>tijdige inbreng voor de besluiten met het oog op goede en betaalbare brandweerzorg. En blijvende aandacht voor de rol van vrijwilligers.</w:t>
      </w:r>
    </w:p>
    <w:p w:rsidR="007D2A91" w:rsidRPr="00706164" w:rsidRDefault="007D2A91" w:rsidP="008B0154">
      <w:pPr>
        <w:spacing w:line="240" w:lineRule="auto"/>
        <w:rPr>
          <w:rFonts w:ascii="Arial" w:hAnsi="Arial" w:cs="Arial"/>
        </w:rPr>
      </w:pPr>
    </w:p>
    <w:p w:rsidR="007D2A91" w:rsidRPr="00D26CFA" w:rsidRDefault="007D2A91" w:rsidP="002D5E5C">
      <w:pPr>
        <w:rPr>
          <w:rFonts w:ascii="Arial" w:hAnsi="Arial" w:cs="Arial"/>
        </w:rPr>
      </w:pPr>
      <w:r w:rsidRPr="00706164">
        <w:rPr>
          <w:rFonts w:ascii="Arial" w:hAnsi="Arial" w:cs="Arial"/>
          <w:b/>
          <w:i/>
          <w:color w:val="17365D"/>
          <w:sz w:val="24"/>
          <w:szCs w:val="24"/>
        </w:rPr>
        <w:t>Financiën</w:t>
      </w:r>
      <w:r>
        <w:rPr>
          <w:rFonts w:ascii="Arial" w:hAnsi="Arial" w:cs="Arial"/>
          <w:b/>
          <w:i/>
          <w:color w:val="17365D"/>
          <w:sz w:val="24"/>
          <w:szCs w:val="24"/>
        </w:rPr>
        <w:br/>
      </w:r>
      <w:r w:rsidRPr="00706164">
        <w:rPr>
          <w:rFonts w:ascii="Arial" w:hAnsi="Arial" w:cs="Arial"/>
        </w:rPr>
        <w:t>De ChristenUnie staat voor een solide financieel beleid. Financiële problemen van de gemeente mogen niet naar de toekomst worden geschoven. Dat betekent dat we rekening willen houden met vermindering van inkomsten en hogere uitgaven</w:t>
      </w:r>
      <w:r>
        <w:rPr>
          <w:rFonts w:ascii="Arial" w:hAnsi="Arial" w:cs="Arial"/>
        </w:rPr>
        <w:t>.</w:t>
      </w:r>
      <w:r>
        <w:rPr>
          <w:rFonts w:ascii="Arial" w:hAnsi="Arial" w:cs="Arial"/>
        </w:rPr>
        <w:br/>
      </w:r>
      <w:r w:rsidRPr="00706164">
        <w:rPr>
          <w:rFonts w:ascii="Arial" w:hAnsi="Arial" w:cs="Arial"/>
          <w:color w:val="000000"/>
        </w:rPr>
        <w:t>De ChristenUnie werkt mee aan bezuinigingen, maar stelt wel een paar grenzen</w:t>
      </w:r>
      <w:r>
        <w:rPr>
          <w:rFonts w:ascii="Arial" w:hAnsi="Arial" w:cs="Arial"/>
          <w:color w:val="000000"/>
        </w:rPr>
        <w:t xml:space="preserve"> als het gaat om: </w:t>
      </w:r>
    </w:p>
    <w:p w:rsidR="007D2A91" w:rsidRPr="00706164" w:rsidRDefault="007D2A91" w:rsidP="00C15C0D">
      <w:pPr>
        <w:pStyle w:val="ListParagraph"/>
        <w:numPr>
          <w:ilvl w:val="0"/>
          <w:numId w:val="6"/>
        </w:numPr>
        <w:spacing w:line="240" w:lineRule="auto"/>
        <w:rPr>
          <w:rFonts w:ascii="Arial" w:hAnsi="Arial" w:cs="Arial"/>
          <w:color w:val="000000"/>
        </w:rPr>
      </w:pPr>
      <w:r w:rsidRPr="00706164">
        <w:rPr>
          <w:rFonts w:ascii="Arial" w:hAnsi="Arial" w:cs="Arial"/>
          <w:color w:val="000000"/>
        </w:rPr>
        <w:t>lenigen van de nood van individuele burgers moet zoveel mogelijk buiten schot blijven.</w:t>
      </w:r>
    </w:p>
    <w:p w:rsidR="007D2A91" w:rsidRDefault="007D2A91" w:rsidP="00326939">
      <w:pPr>
        <w:pStyle w:val="ListParagraph"/>
        <w:numPr>
          <w:ilvl w:val="0"/>
          <w:numId w:val="6"/>
        </w:numPr>
        <w:spacing w:line="240" w:lineRule="auto"/>
        <w:rPr>
          <w:rFonts w:ascii="Arial" w:hAnsi="Arial" w:cs="Arial"/>
          <w:color w:val="000000"/>
        </w:rPr>
      </w:pPr>
      <w:r w:rsidRPr="00706164">
        <w:rPr>
          <w:rFonts w:ascii="Arial" w:hAnsi="Arial" w:cs="Arial"/>
          <w:color w:val="000000"/>
        </w:rPr>
        <w:t>We zijn terughoudend bij het terugbrengen van het budget voor kerntaken zoals veiligheid.</w:t>
      </w:r>
    </w:p>
    <w:p w:rsidR="007D2A91" w:rsidRPr="00706164" w:rsidRDefault="007D2A91" w:rsidP="008B0154">
      <w:pPr>
        <w:spacing w:line="240" w:lineRule="auto"/>
        <w:rPr>
          <w:rFonts w:ascii="Arial" w:hAnsi="Arial" w:cs="Arial"/>
        </w:rPr>
      </w:pPr>
      <w:r w:rsidRPr="00706164">
        <w:rPr>
          <w:rFonts w:ascii="Arial" w:hAnsi="Arial" w:cs="Arial"/>
        </w:rPr>
        <w:t>Daarom willen we:</w:t>
      </w:r>
    </w:p>
    <w:p w:rsidR="007D2A91" w:rsidRPr="00706164" w:rsidRDefault="007D2A91" w:rsidP="00AF2B4A">
      <w:pPr>
        <w:pStyle w:val="ListParagraph"/>
        <w:numPr>
          <w:ilvl w:val="0"/>
          <w:numId w:val="7"/>
        </w:numPr>
        <w:spacing w:line="240" w:lineRule="auto"/>
        <w:rPr>
          <w:rFonts w:ascii="Arial" w:hAnsi="Arial" w:cs="Arial"/>
        </w:rPr>
      </w:pPr>
      <w:r w:rsidRPr="00706164">
        <w:rPr>
          <w:rFonts w:ascii="Arial" w:hAnsi="Arial" w:cs="Arial"/>
        </w:rPr>
        <w:t>een structureel gedekte meerjarenbegroting;</w:t>
      </w:r>
    </w:p>
    <w:p w:rsidR="007D2A91" w:rsidRPr="00706164" w:rsidRDefault="007D2A91" w:rsidP="00A9093A">
      <w:pPr>
        <w:pStyle w:val="ListParagraph"/>
        <w:numPr>
          <w:ilvl w:val="0"/>
          <w:numId w:val="7"/>
        </w:numPr>
        <w:spacing w:line="240" w:lineRule="auto"/>
        <w:rPr>
          <w:rFonts w:ascii="Arial" w:hAnsi="Arial" w:cs="Arial"/>
        </w:rPr>
      </w:pPr>
      <w:r w:rsidRPr="00706164">
        <w:rPr>
          <w:rFonts w:ascii="Arial" w:hAnsi="Arial" w:cs="Arial"/>
        </w:rPr>
        <w:t xml:space="preserve">vermindering van inkomsten </w:t>
      </w:r>
      <w:r>
        <w:rPr>
          <w:rFonts w:ascii="Arial" w:hAnsi="Arial" w:cs="Arial"/>
        </w:rPr>
        <w:t xml:space="preserve">primair </w:t>
      </w:r>
      <w:r w:rsidRPr="00706164">
        <w:rPr>
          <w:rFonts w:ascii="Arial" w:hAnsi="Arial" w:cs="Arial"/>
        </w:rPr>
        <w:t>opvangen door doelmatigheid en doeltreffendheid</w:t>
      </w:r>
      <w:r>
        <w:rPr>
          <w:rFonts w:ascii="Arial" w:hAnsi="Arial" w:cs="Arial"/>
        </w:rPr>
        <w:t xml:space="preserve"> te verbeteren</w:t>
      </w:r>
      <w:r w:rsidRPr="00706164">
        <w:rPr>
          <w:rFonts w:ascii="Arial" w:hAnsi="Arial" w:cs="Arial"/>
        </w:rPr>
        <w:t xml:space="preserve">. Bezuinigingen in het sociale domein als </w:t>
      </w:r>
      <w:r>
        <w:rPr>
          <w:rFonts w:ascii="Arial" w:hAnsi="Arial" w:cs="Arial"/>
        </w:rPr>
        <w:t>laatste.</w:t>
      </w:r>
      <w:r w:rsidRPr="00706164">
        <w:rPr>
          <w:rFonts w:ascii="Arial" w:hAnsi="Arial" w:cs="Arial"/>
          <w:color w:val="FF0000"/>
          <w:sz w:val="16"/>
          <w:szCs w:val="16"/>
        </w:rPr>
        <w:t>.</w:t>
      </w:r>
    </w:p>
    <w:p w:rsidR="007D2A91" w:rsidRPr="00706164" w:rsidRDefault="007D2A91" w:rsidP="00A9093A">
      <w:pPr>
        <w:pStyle w:val="ListParagraph"/>
        <w:numPr>
          <w:ilvl w:val="0"/>
          <w:numId w:val="7"/>
        </w:numPr>
        <w:spacing w:line="240" w:lineRule="auto"/>
        <w:rPr>
          <w:rFonts w:ascii="Arial" w:hAnsi="Arial" w:cs="Arial"/>
        </w:rPr>
      </w:pPr>
      <w:r>
        <w:rPr>
          <w:rFonts w:ascii="Arial" w:hAnsi="Arial" w:cs="Arial"/>
        </w:rPr>
        <w:t>lastenverhog</w:t>
      </w:r>
      <w:r w:rsidRPr="00706164">
        <w:rPr>
          <w:rFonts w:ascii="Arial" w:hAnsi="Arial" w:cs="Arial"/>
        </w:rPr>
        <w:t xml:space="preserve">ing </w:t>
      </w:r>
      <w:r>
        <w:rPr>
          <w:rFonts w:ascii="Arial" w:hAnsi="Arial" w:cs="Arial"/>
        </w:rPr>
        <w:t>alleen als gevolg van inflatie.</w:t>
      </w:r>
    </w:p>
    <w:p w:rsidR="007D2A91" w:rsidRDefault="007D2A91">
      <w:pPr>
        <w:rPr>
          <w:rFonts w:ascii="Arial" w:hAnsi="Arial" w:cs="Arial"/>
          <w:strike/>
        </w:rPr>
      </w:pPr>
    </w:p>
    <w:p w:rsidR="007D2A91" w:rsidRPr="00706164" w:rsidRDefault="007D2A91" w:rsidP="005E52EA">
      <w:pPr>
        <w:pStyle w:val="Heading1"/>
        <w:spacing w:before="0" w:line="240" w:lineRule="auto"/>
        <w:rPr>
          <w:rFonts w:ascii="Arial" w:hAnsi="Arial" w:cs="Arial"/>
        </w:rPr>
      </w:pPr>
      <w:bookmarkStart w:id="2" w:name="_Toc356998995"/>
      <w:r w:rsidRPr="00706164">
        <w:rPr>
          <w:rFonts w:ascii="Arial" w:hAnsi="Arial" w:cs="Arial"/>
        </w:rPr>
        <w:t>2. GEZONDE SAMENLEVING</w:t>
      </w:r>
      <w:bookmarkEnd w:id="2"/>
    </w:p>
    <w:p w:rsidR="007D2A91" w:rsidRPr="00706164" w:rsidRDefault="007D2A91" w:rsidP="00A9093A">
      <w:pPr>
        <w:pStyle w:val="normal0"/>
        <w:spacing w:line="240" w:lineRule="auto"/>
      </w:pPr>
      <w:r>
        <w:br/>
        <w:t>In e</w:t>
      </w:r>
      <w:r w:rsidRPr="00706164">
        <w:t xml:space="preserve">en gezonde samenleving dragen </w:t>
      </w:r>
      <w:r>
        <w:t>m</w:t>
      </w:r>
      <w:r w:rsidRPr="00706164">
        <w:t>ensen verantwoordelijkheid voor elkaar. Het gezin is de hoeksteen en informele netwerken</w:t>
      </w:r>
      <w:r>
        <w:t xml:space="preserve"> zijn</w:t>
      </w:r>
      <w:r w:rsidRPr="00706164">
        <w:t xml:space="preserve"> het cement van de samenleving.</w:t>
      </w:r>
    </w:p>
    <w:p w:rsidR="007D2A91" w:rsidRPr="00706164" w:rsidRDefault="007D2A91" w:rsidP="005E52EA">
      <w:pPr>
        <w:pStyle w:val="normal0"/>
        <w:spacing w:line="240" w:lineRule="auto"/>
      </w:pPr>
    </w:p>
    <w:p w:rsidR="007D2A91" w:rsidRPr="00706164" w:rsidRDefault="007D2A91" w:rsidP="00A9093A">
      <w:pPr>
        <w:pStyle w:val="normal0"/>
        <w:spacing w:line="240" w:lineRule="auto"/>
      </w:pPr>
      <w:r w:rsidRPr="00706164">
        <w:t xml:space="preserve">In de zorg liggen enorme uitdagingen voor burgers, organisaties en gemeenten. Er komen taken bij, meestal gecombineerd met een fikse bezuiniging. Dit </w:t>
      </w:r>
      <w:r>
        <w:t>vraagt</w:t>
      </w:r>
      <w:r w:rsidRPr="00706164">
        <w:t xml:space="preserve"> </w:t>
      </w:r>
      <w:r>
        <w:t>veel van overheid en samenleving, bij</w:t>
      </w:r>
      <w:r w:rsidRPr="00706164">
        <w:t xml:space="preserve"> voo</w:t>
      </w:r>
      <w:r>
        <w:t>rbeeld in</w:t>
      </w:r>
      <w:r w:rsidRPr="00706164">
        <w:t xml:space="preserve"> de jeugdzorg en de zorg voor ouderen en zieken</w:t>
      </w:r>
      <w:r>
        <w:t>.</w:t>
      </w:r>
    </w:p>
    <w:p w:rsidR="007D2A91" w:rsidRPr="00706164" w:rsidRDefault="007D2A91" w:rsidP="00EB1CE2">
      <w:pPr>
        <w:pStyle w:val="Heading2"/>
        <w:spacing w:before="0" w:after="0" w:line="240" w:lineRule="auto"/>
      </w:pPr>
      <w:bookmarkStart w:id="3" w:name="_Toc356998996"/>
    </w:p>
    <w:p w:rsidR="007D2A91" w:rsidRPr="00706164" w:rsidRDefault="007D2A91" w:rsidP="00EB1CE2">
      <w:pPr>
        <w:pStyle w:val="Heading2"/>
        <w:spacing w:before="0" w:after="0" w:line="240" w:lineRule="auto"/>
      </w:pPr>
      <w:r w:rsidRPr="00706164">
        <w:t>2.1. Samen zorgen</w:t>
      </w:r>
      <w:bookmarkEnd w:id="3"/>
    </w:p>
    <w:p w:rsidR="007D2A91" w:rsidRPr="00706164" w:rsidRDefault="007D2A91" w:rsidP="005E52EA">
      <w:pPr>
        <w:autoSpaceDE w:val="0"/>
        <w:autoSpaceDN w:val="0"/>
        <w:adjustRightInd w:val="0"/>
        <w:spacing w:after="0" w:line="240" w:lineRule="auto"/>
        <w:rPr>
          <w:rFonts w:ascii="Arial" w:hAnsi="Arial" w:cs="Arial"/>
          <w:color w:val="000000"/>
        </w:rPr>
      </w:pPr>
    </w:p>
    <w:p w:rsidR="007D2A91" w:rsidRPr="00706164" w:rsidRDefault="007D2A91" w:rsidP="005E52EA">
      <w:pPr>
        <w:pStyle w:val="Heading5"/>
        <w:spacing w:before="0" w:line="240" w:lineRule="auto"/>
        <w:rPr>
          <w:rFonts w:ascii="Arial" w:hAnsi="Arial" w:cs="Arial"/>
          <w:b/>
          <w:i/>
          <w:color w:val="17365D"/>
          <w:sz w:val="24"/>
          <w:szCs w:val="24"/>
        </w:rPr>
      </w:pPr>
      <w:r>
        <w:rPr>
          <w:rFonts w:ascii="Arial" w:hAnsi="Arial" w:cs="Arial"/>
          <w:b/>
          <w:i/>
          <w:color w:val="17365D"/>
          <w:sz w:val="24"/>
          <w:szCs w:val="24"/>
        </w:rPr>
        <w:t>Overheveling van taken naar de gemeenten</w:t>
      </w:r>
    </w:p>
    <w:p w:rsidR="007D2A91" w:rsidRPr="0043214E" w:rsidRDefault="007D2A91" w:rsidP="0043214E">
      <w:pPr>
        <w:spacing w:after="0" w:line="240" w:lineRule="auto"/>
        <w:rPr>
          <w:rFonts w:ascii="Arial" w:hAnsi="Arial" w:cs="Arial"/>
          <w:color w:val="000000"/>
        </w:rPr>
      </w:pPr>
      <w:r w:rsidRPr="0043214E">
        <w:rPr>
          <w:rFonts w:ascii="Arial" w:hAnsi="Arial" w:cs="Arial"/>
          <w:color w:val="000000"/>
        </w:rPr>
        <w:t xml:space="preserve">De ChristenUnie zal kritisch toezien hoe de overheveling van taken naar de gemeente plaatsvindt. </w:t>
      </w:r>
      <w:r w:rsidRPr="0043214E">
        <w:rPr>
          <w:rFonts w:ascii="Arial" w:hAnsi="Arial" w:cs="Arial"/>
          <w:iCs/>
          <w:color w:val="000000"/>
        </w:rPr>
        <w:t>Decentralisatie van de AWBZ, de Jeugdzorg en de Participatiewet</w:t>
      </w:r>
      <w:r w:rsidRPr="0043214E">
        <w:rPr>
          <w:rFonts w:ascii="Arial" w:hAnsi="Arial" w:cs="Arial"/>
          <w:color w:val="000000"/>
        </w:rPr>
        <w:t xml:space="preserve"> moeten we in samenhang zien</w:t>
      </w:r>
      <w:r w:rsidRPr="0043214E">
        <w:rPr>
          <w:rFonts w:ascii="Arial" w:hAnsi="Arial" w:cs="Arial"/>
          <w:iCs/>
          <w:color w:val="000000"/>
        </w:rPr>
        <w:t>.</w:t>
      </w:r>
      <w:r w:rsidRPr="0043214E">
        <w:rPr>
          <w:rFonts w:ascii="Arial" w:hAnsi="Arial" w:cs="Arial"/>
          <w:color w:val="000000"/>
        </w:rPr>
        <w:t xml:space="preserve"> Mensen, ook jongeren, hebben vaak meer dan één probleem</w:t>
      </w:r>
    </w:p>
    <w:p w:rsidR="007D2A91" w:rsidRPr="00706164" w:rsidRDefault="007D2A91" w:rsidP="00EC4D35">
      <w:pPr>
        <w:autoSpaceDE w:val="0"/>
        <w:autoSpaceDN w:val="0"/>
        <w:adjustRightInd w:val="0"/>
        <w:spacing w:after="0" w:line="240" w:lineRule="auto"/>
        <w:rPr>
          <w:rFonts w:ascii="Arial" w:hAnsi="Arial" w:cs="Arial"/>
        </w:rPr>
      </w:pPr>
    </w:p>
    <w:p w:rsidR="007D2A91" w:rsidRPr="00706164" w:rsidRDefault="007D2A91" w:rsidP="00A9093A">
      <w:pPr>
        <w:spacing w:after="0" w:line="240" w:lineRule="auto"/>
        <w:rPr>
          <w:rFonts w:ascii="Arial" w:hAnsi="Arial" w:cs="Arial"/>
        </w:rPr>
      </w:pPr>
      <w:r w:rsidRPr="00706164">
        <w:rPr>
          <w:rFonts w:ascii="Arial" w:hAnsi="Arial" w:cs="Arial"/>
          <w:color w:val="000000"/>
        </w:rPr>
        <w:t>Niet alles kan of moet door de overheid geregeld worden. Zorg moet dic</w:t>
      </w:r>
      <w:r>
        <w:rPr>
          <w:rFonts w:ascii="Arial" w:hAnsi="Arial" w:cs="Arial"/>
          <w:color w:val="000000"/>
        </w:rPr>
        <w:t xml:space="preserve">hter bij de mensen, informeler </w:t>
      </w:r>
      <w:r w:rsidRPr="00706164">
        <w:rPr>
          <w:rFonts w:ascii="Arial" w:hAnsi="Arial" w:cs="Arial"/>
          <w:color w:val="000000"/>
        </w:rPr>
        <w:t>en met meer maatwerk, uitgaande van de persoon en zijn</w:t>
      </w:r>
      <w:r>
        <w:rPr>
          <w:rFonts w:ascii="Arial" w:hAnsi="Arial" w:cs="Arial"/>
          <w:color w:val="000000"/>
        </w:rPr>
        <w:t xml:space="preserve"> of h</w:t>
      </w:r>
      <w:r w:rsidRPr="00706164">
        <w:rPr>
          <w:rFonts w:ascii="Arial" w:hAnsi="Arial" w:cs="Arial"/>
          <w:color w:val="000000"/>
        </w:rPr>
        <w:t xml:space="preserve">aar situatie. </w:t>
      </w:r>
      <w:r>
        <w:rPr>
          <w:rFonts w:ascii="Arial" w:hAnsi="Arial" w:cs="Arial"/>
          <w:color w:val="000000"/>
        </w:rPr>
        <w:t>I</w:t>
      </w:r>
      <w:r w:rsidRPr="00706164">
        <w:rPr>
          <w:rFonts w:ascii="Arial" w:hAnsi="Arial" w:cs="Arial"/>
        </w:rPr>
        <w:t xml:space="preserve">edereen </w:t>
      </w:r>
      <w:r>
        <w:rPr>
          <w:rFonts w:ascii="Arial" w:hAnsi="Arial" w:cs="Arial"/>
        </w:rPr>
        <w:t xml:space="preserve">moet </w:t>
      </w:r>
      <w:r w:rsidRPr="00706164">
        <w:rPr>
          <w:rFonts w:ascii="Arial" w:hAnsi="Arial" w:cs="Arial"/>
        </w:rPr>
        <w:t>naar vermogen k</w:t>
      </w:r>
      <w:r>
        <w:rPr>
          <w:rFonts w:ascii="Arial" w:hAnsi="Arial" w:cs="Arial"/>
        </w:rPr>
        <w:t>unnen</w:t>
      </w:r>
      <w:r w:rsidRPr="00706164">
        <w:rPr>
          <w:rFonts w:ascii="Arial" w:hAnsi="Arial" w:cs="Arial"/>
        </w:rPr>
        <w:t xml:space="preserve"> meedoen. De gemeente zal vooral een stimulerende en faciliterende rol spelen en een vangnet bieden.</w:t>
      </w:r>
    </w:p>
    <w:p w:rsidR="007D2A91" w:rsidRPr="00706164" w:rsidRDefault="007D2A91" w:rsidP="00EC4D35">
      <w:pPr>
        <w:spacing w:after="0" w:line="240" w:lineRule="auto"/>
        <w:rPr>
          <w:rFonts w:ascii="Arial" w:hAnsi="Arial" w:cs="Arial"/>
        </w:rPr>
      </w:pPr>
    </w:p>
    <w:p w:rsidR="007D2A91" w:rsidRPr="00706164" w:rsidRDefault="007D2A91" w:rsidP="0088705D">
      <w:pPr>
        <w:spacing w:after="0" w:line="240" w:lineRule="auto"/>
        <w:rPr>
          <w:rFonts w:ascii="Arial" w:hAnsi="Arial" w:cs="Arial"/>
        </w:rPr>
      </w:pPr>
      <w:r w:rsidRPr="00706164">
        <w:rPr>
          <w:rFonts w:ascii="Arial" w:hAnsi="Arial" w:cs="Arial"/>
        </w:rPr>
        <w:t xml:space="preserve">Wat de ChristenUnie wil bereiken: </w:t>
      </w:r>
    </w:p>
    <w:p w:rsidR="007D2A91" w:rsidRPr="00706164" w:rsidRDefault="007D2A91" w:rsidP="00EC4D35">
      <w:pPr>
        <w:spacing w:after="0" w:line="240" w:lineRule="auto"/>
        <w:rPr>
          <w:rFonts w:ascii="Arial" w:hAnsi="Arial" w:cs="Arial"/>
        </w:rPr>
      </w:pPr>
    </w:p>
    <w:p w:rsidR="007D2A91" w:rsidRPr="00706164" w:rsidRDefault="007D2A91" w:rsidP="0088705D">
      <w:pPr>
        <w:numPr>
          <w:ilvl w:val="0"/>
          <w:numId w:val="11"/>
        </w:numPr>
        <w:spacing w:after="0" w:line="240" w:lineRule="auto"/>
        <w:rPr>
          <w:rFonts w:ascii="Arial" w:hAnsi="Arial" w:cs="Arial"/>
          <w:color w:val="000000"/>
        </w:rPr>
      </w:pPr>
      <w:r w:rsidRPr="00706164">
        <w:rPr>
          <w:rFonts w:ascii="Arial" w:hAnsi="Arial" w:cs="Arial"/>
          <w:color w:val="000000"/>
        </w:rPr>
        <w:t xml:space="preserve">een verandering van vooral denken en </w:t>
      </w:r>
      <w:r>
        <w:rPr>
          <w:rFonts w:ascii="Arial" w:hAnsi="Arial" w:cs="Arial"/>
          <w:color w:val="000000"/>
        </w:rPr>
        <w:t>do</w:t>
      </w:r>
      <w:r w:rsidRPr="00706164">
        <w:rPr>
          <w:rFonts w:ascii="Arial" w:hAnsi="Arial" w:cs="Arial"/>
          <w:color w:val="000000"/>
        </w:rPr>
        <w:t xml:space="preserve">en. De gemeente investeert in training van ambtenaren, professionals en vrijwilligers </w:t>
      </w:r>
    </w:p>
    <w:p w:rsidR="007D2A91" w:rsidRPr="00706164" w:rsidRDefault="007D2A91" w:rsidP="00014FD3">
      <w:pPr>
        <w:numPr>
          <w:ilvl w:val="0"/>
          <w:numId w:val="11"/>
        </w:numPr>
        <w:spacing w:after="0" w:line="240" w:lineRule="auto"/>
        <w:rPr>
          <w:rFonts w:ascii="Arial" w:hAnsi="Arial" w:cs="Arial"/>
          <w:color w:val="000000"/>
        </w:rPr>
      </w:pPr>
      <w:r w:rsidRPr="00706164">
        <w:rPr>
          <w:rFonts w:ascii="Arial" w:hAnsi="Arial" w:cs="Arial"/>
          <w:color w:val="000000"/>
        </w:rPr>
        <w:t>concrete plannen tegen vereenzaming van ouderen, langdurig we</w:t>
      </w:r>
      <w:r>
        <w:rPr>
          <w:rFonts w:ascii="Arial" w:hAnsi="Arial" w:cs="Arial"/>
          <w:color w:val="000000"/>
        </w:rPr>
        <w:t>rklozen en andere risicogroepen</w:t>
      </w:r>
    </w:p>
    <w:p w:rsidR="007D2A91" w:rsidRPr="00706164" w:rsidRDefault="007D2A91" w:rsidP="00A826DB">
      <w:pPr>
        <w:pStyle w:val="ListParagraph"/>
        <w:numPr>
          <w:ilvl w:val="0"/>
          <w:numId w:val="11"/>
        </w:numPr>
        <w:spacing w:after="0" w:line="240" w:lineRule="auto"/>
        <w:rPr>
          <w:rFonts w:ascii="Arial" w:hAnsi="Arial" w:cs="Arial"/>
          <w:strike/>
          <w:color w:val="000000"/>
        </w:rPr>
      </w:pPr>
      <w:r w:rsidRPr="00706164">
        <w:rPr>
          <w:rFonts w:ascii="Arial" w:hAnsi="Arial" w:cs="Arial"/>
        </w:rPr>
        <w:t>Eén laagdrempelig loket voor welzijn, zorg, opvoedondersteuning en waar mogelijk ook werk en inkomen.</w:t>
      </w:r>
    </w:p>
    <w:p w:rsidR="007D2A91" w:rsidRPr="00706164" w:rsidRDefault="007D2A91" w:rsidP="008A1B2A">
      <w:pPr>
        <w:numPr>
          <w:ilvl w:val="0"/>
          <w:numId w:val="11"/>
        </w:numPr>
        <w:spacing w:after="0" w:line="240" w:lineRule="auto"/>
        <w:rPr>
          <w:rFonts w:ascii="Arial" w:hAnsi="Arial" w:cs="Arial"/>
          <w:color w:val="000000"/>
        </w:rPr>
      </w:pPr>
      <w:r w:rsidRPr="00706164">
        <w:rPr>
          <w:rFonts w:ascii="Arial" w:hAnsi="Arial" w:cs="Arial"/>
          <w:color w:val="000000"/>
        </w:rPr>
        <w:t>Versterking van sociale wijkteams. D</w:t>
      </w:r>
      <w:r>
        <w:rPr>
          <w:rFonts w:ascii="Arial" w:hAnsi="Arial" w:cs="Arial"/>
          <w:color w:val="000000"/>
        </w:rPr>
        <w:t xml:space="preserve">aarmee </w:t>
      </w:r>
      <w:r w:rsidRPr="00706164">
        <w:rPr>
          <w:rFonts w:ascii="Arial" w:hAnsi="Arial" w:cs="Arial"/>
          <w:color w:val="000000"/>
        </w:rPr>
        <w:t xml:space="preserve">is </w:t>
      </w:r>
      <w:r>
        <w:rPr>
          <w:rFonts w:ascii="Arial" w:hAnsi="Arial" w:cs="Arial"/>
          <w:color w:val="000000"/>
        </w:rPr>
        <w:t xml:space="preserve">het </w:t>
      </w:r>
      <w:r w:rsidRPr="00706164">
        <w:rPr>
          <w:rFonts w:ascii="Arial" w:hAnsi="Arial" w:cs="Arial"/>
          <w:color w:val="000000"/>
        </w:rPr>
        <w:t>goed werken in de wijk.</w:t>
      </w:r>
    </w:p>
    <w:p w:rsidR="007D2A91" w:rsidRPr="00706164" w:rsidRDefault="007D2A91" w:rsidP="008A1B2A">
      <w:pPr>
        <w:pStyle w:val="ListParagraph"/>
        <w:numPr>
          <w:ilvl w:val="0"/>
          <w:numId w:val="11"/>
        </w:numPr>
        <w:spacing w:after="0" w:line="240" w:lineRule="auto"/>
        <w:rPr>
          <w:rFonts w:ascii="Arial" w:hAnsi="Arial" w:cs="Arial"/>
          <w:color w:val="000000"/>
        </w:rPr>
      </w:pPr>
      <w:r w:rsidRPr="00706164">
        <w:rPr>
          <w:rFonts w:ascii="Arial" w:hAnsi="Arial" w:cs="Arial"/>
        </w:rPr>
        <w:t>Handhav</w:t>
      </w:r>
      <w:r>
        <w:rPr>
          <w:rFonts w:ascii="Arial" w:hAnsi="Arial" w:cs="Arial"/>
        </w:rPr>
        <w:t>ing</w:t>
      </w:r>
      <w:r w:rsidRPr="00706164">
        <w:rPr>
          <w:rFonts w:ascii="Arial" w:hAnsi="Arial" w:cs="Arial"/>
        </w:rPr>
        <w:t xml:space="preserve"> van de keuzevrijheid voor </w:t>
      </w:r>
      <w:r>
        <w:rPr>
          <w:rFonts w:ascii="Arial" w:hAnsi="Arial" w:cs="Arial"/>
        </w:rPr>
        <w:t xml:space="preserve">identiteitgebonden </w:t>
      </w:r>
      <w:r w:rsidRPr="00706164">
        <w:rPr>
          <w:rFonts w:ascii="Arial" w:hAnsi="Arial" w:cs="Arial"/>
        </w:rPr>
        <w:t xml:space="preserve">zorg </w:t>
      </w:r>
      <w:r>
        <w:rPr>
          <w:rFonts w:ascii="Arial" w:hAnsi="Arial" w:cs="Arial"/>
        </w:rPr>
        <w:t xml:space="preserve">en zorg </w:t>
      </w:r>
      <w:r w:rsidRPr="00706164">
        <w:rPr>
          <w:rFonts w:ascii="Arial" w:hAnsi="Arial" w:cs="Arial"/>
        </w:rPr>
        <w:t xml:space="preserve">die past bij hun situatie. </w:t>
      </w:r>
    </w:p>
    <w:p w:rsidR="007D2A91" w:rsidRPr="00706164" w:rsidRDefault="007D2A91" w:rsidP="00EC4D35">
      <w:pPr>
        <w:spacing w:after="0" w:line="240" w:lineRule="auto"/>
        <w:rPr>
          <w:rFonts w:ascii="Arial" w:hAnsi="Arial" w:cs="Arial"/>
        </w:rPr>
      </w:pPr>
    </w:p>
    <w:p w:rsidR="007D2A91" w:rsidRPr="00706164" w:rsidRDefault="007D2A91" w:rsidP="00EC4D35">
      <w:pPr>
        <w:pStyle w:val="Heading5"/>
        <w:spacing w:before="0" w:line="240" w:lineRule="auto"/>
        <w:rPr>
          <w:rFonts w:ascii="Arial" w:hAnsi="Arial" w:cs="Arial"/>
          <w:b/>
          <w:i/>
          <w:sz w:val="24"/>
          <w:szCs w:val="24"/>
        </w:rPr>
      </w:pPr>
      <w:r w:rsidRPr="00706164">
        <w:rPr>
          <w:rFonts w:ascii="Arial" w:hAnsi="Arial" w:cs="Arial"/>
          <w:b/>
          <w:i/>
          <w:sz w:val="24"/>
          <w:szCs w:val="24"/>
        </w:rPr>
        <w:t>Jeugdzorg</w:t>
      </w:r>
    </w:p>
    <w:p w:rsidR="007D2A91" w:rsidRPr="00706164" w:rsidRDefault="007D2A91" w:rsidP="00D76F31">
      <w:pPr>
        <w:spacing w:after="0" w:line="240" w:lineRule="auto"/>
        <w:rPr>
          <w:rFonts w:ascii="Arial" w:hAnsi="Arial" w:cs="Arial"/>
          <w:color w:val="000000"/>
        </w:rPr>
      </w:pPr>
      <w:r w:rsidRPr="00706164">
        <w:rPr>
          <w:rFonts w:ascii="Arial" w:hAnsi="Arial" w:cs="Arial"/>
          <w:color w:val="000000"/>
        </w:rPr>
        <w:t>Het integraal bezien van alle voorgenomen veranderingen in de zorg biedt de kans om de jeugdzorg op een soepele manier te laten overgaan in volwassenenzorg</w:t>
      </w:r>
      <w:r>
        <w:rPr>
          <w:rFonts w:ascii="Arial" w:hAnsi="Arial" w:cs="Arial"/>
          <w:color w:val="000000"/>
        </w:rPr>
        <w:t>.</w:t>
      </w:r>
    </w:p>
    <w:p w:rsidR="007D2A91" w:rsidRPr="00706164" w:rsidRDefault="007D2A91" w:rsidP="00EC4D35">
      <w:pPr>
        <w:spacing w:after="0" w:line="240" w:lineRule="auto"/>
        <w:rPr>
          <w:rFonts w:ascii="Arial" w:hAnsi="Arial" w:cs="Arial"/>
          <w:color w:val="000000"/>
        </w:rPr>
      </w:pPr>
    </w:p>
    <w:p w:rsidR="007D2A91" w:rsidRDefault="007D2A91" w:rsidP="00F34EAD">
      <w:pPr>
        <w:spacing w:after="0" w:line="240" w:lineRule="auto"/>
        <w:rPr>
          <w:rFonts w:ascii="Arial" w:hAnsi="Arial" w:cs="Arial"/>
        </w:rPr>
      </w:pPr>
      <w:r w:rsidRPr="00706164">
        <w:rPr>
          <w:rFonts w:ascii="Arial" w:hAnsi="Arial" w:cs="Arial"/>
        </w:rPr>
        <w:t xml:space="preserve">Wat de ChristenUnie wil bereiken is: </w:t>
      </w:r>
    </w:p>
    <w:p w:rsidR="007D2A91" w:rsidRPr="00706164" w:rsidRDefault="007D2A91" w:rsidP="00F34EAD">
      <w:pPr>
        <w:spacing w:after="0" w:line="240" w:lineRule="auto"/>
        <w:rPr>
          <w:rFonts w:ascii="Arial" w:hAnsi="Arial" w:cs="Arial"/>
        </w:rPr>
      </w:pPr>
    </w:p>
    <w:p w:rsidR="007D2A91" w:rsidRPr="00706164" w:rsidRDefault="007D2A91" w:rsidP="00014FD3">
      <w:pPr>
        <w:pStyle w:val="ListParagraph"/>
        <w:numPr>
          <w:ilvl w:val="0"/>
          <w:numId w:val="10"/>
        </w:numPr>
        <w:spacing w:after="0" w:line="240" w:lineRule="auto"/>
        <w:rPr>
          <w:rFonts w:ascii="Arial" w:hAnsi="Arial" w:cs="Arial"/>
          <w:color w:val="000000"/>
        </w:rPr>
      </w:pPr>
      <w:r w:rsidRPr="00706164">
        <w:rPr>
          <w:rFonts w:ascii="Arial" w:hAnsi="Arial" w:cs="Arial"/>
          <w:color w:val="000000"/>
        </w:rPr>
        <w:t>maximaal voorkomen van uithuisplaatsingen, bij voorbeeld door de inzet van Eigen-Krachtconferenties</w:t>
      </w:r>
    </w:p>
    <w:p w:rsidR="007D2A91" w:rsidRPr="00706164" w:rsidRDefault="007D2A91" w:rsidP="008A1B2A">
      <w:pPr>
        <w:pStyle w:val="ListParagraph"/>
        <w:numPr>
          <w:ilvl w:val="0"/>
          <w:numId w:val="10"/>
        </w:numPr>
        <w:spacing w:after="0" w:line="240" w:lineRule="auto"/>
        <w:rPr>
          <w:rFonts w:ascii="Arial" w:hAnsi="Arial" w:cs="Arial"/>
          <w:color w:val="000000"/>
        </w:rPr>
      </w:pPr>
      <w:r w:rsidRPr="00706164">
        <w:rPr>
          <w:rFonts w:ascii="Arial" w:hAnsi="Arial" w:cs="Arial"/>
          <w:color w:val="000000"/>
        </w:rPr>
        <w:t>waarbor</w:t>
      </w:r>
      <w:r>
        <w:rPr>
          <w:rFonts w:ascii="Arial" w:hAnsi="Arial" w:cs="Arial"/>
          <w:color w:val="000000"/>
        </w:rPr>
        <w:t>ging van de continuïteit van de</w:t>
      </w:r>
      <w:r w:rsidRPr="00706164">
        <w:rPr>
          <w:rFonts w:ascii="Arial" w:hAnsi="Arial" w:cs="Arial"/>
          <w:color w:val="000000"/>
        </w:rPr>
        <w:t xml:space="preserve"> </w:t>
      </w:r>
      <w:r>
        <w:rPr>
          <w:rFonts w:ascii="Arial" w:hAnsi="Arial" w:cs="Arial"/>
          <w:color w:val="000000"/>
        </w:rPr>
        <w:t>jeugd</w:t>
      </w:r>
      <w:r w:rsidRPr="00706164">
        <w:rPr>
          <w:rFonts w:ascii="Arial" w:hAnsi="Arial" w:cs="Arial"/>
          <w:color w:val="000000"/>
        </w:rPr>
        <w:t xml:space="preserve">zorg en vernieuwing en verbetering van het aanbod, </w:t>
      </w:r>
    </w:p>
    <w:p w:rsidR="007D2A91" w:rsidRDefault="007D2A91" w:rsidP="00590AB6">
      <w:pPr>
        <w:pStyle w:val="ListParagraph"/>
        <w:numPr>
          <w:ilvl w:val="0"/>
          <w:numId w:val="10"/>
        </w:numPr>
        <w:spacing w:after="0" w:line="240" w:lineRule="auto"/>
        <w:rPr>
          <w:rFonts w:ascii="Arial" w:hAnsi="Arial" w:cs="Arial"/>
          <w:iCs/>
        </w:rPr>
      </w:pPr>
      <w:r w:rsidRPr="00706164">
        <w:rPr>
          <w:rFonts w:ascii="Arial" w:hAnsi="Arial" w:cs="Arial"/>
          <w:iCs/>
        </w:rPr>
        <w:t>preventieve voorlichting op scholen</w:t>
      </w:r>
      <w:r>
        <w:rPr>
          <w:rFonts w:ascii="Arial" w:hAnsi="Arial" w:cs="Arial"/>
          <w:iCs/>
        </w:rPr>
        <w:t xml:space="preserve"> </w:t>
      </w:r>
      <w:r w:rsidRPr="00706164">
        <w:rPr>
          <w:rFonts w:ascii="Arial" w:hAnsi="Arial" w:cs="Arial"/>
          <w:iCs/>
        </w:rPr>
        <w:t>over het maken van schulden.</w:t>
      </w:r>
    </w:p>
    <w:p w:rsidR="007D2A91" w:rsidRPr="00706164" w:rsidRDefault="007D2A91" w:rsidP="0043214E">
      <w:pPr>
        <w:pStyle w:val="ListParagraph"/>
        <w:numPr>
          <w:ilvl w:val="0"/>
          <w:numId w:val="10"/>
        </w:numPr>
        <w:spacing w:after="0" w:line="240" w:lineRule="auto"/>
        <w:rPr>
          <w:rFonts w:ascii="Arial" w:hAnsi="Arial" w:cs="Arial"/>
          <w:iCs/>
        </w:rPr>
      </w:pPr>
      <w:r>
        <w:rPr>
          <w:rFonts w:ascii="Arial" w:hAnsi="Arial" w:cs="Arial"/>
          <w:iCs/>
        </w:rPr>
        <w:t xml:space="preserve">Preventief jongerenwerk: subsidiering van effectief jongerenwerk als bij voorbeeld van MeetingPoint. </w:t>
      </w:r>
    </w:p>
    <w:p w:rsidR="007D2A91" w:rsidRPr="00706164" w:rsidRDefault="007D2A91" w:rsidP="00EC27C1">
      <w:pPr>
        <w:spacing w:after="0" w:line="240" w:lineRule="auto"/>
        <w:rPr>
          <w:rFonts w:ascii="Arial" w:hAnsi="Arial" w:cs="Arial"/>
          <w:color w:val="000000"/>
        </w:rPr>
      </w:pPr>
      <w:r w:rsidRPr="00706164">
        <w:rPr>
          <w:rFonts w:ascii="Arial" w:hAnsi="Arial" w:cs="Arial"/>
          <w:color w:val="000000"/>
        </w:rPr>
        <w:t>.</w:t>
      </w:r>
    </w:p>
    <w:p w:rsidR="007D2A91" w:rsidRPr="00706164" w:rsidRDefault="007D2A91" w:rsidP="00EC4D35">
      <w:pPr>
        <w:spacing w:after="0" w:line="240" w:lineRule="auto"/>
        <w:rPr>
          <w:rFonts w:ascii="Arial" w:hAnsi="Arial" w:cs="Arial"/>
          <w:color w:val="000000"/>
        </w:rPr>
      </w:pPr>
    </w:p>
    <w:p w:rsidR="007D2A91" w:rsidRPr="00706164" w:rsidRDefault="007D2A91" w:rsidP="00703D5D">
      <w:pPr>
        <w:pStyle w:val="Heading5"/>
        <w:spacing w:before="0" w:line="240" w:lineRule="auto"/>
        <w:rPr>
          <w:rFonts w:ascii="Arial" w:hAnsi="Arial" w:cs="Arial"/>
          <w:b/>
          <w:i/>
          <w:color w:val="17365D"/>
          <w:sz w:val="24"/>
          <w:szCs w:val="24"/>
        </w:rPr>
      </w:pPr>
      <w:r w:rsidRPr="00706164">
        <w:rPr>
          <w:rFonts w:ascii="Arial" w:hAnsi="Arial" w:cs="Arial"/>
          <w:b/>
          <w:i/>
          <w:color w:val="17365D"/>
          <w:sz w:val="24"/>
          <w:szCs w:val="24"/>
        </w:rPr>
        <w:t xml:space="preserve">Centrum Jeugd en Gezin </w:t>
      </w:r>
    </w:p>
    <w:p w:rsidR="007D2A91" w:rsidRPr="00706164" w:rsidRDefault="007D2A91" w:rsidP="009A3C25">
      <w:pPr>
        <w:spacing w:line="240" w:lineRule="auto"/>
        <w:rPr>
          <w:rFonts w:ascii="Arial" w:hAnsi="Arial" w:cs="Arial"/>
          <w:sz w:val="16"/>
          <w:szCs w:val="16"/>
        </w:rPr>
      </w:pPr>
      <w:r w:rsidRPr="00706164">
        <w:rPr>
          <w:rFonts w:ascii="Arial" w:hAnsi="Arial" w:cs="Arial"/>
        </w:rPr>
        <w:t xml:space="preserve">Een goed functionerend gezin </w:t>
      </w:r>
      <w:r>
        <w:rPr>
          <w:rFonts w:ascii="Arial" w:hAnsi="Arial" w:cs="Arial"/>
        </w:rPr>
        <w:t>vormt</w:t>
      </w:r>
      <w:r w:rsidRPr="00706164">
        <w:rPr>
          <w:rFonts w:ascii="Arial" w:hAnsi="Arial" w:cs="Arial"/>
        </w:rPr>
        <w:t xml:space="preserve"> kinderen</w:t>
      </w:r>
      <w:r>
        <w:rPr>
          <w:rFonts w:ascii="Arial" w:hAnsi="Arial" w:cs="Arial"/>
        </w:rPr>
        <w:t xml:space="preserve"> positief</w:t>
      </w:r>
      <w:r w:rsidRPr="00706164">
        <w:rPr>
          <w:rFonts w:ascii="Arial" w:hAnsi="Arial" w:cs="Arial"/>
        </w:rPr>
        <w:t xml:space="preserve"> </w:t>
      </w:r>
      <w:r>
        <w:rPr>
          <w:rFonts w:ascii="Arial" w:hAnsi="Arial" w:cs="Arial"/>
        </w:rPr>
        <w:t xml:space="preserve">tot betrokken burgers. Helaas </w:t>
      </w:r>
      <w:r w:rsidRPr="00706164">
        <w:rPr>
          <w:rFonts w:ascii="Arial" w:hAnsi="Arial" w:cs="Arial"/>
        </w:rPr>
        <w:t xml:space="preserve">is </w:t>
      </w:r>
      <w:r>
        <w:rPr>
          <w:rFonts w:ascii="Arial" w:hAnsi="Arial" w:cs="Arial"/>
        </w:rPr>
        <w:t>dat</w:t>
      </w:r>
      <w:r w:rsidRPr="00706164">
        <w:rPr>
          <w:rFonts w:ascii="Arial" w:hAnsi="Arial" w:cs="Arial"/>
        </w:rPr>
        <w:t xml:space="preserve"> niet voor iedereen weggelegd. Negatieve gevolgen van echtscheiding voor de eventuele kinderen worden steeds vaker onderkend. </w:t>
      </w:r>
    </w:p>
    <w:p w:rsidR="007D2A91" w:rsidRPr="00706164" w:rsidRDefault="007D2A91" w:rsidP="009A3C25">
      <w:pPr>
        <w:spacing w:after="0" w:line="240" w:lineRule="auto"/>
        <w:rPr>
          <w:rFonts w:ascii="Arial" w:hAnsi="Arial" w:cs="Arial"/>
          <w:color w:val="000000"/>
        </w:rPr>
      </w:pPr>
      <w:r w:rsidRPr="00706164">
        <w:rPr>
          <w:rFonts w:ascii="Arial" w:hAnsi="Arial" w:cs="Arial"/>
          <w:color w:val="000000"/>
        </w:rPr>
        <w:t>Het Centrum voor Jeugd en Gezin (CJG) is belangrijk</w:t>
      </w:r>
      <w:r>
        <w:rPr>
          <w:rFonts w:ascii="Arial" w:hAnsi="Arial" w:cs="Arial"/>
          <w:color w:val="000000"/>
        </w:rPr>
        <w:t xml:space="preserve"> voor</w:t>
      </w:r>
      <w:r w:rsidRPr="00706164">
        <w:rPr>
          <w:rFonts w:ascii="Arial" w:hAnsi="Arial" w:cs="Arial"/>
          <w:color w:val="000000"/>
        </w:rPr>
        <w:t xml:space="preserve"> de jeugdzorg. </w:t>
      </w:r>
      <w:r>
        <w:rPr>
          <w:rFonts w:ascii="Arial" w:hAnsi="Arial" w:cs="Arial"/>
          <w:color w:val="000000"/>
        </w:rPr>
        <w:t xml:space="preserve">Het </w:t>
      </w:r>
      <w:r w:rsidRPr="00706164">
        <w:rPr>
          <w:rFonts w:ascii="Arial" w:hAnsi="Arial" w:cs="Arial"/>
          <w:shd w:val="clear" w:color="auto" w:fill="FFFFFF"/>
        </w:rPr>
        <w:t>is er voor kinderen van 0 tot 19 jaar, hun ouders, verzorgers en andere betrokkenen</w:t>
      </w:r>
      <w:r w:rsidRPr="00564476">
        <w:rPr>
          <w:rFonts w:ascii="Arial" w:hAnsi="Arial" w:cs="Arial"/>
          <w:shd w:val="clear" w:color="auto" w:fill="FFFFFF"/>
        </w:rPr>
        <w:t xml:space="preserve">. Het Centrum moet </w:t>
      </w:r>
      <w:r w:rsidRPr="00706164">
        <w:rPr>
          <w:rFonts w:ascii="Arial" w:hAnsi="Arial" w:cs="Arial"/>
          <w:color w:val="000000"/>
        </w:rPr>
        <w:t xml:space="preserve">tijdig problemen bij kinderen en gezinnen </w:t>
      </w:r>
      <w:r>
        <w:rPr>
          <w:rFonts w:ascii="Arial" w:hAnsi="Arial" w:cs="Arial"/>
          <w:color w:val="000000"/>
        </w:rPr>
        <w:t xml:space="preserve">signaleren en </w:t>
      </w:r>
      <w:r w:rsidRPr="00706164">
        <w:rPr>
          <w:rFonts w:ascii="Arial" w:hAnsi="Arial" w:cs="Arial"/>
          <w:color w:val="000000"/>
        </w:rPr>
        <w:t>advies en voorlichting</w:t>
      </w:r>
      <w:r>
        <w:rPr>
          <w:rFonts w:ascii="Arial" w:hAnsi="Arial" w:cs="Arial"/>
          <w:color w:val="000000"/>
        </w:rPr>
        <w:t xml:space="preserve"> geven. g</w:t>
      </w:r>
      <w:r w:rsidRPr="00706164">
        <w:rPr>
          <w:rFonts w:ascii="Arial" w:hAnsi="Arial" w:cs="Arial"/>
          <w:color w:val="000000"/>
        </w:rPr>
        <w:t xml:space="preserve">eneralisten zoveel mogelijk de nodige zorg </w:t>
      </w:r>
      <w:r>
        <w:rPr>
          <w:rFonts w:ascii="Arial" w:hAnsi="Arial" w:cs="Arial"/>
          <w:color w:val="000000"/>
        </w:rPr>
        <w:t xml:space="preserve">laten </w:t>
      </w:r>
      <w:r w:rsidRPr="00706164">
        <w:rPr>
          <w:rFonts w:ascii="Arial" w:hAnsi="Arial" w:cs="Arial"/>
          <w:color w:val="000000"/>
        </w:rPr>
        <w:t>bieden en, indien nodig, tijdig doorverwijzen naar de tweedelijns</w:t>
      </w:r>
      <w:r>
        <w:rPr>
          <w:rFonts w:ascii="Arial" w:hAnsi="Arial" w:cs="Arial"/>
          <w:color w:val="000000"/>
        </w:rPr>
        <w:t xml:space="preserve"> </w:t>
      </w:r>
      <w:r w:rsidRPr="00706164">
        <w:rPr>
          <w:rFonts w:ascii="Arial" w:hAnsi="Arial" w:cs="Arial"/>
          <w:color w:val="000000"/>
        </w:rPr>
        <w:t>zorg.</w:t>
      </w:r>
      <w:r>
        <w:rPr>
          <w:rFonts w:ascii="Arial" w:hAnsi="Arial" w:cs="Arial"/>
          <w:color w:val="000000"/>
        </w:rPr>
        <w:t xml:space="preserve"> </w:t>
      </w:r>
      <w:r w:rsidRPr="00706164">
        <w:rPr>
          <w:rFonts w:ascii="Arial" w:hAnsi="Arial" w:cs="Arial"/>
          <w:color w:val="000000"/>
        </w:rPr>
        <w:t>Dat vraagt een strakke aansturing onder regie van de gemeente</w:t>
      </w:r>
      <w:r>
        <w:rPr>
          <w:rFonts w:ascii="Arial" w:hAnsi="Arial" w:cs="Arial"/>
          <w:color w:val="000000"/>
        </w:rPr>
        <w:t>.</w:t>
      </w:r>
    </w:p>
    <w:p w:rsidR="007D2A91" w:rsidRPr="00706164" w:rsidRDefault="007D2A91" w:rsidP="00653DD1">
      <w:pPr>
        <w:spacing w:after="0" w:line="240" w:lineRule="auto"/>
        <w:rPr>
          <w:rFonts w:ascii="Arial" w:hAnsi="Arial" w:cs="Arial"/>
          <w:color w:val="000000"/>
        </w:rPr>
      </w:pPr>
    </w:p>
    <w:p w:rsidR="007D2A91" w:rsidRPr="00706164" w:rsidRDefault="007D2A91" w:rsidP="005D7ADA">
      <w:pPr>
        <w:spacing w:after="0" w:line="240" w:lineRule="auto"/>
        <w:rPr>
          <w:rFonts w:ascii="Arial" w:hAnsi="Arial" w:cs="Arial"/>
          <w:color w:val="000000"/>
        </w:rPr>
      </w:pPr>
      <w:r w:rsidRPr="00706164">
        <w:rPr>
          <w:rFonts w:ascii="Arial" w:hAnsi="Arial" w:cs="Arial"/>
          <w:color w:val="000000"/>
        </w:rPr>
        <w:t>De ChristenUnie wil het volgende bereiken:</w:t>
      </w:r>
    </w:p>
    <w:p w:rsidR="007D2A91" w:rsidRPr="00706164" w:rsidRDefault="007D2A91" w:rsidP="009A3C25">
      <w:pPr>
        <w:numPr>
          <w:ilvl w:val="0"/>
          <w:numId w:val="12"/>
        </w:numPr>
        <w:spacing w:after="0" w:line="240" w:lineRule="auto"/>
        <w:rPr>
          <w:rFonts w:ascii="Arial" w:hAnsi="Arial" w:cs="Arial"/>
        </w:rPr>
      </w:pPr>
      <w:r w:rsidRPr="00706164">
        <w:rPr>
          <w:rFonts w:ascii="Arial" w:hAnsi="Arial" w:cs="Arial"/>
        </w:rPr>
        <w:t>Laagdrempelige</w:t>
      </w:r>
      <w:r>
        <w:rPr>
          <w:rFonts w:ascii="Arial" w:hAnsi="Arial" w:cs="Arial"/>
        </w:rPr>
        <w:t>,</w:t>
      </w:r>
      <w:r w:rsidRPr="00706164">
        <w:rPr>
          <w:rFonts w:ascii="Arial" w:hAnsi="Arial" w:cs="Arial"/>
        </w:rPr>
        <w:t xml:space="preserve"> klantvriendelijke ondersteuning van gezinnen ter voorkoming van problemen, b.v. opvoedcursussen.</w:t>
      </w:r>
    </w:p>
    <w:p w:rsidR="007D2A91" w:rsidRPr="00706164" w:rsidRDefault="007D2A91" w:rsidP="007B2DB8">
      <w:pPr>
        <w:numPr>
          <w:ilvl w:val="0"/>
          <w:numId w:val="12"/>
        </w:numPr>
        <w:spacing w:after="0" w:line="240" w:lineRule="auto"/>
        <w:rPr>
          <w:rFonts w:ascii="Arial" w:hAnsi="Arial" w:cs="Arial"/>
        </w:rPr>
      </w:pPr>
      <w:r w:rsidRPr="00706164">
        <w:rPr>
          <w:rFonts w:ascii="Arial" w:hAnsi="Arial" w:cs="Arial"/>
        </w:rPr>
        <w:t>Aanbod van relatiecursussen vanuit het CJG</w:t>
      </w:r>
    </w:p>
    <w:p w:rsidR="007D2A91" w:rsidRPr="00706164" w:rsidRDefault="007D2A91" w:rsidP="007B2DB8">
      <w:pPr>
        <w:numPr>
          <w:ilvl w:val="0"/>
          <w:numId w:val="12"/>
        </w:numPr>
        <w:spacing w:after="0" w:line="240" w:lineRule="auto"/>
        <w:rPr>
          <w:rFonts w:ascii="Arial" w:hAnsi="Arial" w:cs="Arial"/>
        </w:rPr>
      </w:pPr>
      <w:r w:rsidRPr="00706164">
        <w:rPr>
          <w:rFonts w:ascii="Arial" w:hAnsi="Arial" w:cs="Arial"/>
        </w:rPr>
        <w:t>Het CJG komt naar waar ouders zijn</w:t>
      </w:r>
    </w:p>
    <w:p w:rsidR="007D2A91" w:rsidRPr="00706164" w:rsidRDefault="007D2A91" w:rsidP="009A3C25">
      <w:pPr>
        <w:pStyle w:val="ListParagraph"/>
        <w:numPr>
          <w:ilvl w:val="0"/>
          <w:numId w:val="12"/>
        </w:numPr>
        <w:spacing w:after="0" w:line="240" w:lineRule="auto"/>
        <w:rPr>
          <w:rFonts w:ascii="Arial" w:hAnsi="Arial" w:cs="Arial"/>
          <w:color w:val="000000"/>
        </w:rPr>
      </w:pPr>
      <w:r w:rsidRPr="00706164">
        <w:rPr>
          <w:rFonts w:ascii="Arial" w:hAnsi="Arial" w:cs="Arial"/>
          <w:color w:val="000000"/>
        </w:rPr>
        <w:t>In elk gezin dat hulp nodig heeft, wordt gewerkt met één plan. Eén hulpverlener is aanspreekpunt en verantwoordelijk voor de zorgcoördinatie</w:t>
      </w:r>
    </w:p>
    <w:p w:rsidR="007D2A91" w:rsidRPr="00706164" w:rsidRDefault="007D2A91" w:rsidP="007B2DB8">
      <w:pPr>
        <w:numPr>
          <w:ilvl w:val="0"/>
          <w:numId w:val="12"/>
        </w:numPr>
        <w:spacing w:after="0" w:line="240" w:lineRule="auto"/>
        <w:jc w:val="both"/>
        <w:rPr>
          <w:rFonts w:ascii="Arial" w:hAnsi="Arial" w:cs="Arial"/>
        </w:rPr>
      </w:pPr>
      <w:r w:rsidRPr="00706164">
        <w:rPr>
          <w:rFonts w:ascii="Arial" w:hAnsi="Arial" w:cs="Arial"/>
        </w:rPr>
        <w:t>Kinderen worden niet te snel gelabeld. De zorg moet doen wat werkt voor dat specifieke kind.</w:t>
      </w:r>
    </w:p>
    <w:p w:rsidR="007D2A91" w:rsidRPr="00706164" w:rsidRDefault="007D2A91" w:rsidP="003B059F">
      <w:pPr>
        <w:numPr>
          <w:ilvl w:val="0"/>
          <w:numId w:val="12"/>
        </w:numPr>
        <w:spacing w:after="0" w:line="240" w:lineRule="auto"/>
        <w:jc w:val="both"/>
        <w:rPr>
          <w:rFonts w:ascii="Arial" w:hAnsi="Arial" w:cs="Arial"/>
          <w:color w:val="000000"/>
        </w:rPr>
      </w:pPr>
      <w:r w:rsidRPr="00706164">
        <w:rPr>
          <w:rFonts w:ascii="Arial" w:hAnsi="Arial" w:cs="Arial"/>
        </w:rPr>
        <w:t xml:space="preserve">Meer ruimte voor spel- muziek- en creatieve therapie. Deze laagdrempelige hulpverlening kan snel en in een vroeg stadium worden ingezet. In de scholen wordt dit aangeboden via passend onderwijs. </w:t>
      </w:r>
    </w:p>
    <w:p w:rsidR="007D2A91" w:rsidRPr="00706164" w:rsidRDefault="007D2A91" w:rsidP="003B059F">
      <w:pPr>
        <w:numPr>
          <w:ilvl w:val="0"/>
          <w:numId w:val="12"/>
        </w:numPr>
        <w:spacing w:after="0" w:line="240" w:lineRule="auto"/>
        <w:jc w:val="both"/>
        <w:rPr>
          <w:rFonts w:ascii="Arial" w:hAnsi="Arial" w:cs="Arial"/>
          <w:color w:val="000000"/>
        </w:rPr>
      </w:pPr>
      <w:r w:rsidRPr="00706164">
        <w:rPr>
          <w:rFonts w:ascii="Arial" w:hAnsi="Arial" w:cs="Arial"/>
        </w:rPr>
        <w:t>D</w:t>
      </w:r>
      <w:r w:rsidRPr="00706164">
        <w:rPr>
          <w:rFonts w:ascii="Arial" w:hAnsi="Arial" w:cs="Arial"/>
          <w:color w:val="000000"/>
        </w:rPr>
        <w:t>e jeugdgezondheidszorg is naadloos verbonden is met het Centrum voor Jeugd &amp; Gezin.</w:t>
      </w:r>
    </w:p>
    <w:p w:rsidR="007D2A91" w:rsidRDefault="007D2A91" w:rsidP="005F76DC">
      <w:pPr>
        <w:pStyle w:val="Heading5"/>
        <w:spacing w:before="0" w:line="240" w:lineRule="auto"/>
        <w:rPr>
          <w:rFonts w:ascii="Arial" w:hAnsi="Arial" w:cs="Arial"/>
          <w:b/>
          <w:i/>
          <w:color w:val="17365D"/>
          <w:sz w:val="24"/>
          <w:szCs w:val="24"/>
        </w:rPr>
      </w:pPr>
    </w:p>
    <w:p w:rsidR="007D2A91" w:rsidRPr="00706164" w:rsidRDefault="007D2A91" w:rsidP="005F76DC">
      <w:pPr>
        <w:pStyle w:val="Heading5"/>
        <w:spacing w:before="0" w:line="240" w:lineRule="auto"/>
        <w:rPr>
          <w:rFonts w:ascii="Arial" w:hAnsi="Arial" w:cs="Arial"/>
          <w:b/>
          <w:i/>
          <w:color w:val="17365D"/>
          <w:sz w:val="24"/>
          <w:szCs w:val="24"/>
        </w:rPr>
      </w:pPr>
      <w:r w:rsidRPr="00706164">
        <w:rPr>
          <w:rFonts w:ascii="Arial" w:hAnsi="Arial" w:cs="Arial"/>
          <w:b/>
          <w:i/>
          <w:color w:val="17365D"/>
          <w:sz w:val="24"/>
          <w:szCs w:val="24"/>
        </w:rPr>
        <w:t>Wmo</w:t>
      </w:r>
    </w:p>
    <w:p w:rsidR="007D2A91" w:rsidRPr="00706164" w:rsidRDefault="007D2A91" w:rsidP="008D701E">
      <w:pPr>
        <w:spacing w:after="0" w:line="240" w:lineRule="auto"/>
        <w:rPr>
          <w:rFonts w:ascii="Arial" w:hAnsi="Arial" w:cs="Arial"/>
          <w:color w:val="000000"/>
        </w:rPr>
      </w:pPr>
      <w:r>
        <w:rPr>
          <w:rFonts w:ascii="Arial" w:hAnsi="Arial" w:cs="Arial"/>
          <w:color w:val="000000"/>
        </w:rPr>
        <w:t xml:space="preserve">De </w:t>
      </w:r>
      <w:r w:rsidRPr="00706164">
        <w:rPr>
          <w:rFonts w:ascii="Arial" w:hAnsi="Arial" w:cs="Arial"/>
          <w:color w:val="000000"/>
        </w:rPr>
        <w:t xml:space="preserve">ChristenUnie zet in op het ondersteunen van mantelzorgers en het versterken van informele (wijk)netwerken. Professionals ondersteunen vrijwilligers in plaats van andersom. Daarvoor </w:t>
      </w:r>
      <w:r>
        <w:rPr>
          <w:rFonts w:ascii="Arial" w:hAnsi="Arial" w:cs="Arial"/>
          <w:color w:val="000000"/>
        </w:rPr>
        <w:t>is</w:t>
      </w:r>
      <w:r w:rsidRPr="00706164">
        <w:rPr>
          <w:rFonts w:ascii="Arial" w:hAnsi="Arial" w:cs="Arial"/>
          <w:color w:val="000000"/>
        </w:rPr>
        <w:t xml:space="preserve"> een ruim budget</w:t>
      </w:r>
      <w:r w:rsidRPr="00706164">
        <w:rPr>
          <w:rFonts w:ascii="Arial" w:hAnsi="Arial" w:cs="Arial"/>
        </w:rPr>
        <w:t xml:space="preserve"> </w:t>
      </w:r>
      <w:r>
        <w:rPr>
          <w:rFonts w:ascii="Arial" w:hAnsi="Arial" w:cs="Arial"/>
          <w:color w:val="000000"/>
        </w:rPr>
        <w:t>nodig</w:t>
      </w:r>
      <w:r w:rsidRPr="00706164">
        <w:rPr>
          <w:rFonts w:ascii="Arial" w:hAnsi="Arial" w:cs="Arial"/>
          <w:color w:val="000000"/>
        </w:rPr>
        <w:t>.</w:t>
      </w:r>
      <w:r w:rsidRPr="00706164">
        <w:rPr>
          <w:rFonts w:ascii="Arial" w:hAnsi="Arial" w:cs="Arial"/>
        </w:rPr>
        <w:t xml:space="preserve"> De belasting van mantelzorgers moeten we niet nog groter maken dan er door de bureaucratie al is.</w:t>
      </w:r>
    </w:p>
    <w:p w:rsidR="007D2A91" w:rsidRPr="00706164" w:rsidRDefault="007D2A91" w:rsidP="00B07125">
      <w:pPr>
        <w:spacing w:after="0" w:line="240" w:lineRule="auto"/>
        <w:rPr>
          <w:rFonts w:ascii="Arial" w:hAnsi="Arial" w:cs="Arial"/>
          <w:color w:val="000000"/>
        </w:rPr>
      </w:pPr>
      <w:r w:rsidRPr="00706164">
        <w:rPr>
          <w:rFonts w:ascii="Arial" w:hAnsi="Arial" w:cs="Arial"/>
          <w:color w:val="000000"/>
        </w:rPr>
        <w:t xml:space="preserve">Een hulpvraag moet levensbreed worden bekeken in samenhang met de naaste omgeving van de hulpvrager. </w:t>
      </w:r>
    </w:p>
    <w:p w:rsidR="007D2A91" w:rsidRPr="00706164" w:rsidRDefault="007D2A91" w:rsidP="005F76DC">
      <w:pPr>
        <w:spacing w:after="0" w:line="240" w:lineRule="auto"/>
        <w:rPr>
          <w:rFonts w:ascii="Arial" w:hAnsi="Arial" w:cs="Arial"/>
          <w:color w:val="000000"/>
        </w:rPr>
      </w:pPr>
    </w:p>
    <w:p w:rsidR="007D2A91" w:rsidRPr="00706164" w:rsidRDefault="007D2A91" w:rsidP="005F76DC">
      <w:pPr>
        <w:spacing w:after="0" w:line="240" w:lineRule="auto"/>
        <w:rPr>
          <w:rFonts w:ascii="Arial" w:hAnsi="Arial" w:cs="Arial"/>
          <w:color w:val="000000"/>
        </w:rPr>
      </w:pPr>
      <w:r w:rsidRPr="00706164">
        <w:rPr>
          <w:rFonts w:ascii="Arial" w:hAnsi="Arial" w:cs="Arial"/>
          <w:color w:val="000000"/>
        </w:rPr>
        <w:t>Daarom:</w:t>
      </w:r>
    </w:p>
    <w:p w:rsidR="007D2A91" w:rsidRDefault="007D2A91" w:rsidP="006F36D5">
      <w:pPr>
        <w:numPr>
          <w:ilvl w:val="0"/>
          <w:numId w:val="53"/>
        </w:numPr>
        <w:spacing w:after="0" w:line="270" w:lineRule="auto"/>
        <w:rPr>
          <w:rFonts w:ascii="Arial" w:hAnsi="Arial" w:cs="Arial"/>
        </w:rPr>
      </w:pPr>
      <w:r w:rsidRPr="0029282A">
        <w:rPr>
          <w:rFonts w:ascii="Arial" w:hAnsi="Arial" w:cs="Arial"/>
        </w:rPr>
        <w:t>gaat de gemeente in gesprek met de kerken vanwege hun netwerken</w:t>
      </w:r>
    </w:p>
    <w:p w:rsidR="007D2A91" w:rsidRPr="006F36D5" w:rsidRDefault="007D2A91" w:rsidP="006F36D5">
      <w:pPr>
        <w:numPr>
          <w:ilvl w:val="0"/>
          <w:numId w:val="53"/>
        </w:numPr>
        <w:spacing w:after="0" w:line="270" w:lineRule="auto"/>
        <w:rPr>
          <w:rFonts w:ascii="Arial" w:hAnsi="Arial" w:cs="Arial"/>
        </w:rPr>
      </w:pPr>
      <w:r w:rsidRPr="0029282A">
        <w:rPr>
          <w:rFonts w:ascii="Arial" w:hAnsi="Arial" w:cs="Arial"/>
        </w:rPr>
        <w:t>kunnen burgers met ondersteuning vanuit de Wmo kiezen voor een persoonsgebonden budget en zelf hun ondersteuning inkopen</w:t>
      </w:r>
    </w:p>
    <w:p w:rsidR="007D2A91" w:rsidRDefault="007D2A91" w:rsidP="006F36D5">
      <w:pPr>
        <w:numPr>
          <w:ilvl w:val="0"/>
          <w:numId w:val="53"/>
        </w:numPr>
        <w:spacing w:after="0" w:line="270" w:lineRule="auto"/>
        <w:rPr>
          <w:rFonts w:ascii="Arial" w:hAnsi="Arial" w:cs="Arial"/>
        </w:rPr>
      </w:pPr>
      <w:r w:rsidRPr="0029282A">
        <w:rPr>
          <w:rFonts w:ascii="Arial" w:hAnsi="Arial" w:cs="Arial"/>
        </w:rPr>
        <w:t>willen we een meldpunt bureaucratie in de zorg. Niet de regels maar de behoeften van de cliënt staan centraal. De gemeente moet op een melding zonodig snel actie ondernemen</w:t>
      </w:r>
    </w:p>
    <w:p w:rsidR="007D2A91" w:rsidRDefault="007D2A91" w:rsidP="006F36D5">
      <w:pPr>
        <w:numPr>
          <w:ilvl w:val="0"/>
          <w:numId w:val="53"/>
        </w:numPr>
        <w:spacing w:after="0" w:line="270" w:lineRule="auto"/>
        <w:rPr>
          <w:rFonts w:ascii="Arial" w:hAnsi="Arial" w:cs="Arial"/>
        </w:rPr>
      </w:pPr>
      <w:r w:rsidRPr="0029282A">
        <w:rPr>
          <w:rFonts w:ascii="Arial" w:hAnsi="Arial" w:cs="Arial"/>
        </w:rPr>
        <w:t>Mantelzorgers krijgen aan het loket goede ondersteuning o.a. bij administratieve taken. Zo kunnen ze zich meer richten op verzorging en ondersteuning</w:t>
      </w:r>
    </w:p>
    <w:p w:rsidR="007D2A91" w:rsidRPr="006F36D5" w:rsidRDefault="007D2A91" w:rsidP="006F36D5">
      <w:pPr>
        <w:numPr>
          <w:ilvl w:val="0"/>
          <w:numId w:val="53"/>
        </w:numPr>
        <w:spacing w:after="0" w:line="270" w:lineRule="auto"/>
        <w:rPr>
          <w:rFonts w:ascii="Arial" w:hAnsi="Arial" w:cs="Arial"/>
        </w:rPr>
      </w:pPr>
      <w:r w:rsidRPr="0029282A">
        <w:rPr>
          <w:rFonts w:ascii="Arial" w:hAnsi="Arial" w:cs="Arial"/>
        </w:rPr>
        <w:t>moeten we bij een hulpvraag niet alleen kijken naar wat iemand niet meer kan maar ook naar wat iemand juist wel kan en wat hem of haar plezier geeft. Mensen met voor hen zinvolle bezigheden voelen zich minder snel eenzaam of ziek. Hiervoor moeten ook middelen beschikbaar gesteld worden.</w:t>
      </w:r>
      <w:r>
        <w:rPr>
          <w:rFonts w:ascii="Arial" w:hAnsi="Arial" w:cs="Arial"/>
          <w:color w:val="000000"/>
        </w:rPr>
        <w:br/>
      </w:r>
      <w:r>
        <w:rPr>
          <w:rFonts w:ascii="Arial" w:hAnsi="Arial" w:cs="Arial"/>
          <w:color w:val="000000"/>
        </w:rPr>
        <w:br/>
      </w:r>
    </w:p>
    <w:p w:rsidR="007D2A91" w:rsidRPr="00706164" w:rsidRDefault="007D2A91" w:rsidP="00176686">
      <w:pPr>
        <w:pStyle w:val="Heading5"/>
        <w:spacing w:before="0" w:line="240" w:lineRule="auto"/>
        <w:rPr>
          <w:rFonts w:ascii="Arial" w:hAnsi="Arial" w:cs="Arial"/>
          <w:b/>
          <w:i/>
          <w:color w:val="FF0000"/>
          <w:sz w:val="24"/>
          <w:szCs w:val="24"/>
        </w:rPr>
      </w:pPr>
      <w:r w:rsidRPr="00706164">
        <w:rPr>
          <w:rFonts w:ascii="Arial" w:hAnsi="Arial" w:cs="Arial"/>
          <w:b/>
          <w:i/>
          <w:sz w:val="24"/>
          <w:szCs w:val="24"/>
        </w:rPr>
        <w:t xml:space="preserve">Eigen verantwoordelijkheid, eigen kracht </w:t>
      </w:r>
    </w:p>
    <w:p w:rsidR="007D2A91" w:rsidRPr="00706164" w:rsidRDefault="007D2A91" w:rsidP="00084370">
      <w:pPr>
        <w:spacing w:after="0" w:line="240" w:lineRule="auto"/>
        <w:rPr>
          <w:rFonts w:ascii="Arial" w:hAnsi="Arial" w:cs="Arial"/>
          <w:color w:val="000000"/>
        </w:rPr>
      </w:pPr>
      <w:r w:rsidRPr="00706164">
        <w:rPr>
          <w:rFonts w:ascii="Arial" w:hAnsi="Arial" w:cs="Arial"/>
          <w:color w:val="000000"/>
        </w:rPr>
        <w:t>Voorkomen is beter dan genezen. D</w:t>
      </w:r>
      <w:r>
        <w:rPr>
          <w:rFonts w:ascii="Arial" w:hAnsi="Arial" w:cs="Arial"/>
          <w:color w:val="000000"/>
        </w:rPr>
        <w:t>at</w:t>
      </w:r>
      <w:r w:rsidRPr="00706164">
        <w:rPr>
          <w:rFonts w:ascii="Arial" w:hAnsi="Arial" w:cs="Arial"/>
          <w:color w:val="000000"/>
        </w:rPr>
        <w:t xml:space="preserve"> voorkomt hoge kosten </w:t>
      </w:r>
      <w:r>
        <w:rPr>
          <w:rFonts w:ascii="Arial" w:hAnsi="Arial" w:cs="Arial"/>
          <w:color w:val="000000"/>
        </w:rPr>
        <w:t>en</w:t>
      </w:r>
      <w:r w:rsidRPr="00706164">
        <w:rPr>
          <w:rFonts w:ascii="Arial" w:hAnsi="Arial" w:cs="Arial"/>
          <w:color w:val="000000"/>
        </w:rPr>
        <w:t xml:space="preserve"> onnodig leed. </w:t>
      </w:r>
    </w:p>
    <w:p w:rsidR="007D2A91" w:rsidRPr="00706164" w:rsidRDefault="007D2A91" w:rsidP="009A3C25">
      <w:pPr>
        <w:spacing w:after="0" w:line="240" w:lineRule="auto"/>
        <w:rPr>
          <w:rFonts w:ascii="Arial" w:hAnsi="Arial" w:cs="Arial"/>
          <w:color w:val="000000"/>
        </w:rPr>
      </w:pPr>
      <w:r w:rsidRPr="00706164">
        <w:rPr>
          <w:rFonts w:ascii="Arial" w:hAnsi="Arial" w:cs="Arial"/>
          <w:color w:val="000000"/>
        </w:rPr>
        <w:t xml:space="preserve">Bij Wmo en jeugdzorg kan niet zomaar uitgegaan worden van de eigen kracht en/of zorgzaamheid van buurt of familie. De samenleving is daarvoor te ingewikkeld geworden. </w:t>
      </w:r>
    </w:p>
    <w:p w:rsidR="007D2A91" w:rsidRPr="00706164" w:rsidRDefault="007D2A91" w:rsidP="009A3C25">
      <w:pPr>
        <w:spacing w:after="0" w:line="240" w:lineRule="auto"/>
        <w:rPr>
          <w:rFonts w:ascii="Arial" w:hAnsi="Arial" w:cs="Arial"/>
          <w:color w:val="000000"/>
        </w:rPr>
      </w:pPr>
      <w:r>
        <w:rPr>
          <w:rFonts w:ascii="Arial" w:hAnsi="Arial" w:cs="Arial"/>
          <w:color w:val="000000"/>
        </w:rPr>
        <w:t>Mensen</w:t>
      </w:r>
      <w:r w:rsidRPr="00706164">
        <w:rPr>
          <w:rFonts w:ascii="Arial" w:hAnsi="Arial" w:cs="Arial"/>
          <w:color w:val="000000"/>
        </w:rPr>
        <w:t xml:space="preserve"> </w:t>
      </w:r>
      <w:r>
        <w:rPr>
          <w:rFonts w:ascii="Arial" w:hAnsi="Arial" w:cs="Arial"/>
          <w:color w:val="000000"/>
        </w:rPr>
        <w:t xml:space="preserve">moeten </w:t>
      </w:r>
      <w:r w:rsidRPr="00706164">
        <w:rPr>
          <w:rFonts w:ascii="Arial" w:hAnsi="Arial" w:cs="Arial"/>
          <w:color w:val="000000"/>
        </w:rPr>
        <w:t>zoveel mogelijk worden ondersteund zonder dat professionals de regie overnemen. Daarom wordt met behulp van het sociale netwerk eerst een plan van aanpak opgesteld voor het versterken van de eigen krac</w:t>
      </w:r>
      <w:r>
        <w:rPr>
          <w:rFonts w:ascii="Arial" w:hAnsi="Arial" w:cs="Arial"/>
          <w:color w:val="000000"/>
        </w:rPr>
        <w:t>ht van het gezin. Dit kan voorkò</w:t>
      </w:r>
      <w:r w:rsidRPr="00706164">
        <w:rPr>
          <w:rFonts w:ascii="Arial" w:hAnsi="Arial" w:cs="Arial"/>
          <w:color w:val="000000"/>
        </w:rPr>
        <w:t xml:space="preserve">men dat kinderen uit huis worden geplaatst. De professional wordt coach. Waar nodig wordt een </w:t>
      </w:r>
      <w:r w:rsidRPr="00706164">
        <w:rPr>
          <w:rFonts w:ascii="Arial" w:hAnsi="Arial" w:cs="Arial"/>
        </w:rPr>
        <w:t xml:space="preserve">‘Eigen-KrachtConferentie’ </w:t>
      </w:r>
      <w:r w:rsidRPr="00706164">
        <w:rPr>
          <w:rFonts w:ascii="Arial" w:hAnsi="Arial" w:cs="Arial"/>
          <w:color w:val="000000"/>
        </w:rPr>
        <w:t>ingezet.</w:t>
      </w:r>
    </w:p>
    <w:p w:rsidR="007D2A91" w:rsidRPr="00706164" w:rsidRDefault="007D2A91" w:rsidP="007E6860">
      <w:pPr>
        <w:spacing w:after="0" w:line="240" w:lineRule="auto"/>
        <w:rPr>
          <w:rFonts w:ascii="Arial" w:hAnsi="Arial" w:cs="Arial"/>
          <w:color w:val="000000"/>
        </w:rPr>
      </w:pPr>
      <w:r w:rsidRPr="00706164">
        <w:rPr>
          <w:rFonts w:ascii="Arial" w:hAnsi="Arial" w:cs="Arial"/>
        </w:rPr>
        <w:t>In Nederland wordt daar regelmatig mee gewerkt. Dan maken niet professionals maar vrienden, bekenden en familie samen een plan. Berekend is dat er zo per gezin 1700,- bespaard kan worden. Maar, nog belangrijker, de gekozen oplossingen zijn effectiever en werken langer.</w:t>
      </w:r>
    </w:p>
    <w:p w:rsidR="007D2A91" w:rsidRPr="00706164" w:rsidRDefault="007D2A91" w:rsidP="00EC4D35">
      <w:pPr>
        <w:spacing w:after="0" w:line="240" w:lineRule="auto"/>
        <w:rPr>
          <w:rFonts w:ascii="Arial" w:hAnsi="Arial" w:cs="Arial"/>
          <w:color w:val="000000"/>
        </w:rPr>
      </w:pPr>
    </w:p>
    <w:p w:rsidR="007D2A91" w:rsidRPr="00706164" w:rsidRDefault="007D2A91" w:rsidP="00892F5E">
      <w:pPr>
        <w:spacing w:after="0" w:line="240" w:lineRule="auto"/>
        <w:rPr>
          <w:rFonts w:ascii="Arial" w:hAnsi="Arial" w:cs="Arial"/>
          <w:color w:val="000000"/>
        </w:rPr>
      </w:pPr>
      <w:r w:rsidRPr="00706164">
        <w:rPr>
          <w:rFonts w:ascii="Arial" w:hAnsi="Arial" w:cs="Arial"/>
          <w:color w:val="000000"/>
        </w:rPr>
        <w:t xml:space="preserve">Belangrijk is: </w:t>
      </w:r>
    </w:p>
    <w:p w:rsidR="007D2A91" w:rsidRPr="00706164" w:rsidRDefault="007D2A91" w:rsidP="00084370">
      <w:pPr>
        <w:numPr>
          <w:ilvl w:val="0"/>
          <w:numId w:val="12"/>
        </w:numPr>
        <w:spacing w:after="0" w:line="270" w:lineRule="auto"/>
        <w:rPr>
          <w:rFonts w:ascii="Arial" w:hAnsi="Arial" w:cs="Arial"/>
        </w:rPr>
      </w:pPr>
      <w:r w:rsidRPr="00706164">
        <w:rPr>
          <w:rFonts w:ascii="Arial" w:hAnsi="Arial" w:cs="Arial"/>
        </w:rPr>
        <w:t xml:space="preserve">dat er weer Eigen-KrachtConferenties beschikbaar komen en dat </w:t>
      </w:r>
      <w:r>
        <w:rPr>
          <w:rFonts w:ascii="Arial" w:hAnsi="Arial" w:cs="Arial"/>
        </w:rPr>
        <w:t xml:space="preserve">ook </w:t>
      </w:r>
      <w:r w:rsidRPr="00706164">
        <w:rPr>
          <w:rFonts w:ascii="Arial" w:hAnsi="Arial" w:cs="Arial"/>
        </w:rPr>
        <w:t xml:space="preserve">anderen </w:t>
      </w:r>
      <w:r>
        <w:rPr>
          <w:rFonts w:ascii="Arial" w:hAnsi="Arial" w:cs="Arial"/>
        </w:rPr>
        <w:t xml:space="preserve">zich </w:t>
      </w:r>
      <w:r w:rsidRPr="00706164">
        <w:rPr>
          <w:rFonts w:ascii="Arial" w:hAnsi="Arial" w:cs="Arial"/>
        </w:rPr>
        <w:t>deze manier van werken eigen</w:t>
      </w:r>
      <w:r>
        <w:rPr>
          <w:rFonts w:ascii="Arial" w:hAnsi="Arial" w:cs="Arial"/>
        </w:rPr>
        <w:t xml:space="preserve"> m</w:t>
      </w:r>
      <w:r w:rsidRPr="00706164">
        <w:rPr>
          <w:rFonts w:ascii="Arial" w:hAnsi="Arial" w:cs="Arial"/>
        </w:rPr>
        <w:t>ak</w:t>
      </w:r>
      <w:r>
        <w:rPr>
          <w:rFonts w:ascii="Arial" w:hAnsi="Arial" w:cs="Arial"/>
        </w:rPr>
        <w:t>en</w:t>
      </w:r>
    </w:p>
    <w:p w:rsidR="007D2A91" w:rsidRPr="00706164" w:rsidRDefault="007D2A91" w:rsidP="00084370">
      <w:pPr>
        <w:pStyle w:val="ListParagraph"/>
        <w:numPr>
          <w:ilvl w:val="0"/>
          <w:numId w:val="12"/>
        </w:numPr>
        <w:spacing w:after="0" w:line="240" w:lineRule="auto"/>
        <w:rPr>
          <w:rFonts w:ascii="Arial" w:hAnsi="Arial" w:cs="Arial"/>
          <w:color w:val="000000"/>
        </w:rPr>
      </w:pPr>
      <w:r>
        <w:rPr>
          <w:rFonts w:ascii="Arial" w:hAnsi="Arial" w:cs="Arial"/>
          <w:color w:val="000000"/>
        </w:rPr>
        <w:t>d</w:t>
      </w:r>
      <w:r w:rsidRPr="00706164">
        <w:rPr>
          <w:rFonts w:ascii="Arial" w:hAnsi="Arial" w:cs="Arial"/>
          <w:color w:val="000000"/>
        </w:rPr>
        <w:t xml:space="preserve">at </w:t>
      </w:r>
      <w:r>
        <w:rPr>
          <w:rFonts w:ascii="Arial" w:hAnsi="Arial" w:cs="Arial"/>
          <w:color w:val="000000"/>
        </w:rPr>
        <w:t>a</w:t>
      </w:r>
      <w:r w:rsidRPr="00706164">
        <w:rPr>
          <w:rFonts w:ascii="Arial" w:hAnsi="Arial" w:cs="Arial"/>
          <w:color w:val="000000"/>
        </w:rPr>
        <w:t xml:space="preserve">dministratieve ondersteuning, schuldhulpverlening, voedselbank en rechtsbijstand voor </w:t>
      </w:r>
      <w:r>
        <w:rPr>
          <w:rFonts w:ascii="Arial" w:hAnsi="Arial" w:cs="Arial"/>
          <w:color w:val="000000"/>
        </w:rPr>
        <w:t>iedereen</w:t>
      </w:r>
      <w:r w:rsidRPr="00706164">
        <w:rPr>
          <w:rFonts w:ascii="Arial" w:hAnsi="Arial" w:cs="Arial"/>
          <w:color w:val="000000"/>
        </w:rPr>
        <w:t xml:space="preserve"> die dat nodig heeft binnen bereik blijft.</w:t>
      </w:r>
    </w:p>
    <w:p w:rsidR="007D2A91" w:rsidRPr="00706164" w:rsidRDefault="007D2A91" w:rsidP="00703D5D">
      <w:pPr>
        <w:pStyle w:val="ListParagraph"/>
        <w:spacing w:after="0" w:line="240" w:lineRule="auto"/>
        <w:rPr>
          <w:rFonts w:ascii="Arial" w:hAnsi="Arial" w:cs="Arial"/>
          <w:color w:val="000000"/>
        </w:rPr>
      </w:pPr>
      <w:r w:rsidRPr="00706164">
        <w:rPr>
          <w:rFonts w:ascii="Arial" w:hAnsi="Arial" w:cs="Arial"/>
          <w:color w:val="000000"/>
        </w:rPr>
        <w:br/>
      </w:r>
    </w:p>
    <w:p w:rsidR="007D2A91" w:rsidRPr="00706164" w:rsidRDefault="007D2A91" w:rsidP="002C1F88">
      <w:pPr>
        <w:spacing w:after="0" w:line="240" w:lineRule="auto"/>
        <w:rPr>
          <w:rFonts w:ascii="Arial" w:hAnsi="Arial" w:cs="Arial"/>
          <w:b/>
          <w:i/>
          <w:color w:val="FF0000"/>
          <w:sz w:val="24"/>
          <w:szCs w:val="24"/>
        </w:rPr>
      </w:pPr>
      <w:r w:rsidRPr="00706164">
        <w:rPr>
          <w:rStyle w:val="Heading5Char"/>
          <w:rFonts w:ascii="Arial" w:hAnsi="Arial" w:cs="Arial"/>
          <w:b/>
          <w:i/>
          <w:color w:val="17365D"/>
          <w:sz w:val="24"/>
          <w:szCs w:val="24"/>
          <w:lang w:val="nl-NL"/>
        </w:rPr>
        <w:t>Zorg aan huis en dagbesteding</w:t>
      </w:r>
    </w:p>
    <w:p w:rsidR="007D2A91" w:rsidRPr="00706164" w:rsidRDefault="007D2A91" w:rsidP="00D933FA">
      <w:pPr>
        <w:spacing w:after="0" w:line="240" w:lineRule="auto"/>
        <w:rPr>
          <w:rFonts w:ascii="Arial" w:hAnsi="Arial" w:cs="Arial"/>
          <w:color w:val="000000"/>
        </w:rPr>
      </w:pPr>
      <w:bookmarkStart w:id="4" w:name="_Toc356998997"/>
      <w:r w:rsidRPr="00706164">
        <w:rPr>
          <w:rFonts w:ascii="Arial" w:hAnsi="Arial" w:cs="Arial"/>
          <w:color w:val="000000"/>
        </w:rPr>
        <w:t>Steeds meer mensen met een zware zorgvraag moeten l</w:t>
      </w:r>
      <w:r>
        <w:rPr>
          <w:rFonts w:ascii="Arial" w:hAnsi="Arial" w:cs="Arial"/>
          <w:color w:val="000000"/>
        </w:rPr>
        <w:t xml:space="preserve">anger thuis blijven wonen. Voor hen </w:t>
      </w:r>
      <w:r w:rsidRPr="00706164">
        <w:rPr>
          <w:rFonts w:ascii="Arial" w:hAnsi="Arial" w:cs="Arial"/>
          <w:color w:val="000000"/>
        </w:rPr>
        <w:t>moet er aandacht zijn voor sociale contacten en vereenzaming.</w:t>
      </w:r>
    </w:p>
    <w:p w:rsidR="007D2A91" w:rsidRPr="00706164" w:rsidRDefault="007D2A91" w:rsidP="00D933FA">
      <w:pPr>
        <w:spacing w:after="0" w:line="240" w:lineRule="auto"/>
        <w:rPr>
          <w:rFonts w:ascii="Arial" w:hAnsi="Arial" w:cs="Arial"/>
          <w:color w:val="000000"/>
        </w:rPr>
      </w:pPr>
      <w:r w:rsidRPr="00706164">
        <w:rPr>
          <w:rFonts w:ascii="Arial" w:hAnsi="Arial" w:cs="Arial"/>
          <w:color w:val="000000"/>
        </w:rPr>
        <w:t xml:space="preserve">Mensen met een beperking moeten zoveel mogelijk kunnen meedoen aan de samenleving. Een passende dagbesteding is voorwaarde. De beschikbaarheid daarvan zullen we kritisch volgen. Om deze zorg betaalbaar te houden, kan soms een substantiële eigen bijdrage </w:t>
      </w:r>
      <w:r w:rsidRPr="00706164">
        <w:rPr>
          <w:rFonts w:ascii="Arial" w:hAnsi="Arial" w:cs="Arial"/>
        </w:rPr>
        <w:t>gevraagd worden</w:t>
      </w:r>
      <w:r w:rsidRPr="00706164">
        <w:rPr>
          <w:rFonts w:ascii="Arial" w:hAnsi="Arial" w:cs="Arial"/>
          <w:color w:val="000000"/>
        </w:rPr>
        <w:t xml:space="preserve">. </w:t>
      </w:r>
      <w:r>
        <w:rPr>
          <w:rFonts w:ascii="Arial" w:hAnsi="Arial" w:cs="Arial"/>
          <w:color w:val="000000"/>
        </w:rPr>
        <w:t xml:space="preserve">Dit </w:t>
      </w:r>
      <w:r w:rsidRPr="00706164">
        <w:rPr>
          <w:rFonts w:ascii="Arial" w:hAnsi="Arial" w:cs="Arial"/>
          <w:color w:val="000000"/>
        </w:rPr>
        <w:t>mag niet ten koste gaan van de bereikbaarheid van de zorg.</w:t>
      </w:r>
    </w:p>
    <w:p w:rsidR="007D2A91" w:rsidRPr="00706164" w:rsidRDefault="007D2A91" w:rsidP="00D933FA">
      <w:pPr>
        <w:spacing w:after="0" w:line="240" w:lineRule="auto"/>
        <w:rPr>
          <w:rFonts w:ascii="Arial" w:hAnsi="Arial" w:cs="Arial"/>
          <w:color w:val="000000"/>
        </w:rPr>
      </w:pPr>
      <w:r w:rsidRPr="00706164">
        <w:rPr>
          <w:rFonts w:ascii="Arial" w:hAnsi="Arial" w:cs="Arial"/>
          <w:color w:val="000000"/>
        </w:rPr>
        <w:t>In sommige wijken is betaald parkeren en vergunningparkeren ingevoerd. Daardoor moeten thuiszorgmedewerkers, kraamverzorgers en wijkverpleegkundigen, voordat ze naar hun cliënt kunnen, eerst een kaartje kopen of een bezoekerspas regelen.</w:t>
      </w:r>
    </w:p>
    <w:p w:rsidR="007D2A91" w:rsidRPr="00706164" w:rsidRDefault="007D2A91" w:rsidP="002C1F88">
      <w:pPr>
        <w:spacing w:after="0" w:line="240" w:lineRule="auto"/>
        <w:rPr>
          <w:rFonts w:ascii="Arial" w:hAnsi="Arial" w:cs="Arial"/>
          <w:color w:val="000000"/>
        </w:rPr>
      </w:pPr>
    </w:p>
    <w:p w:rsidR="007D2A91" w:rsidRPr="00D933FA" w:rsidRDefault="007D2A91" w:rsidP="00D933FA">
      <w:pPr>
        <w:numPr>
          <w:ilvl w:val="0"/>
          <w:numId w:val="13"/>
        </w:numPr>
        <w:spacing w:after="0" w:line="240" w:lineRule="auto"/>
        <w:rPr>
          <w:rFonts w:ascii="Arial" w:hAnsi="Arial" w:cs="Arial"/>
          <w:color w:val="000000"/>
        </w:rPr>
      </w:pPr>
      <w:r w:rsidRPr="00D933FA">
        <w:rPr>
          <w:rFonts w:ascii="Arial" w:hAnsi="Arial" w:cs="Arial"/>
        </w:rPr>
        <w:t>De gemeente werkt samen met woningcorporaties om voldoende woningen geschikt te maken voor het zo lang mogelijk thuis wonen van ouderen en gehandicapten.  Huisautomatisering.is é</w:t>
      </w:r>
      <w:r>
        <w:rPr>
          <w:rFonts w:ascii="Arial" w:hAnsi="Arial" w:cs="Arial"/>
        </w:rPr>
        <w:t xml:space="preserve">én van de </w:t>
      </w:r>
      <w:r w:rsidRPr="00D933FA">
        <w:rPr>
          <w:rFonts w:ascii="Arial" w:hAnsi="Arial" w:cs="Arial"/>
        </w:rPr>
        <w:t>middelen.</w:t>
      </w:r>
    </w:p>
    <w:p w:rsidR="007D2A91" w:rsidRPr="00706164" w:rsidRDefault="007D2A91" w:rsidP="002C1F88">
      <w:pPr>
        <w:numPr>
          <w:ilvl w:val="0"/>
          <w:numId w:val="13"/>
        </w:numPr>
        <w:spacing w:after="0" w:line="240" w:lineRule="auto"/>
        <w:rPr>
          <w:rFonts w:ascii="Arial" w:hAnsi="Arial" w:cs="Arial"/>
          <w:color w:val="000000"/>
        </w:rPr>
      </w:pPr>
      <w:r w:rsidRPr="00706164">
        <w:rPr>
          <w:rFonts w:ascii="Arial" w:hAnsi="Arial" w:cs="Arial"/>
          <w:color w:val="000000"/>
        </w:rPr>
        <w:t>De gemeente onderzoekt de mogelijkheden voor hergebruik en delen van (dure) hulpmiddelen.</w:t>
      </w:r>
    </w:p>
    <w:p w:rsidR="007D2A91" w:rsidRPr="00706164" w:rsidRDefault="007D2A91" w:rsidP="002C1F88">
      <w:pPr>
        <w:numPr>
          <w:ilvl w:val="0"/>
          <w:numId w:val="13"/>
        </w:numPr>
        <w:spacing w:after="0" w:line="240" w:lineRule="auto"/>
        <w:rPr>
          <w:rFonts w:ascii="Arial" w:hAnsi="Arial" w:cs="Arial"/>
          <w:color w:val="000000"/>
        </w:rPr>
      </w:pPr>
      <w:r w:rsidRPr="00706164">
        <w:rPr>
          <w:rFonts w:ascii="Arial" w:hAnsi="Arial" w:cs="Arial"/>
          <w:color w:val="000000"/>
        </w:rPr>
        <w:t>Zorgverleners krijgen een parkeerpas.</w:t>
      </w:r>
      <w:r>
        <w:rPr>
          <w:rFonts w:ascii="Arial" w:hAnsi="Arial" w:cs="Arial"/>
          <w:color w:val="000000"/>
        </w:rPr>
        <w:br/>
      </w:r>
    </w:p>
    <w:p w:rsidR="007D2A91" w:rsidRPr="00706164" w:rsidRDefault="007D2A91" w:rsidP="002C1F88">
      <w:pPr>
        <w:spacing w:after="0" w:line="240" w:lineRule="auto"/>
        <w:rPr>
          <w:rFonts w:ascii="Arial" w:hAnsi="Arial" w:cs="Arial"/>
        </w:rPr>
      </w:pPr>
    </w:p>
    <w:p w:rsidR="007D2A91" w:rsidRPr="00706164" w:rsidRDefault="007D2A91" w:rsidP="00176686">
      <w:pPr>
        <w:pStyle w:val="Heading5"/>
        <w:spacing w:before="0" w:line="240" w:lineRule="auto"/>
        <w:rPr>
          <w:rFonts w:ascii="Arial" w:hAnsi="Arial" w:cs="Arial"/>
          <w:b/>
          <w:i/>
          <w:color w:val="FF0000"/>
          <w:sz w:val="24"/>
          <w:szCs w:val="24"/>
        </w:rPr>
      </w:pPr>
      <w:r w:rsidRPr="00706164">
        <w:rPr>
          <w:rFonts w:ascii="Arial" w:hAnsi="Arial" w:cs="Arial"/>
          <w:b/>
          <w:i/>
          <w:color w:val="17365D"/>
          <w:sz w:val="24"/>
          <w:szCs w:val="24"/>
        </w:rPr>
        <w:t xml:space="preserve">Andere vormen van zorg </w:t>
      </w:r>
    </w:p>
    <w:p w:rsidR="007D2A91" w:rsidRPr="00706164" w:rsidRDefault="007D2A91" w:rsidP="004775A2">
      <w:pPr>
        <w:spacing w:line="240" w:lineRule="auto"/>
        <w:rPr>
          <w:rFonts w:ascii="Arial" w:hAnsi="Arial" w:cs="Arial"/>
        </w:rPr>
      </w:pPr>
      <w:r w:rsidRPr="00706164">
        <w:rPr>
          <w:rFonts w:ascii="Arial" w:hAnsi="Arial" w:cs="Arial"/>
        </w:rPr>
        <w:t>Voor andere bijzondere hulpbehoevende groepen, bij voorbeeld dak- en thuislozen en asielzoekers, bepleiten wij:</w:t>
      </w:r>
    </w:p>
    <w:p w:rsidR="007D2A91" w:rsidRPr="00706164" w:rsidRDefault="007D2A91" w:rsidP="00D933FA">
      <w:pPr>
        <w:pStyle w:val="ListParagraph"/>
        <w:numPr>
          <w:ilvl w:val="0"/>
          <w:numId w:val="14"/>
        </w:numPr>
        <w:spacing w:after="0" w:line="240" w:lineRule="auto"/>
        <w:rPr>
          <w:rFonts w:ascii="Arial" w:hAnsi="Arial" w:cs="Arial"/>
          <w:color w:val="000000"/>
        </w:rPr>
      </w:pPr>
      <w:r w:rsidRPr="00706164">
        <w:rPr>
          <w:rFonts w:ascii="Arial" w:hAnsi="Arial" w:cs="Arial"/>
          <w:color w:val="000000"/>
        </w:rPr>
        <w:t xml:space="preserve">adequate dak- en thuislozenopvang </w:t>
      </w:r>
      <w:r>
        <w:rPr>
          <w:rFonts w:ascii="Arial" w:hAnsi="Arial" w:cs="Arial"/>
          <w:color w:val="000000"/>
        </w:rPr>
        <w:t xml:space="preserve">vooral </w:t>
      </w:r>
      <w:r w:rsidRPr="00706164">
        <w:rPr>
          <w:rFonts w:ascii="Arial" w:hAnsi="Arial" w:cs="Arial"/>
          <w:color w:val="000000"/>
        </w:rPr>
        <w:t>vo</w:t>
      </w:r>
      <w:r>
        <w:rPr>
          <w:rFonts w:ascii="Arial" w:hAnsi="Arial" w:cs="Arial"/>
          <w:color w:val="000000"/>
        </w:rPr>
        <w:t>or dakloze jongeren en gezinnen</w:t>
      </w:r>
    </w:p>
    <w:p w:rsidR="007D2A91" w:rsidRPr="00706164" w:rsidRDefault="007D2A91" w:rsidP="00D933FA">
      <w:pPr>
        <w:pStyle w:val="ListParagraph"/>
        <w:numPr>
          <w:ilvl w:val="0"/>
          <w:numId w:val="14"/>
        </w:numPr>
        <w:spacing w:line="240" w:lineRule="auto"/>
        <w:rPr>
          <w:rFonts w:ascii="Arial" w:hAnsi="Arial" w:cs="Arial"/>
        </w:rPr>
      </w:pPr>
      <w:r>
        <w:rPr>
          <w:rFonts w:ascii="Arial" w:hAnsi="Arial" w:cs="Arial"/>
          <w:color w:val="000000"/>
        </w:rPr>
        <w:t>dat z</w:t>
      </w:r>
      <w:r w:rsidRPr="00706164">
        <w:rPr>
          <w:rFonts w:ascii="Arial" w:hAnsi="Arial" w:cs="Arial"/>
          <w:color w:val="000000"/>
        </w:rPr>
        <w:t>o weinig mogelijk asielzoekers tussen wal en schip belanden en op straat terecht</w:t>
      </w:r>
      <w:r w:rsidRPr="00D933FA">
        <w:rPr>
          <w:rFonts w:ascii="Arial" w:hAnsi="Arial" w:cs="Arial"/>
          <w:color w:val="000000"/>
        </w:rPr>
        <w:t xml:space="preserve"> </w:t>
      </w:r>
      <w:r w:rsidRPr="00706164">
        <w:rPr>
          <w:rFonts w:ascii="Arial" w:hAnsi="Arial" w:cs="Arial"/>
          <w:color w:val="000000"/>
        </w:rPr>
        <w:t>komen</w:t>
      </w:r>
    </w:p>
    <w:p w:rsidR="007D2A91" w:rsidRPr="00706164" w:rsidRDefault="007D2A91" w:rsidP="007E6860">
      <w:pPr>
        <w:pStyle w:val="ListParagraph"/>
        <w:numPr>
          <w:ilvl w:val="0"/>
          <w:numId w:val="14"/>
        </w:numPr>
        <w:spacing w:line="240" w:lineRule="auto"/>
        <w:rPr>
          <w:rFonts w:ascii="Arial" w:hAnsi="Arial" w:cs="Arial"/>
        </w:rPr>
      </w:pPr>
      <w:r w:rsidRPr="00706164">
        <w:rPr>
          <w:rFonts w:ascii="Arial" w:hAnsi="Arial" w:cs="Arial"/>
          <w:color w:val="000000"/>
        </w:rPr>
        <w:t>Speciale aandacht voor alleenstaande minderjarige vreemdelingen (amv’s). Zij krijgen ondersteuning tot hun 24</w:t>
      </w:r>
      <w:r w:rsidRPr="00706164">
        <w:rPr>
          <w:rFonts w:ascii="Arial" w:hAnsi="Arial" w:cs="Arial"/>
          <w:color w:val="000000"/>
          <w:vertAlign w:val="superscript"/>
        </w:rPr>
        <w:t xml:space="preserve"> </w:t>
      </w:r>
      <w:r w:rsidRPr="00706164">
        <w:rPr>
          <w:rFonts w:ascii="Arial" w:hAnsi="Arial" w:cs="Arial"/>
        </w:rPr>
        <w:t>jaar i.p.v. 18 jaar</w:t>
      </w:r>
    </w:p>
    <w:p w:rsidR="007D2A91" w:rsidRPr="00706164" w:rsidRDefault="007D2A91" w:rsidP="00D933FA">
      <w:pPr>
        <w:pStyle w:val="ListParagraph"/>
        <w:numPr>
          <w:ilvl w:val="0"/>
          <w:numId w:val="14"/>
        </w:numPr>
        <w:spacing w:line="240" w:lineRule="auto"/>
        <w:rPr>
          <w:rFonts w:ascii="Arial" w:hAnsi="Arial" w:cs="Arial"/>
        </w:rPr>
      </w:pPr>
      <w:r w:rsidRPr="00706164">
        <w:rPr>
          <w:rFonts w:ascii="Arial" w:hAnsi="Arial" w:cs="Arial"/>
          <w:color w:val="000000"/>
        </w:rPr>
        <w:t>maatschappelijke begeleiding en integratie van inburgeringsplichtige</w:t>
      </w:r>
      <w:r>
        <w:rPr>
          <w:rFonts w:ascii="Arial" w:hAnsi="Arial" w:cs="Arial"/>
          <w:color w:val="000000"/>
        </w:rPr>
        <w:t>n</w:t>
      </w:r>
      <w:r w:rsidRPr="00706164">
        <w:rPr>
          <w:rFonts w:ascii="Arial" w:hAnsi="Arial" w:cs="Arial"/>
          <w:color w:val="000000"/>
        </w:rPr>
        <w:t>.</w:t>
      </w:r>
    </w:p>
    <w:p w:rsidR="007D2A91" w:rsidRPr="00706164" w:rsidRDefault="007D2A91" w:rsidP="00E019EB">
      <w:pPr>
        <w:pStyle w:val="ListParagraph"/>
        <w:spacing w:line="240" w:lineRule="auto"/>
        <w:ind w:left="360"/>
        <w:rPr>
          <w:rFonts w:ascii="Arial" w:hAnsi="Arial" w:cs="Arial"/>
        </w:rPr>
      </w:pPr>
    </w:p>
    <w:p w:rsidR="007D2A91" w:rsidRPr="00706164" w:rsidRDefault="007D2A91" w:rsidP="00176686">
      <w:pPr>
        <w:pStyle w:val="Heading2"/>
        <w:spacing w:before="0" w:after="0" w:line="240" w:lineRule="auto"/>
        <w:rPr>
          <w:color w:val="FF0000"/>
        </w:rPr>
      </w:pPr>
      <w:r w:rsidRPr="00706164">
        <w:t>2.2. Werk en inkomen</w:t>
      </w:r>
      <w:bookmarkEnd w:id="4"/>
      <w:r w:rsidRPr="00706164">
        <w:t xml:space="preserve"> </w:t>
      </w:r>
    </w:p>
    <w:p w:rsidR="007D2A91" w:rsidRPr="00706164" w:rsidRDefault="007D2A91" w:rsidP="00D933FA">
      <w:pPr>
        <w:spacing w:line="240" w:lineRule="auto"/>
        <w:rPr>
          <w:rFonts w:ascii="Arial" w:hAnsi="Arial" w:cs="Arial"/>
        </w:rPr>
      </w:pPr>
      <w:bookmarkStart w:id="5" w:name="_Toc356998998"/>
      <w:r>
        <w:rPr>
          <w:rFonts w:ascii="Arial" w:hAnsi="Arial" w:cs="Arial"/>
          <w:color w:val="000000"/>
          <w:lang w:eastAsia="en-US"/>
        </w:rPr>
        <w:br/>
      </w:r>
      <w:r w:rsidRPr="00706164">
        <w:rPr>
          <w:rFonts w:ascii="Arial" w:hAnsi="Arial" w:cs="Arial"/>
          <w:color w:val="000000"/>
          <w:lang w:eastAsia="en-US"/>
        </w:rPr>
        <w:t xml:space="preserve">Ieder mens </w:t>
      </w:r>
      <w:r>
        <w:rPr>
          <w:rFonts w:ascii="Arial" w:hAnsi="Arial" w:cs="Arial"/>
          <w:color w:val="000000"/>
          <w:lang w:eastAsia="en-US"/>
        </w:rPr>
        <w:t>moet naar vermogen</w:t>
      </w:r>
      <w:r w:rsidRPr="00706164">
        <w:rPr>
          <w:rFonts w:ascii="Arial" w:hAnsi="Arial" w:cs="Arial"/>
          <w:color w:val="000000"/>
          <w:lang w:eastAsia="en-US"/>
        </w:rPr>
        <w:t xml:space="preserve"> in zijn</w:t>
      </w:r>
      <w:r>
        <w:rPr>
          <w:rFonts w:ascii="Arial" w:hAnsi="Arial" w:cs="Arial"/>
          <w:color w:val="000000"/>
          <w:lang w:eastAsia="en-US"/>
        </w:rPr>
        <w:t xml:space="preserve"> of </w:t>
      </w:r>
      <w:r w:rsidRPr="00706164">
        <w:rPr>
          <w:rFonts w:ascii="Arial" w:hAnsi="Arial" w:cs="Arial"/>
          <w:color w:val="000000"/>
          <w:lang w:eastAsia="en-US"/>
        </w:rPr>
        <w:t xml:space="preserve">haar levensonderhoud </w:t>
      </w:r>
      <w:r>
        <w:rPr>
          <w:rFonts w:ascii="Arial" w:hAnsi="Arial" w:cs="Arial"/>
          <w:color w:val="000000"/>
          <w:lang w:eastAsia="en-US"/>
        </w:rPr>
        <w:t>voorzien. Soms lukt dat (tijdelijk)</w:t>
      </w:r>
      <w:r w:rsidRPr="00706164">
        <w:rPr>
          <w:rFonts w:ascii="Arial" w:hAnsi="Arial" w:cs="Arial"/>
          <w:color w:val="000000"/>
          <w:lang w:eastAsia="en-US"/>
        </w:rPr>
        <w:t xml:space="preserve"> niet. Maar we mogen niemand aan zijn</w:t>
      </w:r>
      <w:r>
        <w:rPr>
          <w:rFonts w:ascii="Arial" w:hAnsi="Arial" w:cs="Arial"/>
          <w:color w:val="000000"/>
          <w:lang w:eastAsia="en-US"/>
        </w:rPr>
        <w:t xml:space="preserve"> of </w:t>
      </w:r>
      <w:r w:rsidRPr="00706164">
        <w:rPr>
          <w:rFonts w:ascii="Arial" w:hAnsi="Arial" w:cs="Arial"/>
          <w:color w:val="000000"/>
          <w:lang w:eastAsia="en-US"/>
        </w:rPr>
        <w:t xml:space="preserve">haar lot overlaten. </w:t>
      </w:r>
      <w:r>
        <w:rPr>
          <w:rFonts w:ascii="Arial" w:hAnsi="Arial" w:cs="Arial"/>
          <w:lang w:eastAsia="en-US"/>
        </w:rPr>
        <w:t>V</w:t>
      </w:r>
      <w:r w:rsidRPr="00706164">
        <w:rPr>
          <w:rFonts w:ascii="Arial" w:hAnsi="Arial" w:cs="Arial"/>
          <w:lang w:eastAsia="en-US"/>
        </w:rPr>
        <w:t xml:space="preserve">oor kwetsbare </w:t>
      </w:r>
      <w:r>
        <w:rPr>
          <w:rFonts w:ascii="Arial" w:hAnsi="Arial" w:cs="Arial"/>
          <w:lang w:eastAsia="en-US"/>
        </w:rPr>
        <w:t>mensen</w:t>
      </w:r>
      <w:r w:rsidRPr="00706164">
        <w:rPr>
          <w:rFonts w:ascii="Arial" w:hAnsi="Arial" w:cs="Arial"/>
          <w:color w:val="000000"/>
          <w:lang w:eastAsia="en-US"/>
        </w:rPr>
        <w:t xml:space="preserve"> </w:t>
      </w:r>
      <w:r>
        <w:rPr>
          <w:rFonts w:ascii="Arial" w:hAnsi="Arial" w:cs="Arial"/>
          <w:lang w:eastAsia="en-US"/>
        </w:rPr>
        <w:t>vragen we</w:t>
      </w:r>
      <w:r w:rsidRPr="00706164">
        <w:rPr>
          <w:rFonts w:ascii="Arial" w:hAnsi="Arial" w:cs="Arial"/>
          <w:lang w:eastAsia="en-US"/>
        </w:rPr>
        <w:t xml:space="preserve"> </w:t>
      </w:r>
      <w:r>
        <w:rPr>
          <w:rFonts w:ascii="Arial" w:hAnsi="Arial" w:cs="Arial"/>
          <w:lang w:eastAsia="en-US"/>
        </w:rPr>
        <w:t>v</w:t>
      </w:r>
      <w:r w:rsidRPr="00706164">
        <w:rPr>
          <w:rFonts w:ascii="Arial" w:hAnsi="Arial" w:cs="Arial"/>
          <w:lang w:eastAsia="en-US"/>
        </w:rPr>
        <w:t>an overheid en samenleving extra z</w:t>
      </w:r>
      <w:r>
        <w:rPr>
          <w:rFonts w:ascii="Arial" w:hAnsi="Arial" w:cs="Arial"/>
          <w:lang w:eastAsia="en-US"/>
        </w:rPr>
        <w:t>org en aandacht</w:t>
      </w:r>
      <w:r w:rsidRPr="00706164">
        <w:rPr>
          <w:rFonts w:ascii="Arial" w:hAnsi="Arial" w:cs="Arial"/>
          <w:lang w:eastAsia="en-US"/>
        </w:rPr>
        <w:t>.</w:t>
      </w:r>
      <w:r w:rsidRPr="00706164">
        <w:rPr>
          <w:rFonts w:ascii="Arial" w:hAnsi="Arial" w:cs="Arial"/>
        </w:rPr>
        <w:t xml:space="preserve"> De oprichting van het zgn. Werkbedrijf heeft dan ook onze steun.</w:t>
      </w:r>
    </w:p>
    <w:p w:rsidR="007D2A91" w:rsidRPr="00706164" w:rsidRDefault="007D2A91" w:rsidP="00E019EB">
      <w:pPr>
        <w:spacing w:after="0" w:line="240" w:lineRule="auto"/>
        <w:rPr>
          <w:rFonts w:ascii="Arial" w:hAnsi="Arial" w:cs="Arial"/>
          <w:lang w:eastAsia="en-US"/>
        </w:rPr>
      </w:pPr>
      <w:r w:rsidRPr="00706164">
        <w:rPr>
          <w:rFonts w:ascii="Arial" w:hAnsi="Arial" w:cs="Arial"/>
        </w:rPr>
        <w:t>De ChristenUnie zet zich in voor een samenleving w</w:t>
      </w:r>
      <w:r w:rsidRPr="00706164">
        <w:rPr>
          <w:rFonts w:ascii="Arial" w:hAnsi="Arial" w:cs="Arial"/>
          <w:lang w:eastAsia="en-US"/>
        </w:rPr>
        <w:t>aarin …</w:t>
      </w:r>
    </w:p>
    <w:p w:rsidR="007D2A91" w:rsidRPr="00706164" w:rsidRDefault="007D2A91" w:rsidP="00136C2E">
      <w:pPr>
        <w:numPr>
          <w:ilvl w:val="0"/>
          <w:numId w:val="15"/>
        </w:numPr>
        <w:spacing w:after="0" w:line="240" w:lineRule="auto"/>
        <w:rPr>
          <w:rFonts w:ascii="Arial" w:hAnsi="Arial" w:cs="Arial"/>
          <w:lang w:eastAsia="ja-JP"/>
        </w:rPr>
      </w:pPr>
      <w:r>
        <w:rPr>
          <w:rFonts w:ascii="Arial" w:hAnsi="Arial" w:cs="Arial"/>
          <w:lang w:eastAsia="ja-JP"/>
        </w:rPr>
        <w:t>i</w:t>
      </w:r>
      <w:r w:rsidRPr="00706164">
        <w:rPr>
          <w:rFonts w:ascii="Arial" w:hAnsi="Arial" w:cs="Arial"/>
          <w:lang w:eastAsia="ja-JP"/>
        </w:rPr>
        <w:t>edereen</w:t>
      </w:r>
      <w:r>
        <w:rPr>
          <w:rFonts w:ascii="Arial" w:hAnsi="Arial" w:cs="Arial"/>
          <w:lang w:eastAsia="ja-JP"/>
        </w:rPr>
        <w:t xml:space="preserve">, ook mensen met een beperking, </w:t>
      </w:r>
      <w:r w:rsidRPr="00706164">
        <w:rPr>
          <w:rFonts w:ascii="Arial" w:hAnsi="Arial" w:cs="Arial"/>
          <w:lang w:eastAsia="ja-JP"/>
        </w:rPr>
        <w:t xml:space="preserve">kunnen meedoen </w:t>
      </w:r>
      <w:r>
        <w:rPr>
          <w:rFonts w:ascii="Arial" w:hAnsi="Arial" w:cs="Arial"/>
          <w:lang w:eastAsia="ja-JP"/>
        </w:rPr>
        <w:t xml:space="preserve">zoals past bij zijn of </w:t>
      </w:r>
      <w:r w:rsidRPr="00706164">
        <w:rPr>
          <w:rFonts w:ascii="Arial" w:hAnsi="Arial" w:cs="Arial"/>
          <w:lang w:eastAsia="ja-JP"/>
        </w:rPr>
        <w:t>haar talenten.</w:t>
      </w:r>
    </w:p>
    <w:p w:rsidR="007D2A91" w:rsidRDefault="007D2A91" w:rsidP="00D933FA">
      <w:pPr>
        <w:numPr>
          <w:ilvl w:val="0"/>
          <w:numId w:val="15"/>
        </w:numPr>
        <w:spacing w:after="0" w:line="240" w:lineRule="auto"/>
        <w:rPr>
          <w:rFonts w:ascii="Arial" w:hAnsi="Arial" w:cs="Arial"/>
          <w:lang w:eastAsia="ja-JP"/>
        </w:rPr>
      </w:pPr>
      <w:r w:rsidRPr="00706164">
        <w:rPr>
          <w:rFonts w:ascii="Arial" w:hAnsi="Arial" w:cs="Arial"/>
          <w:lang w:eastAsia="ja-JP"/>
        </w:rPr>
        <w:t xml:space="preserve">Vrijwilligers </w:t>
      </w:r>
      <w:r>
        <w:rPr>
          <w:rFonts w:ascii="Arial" w:hAnsi="Arial" w:cs="Arial"/>
          <w:lang w:eastAsia="ja-JP"/>
        </w:rPr>
        <w:t>een belangrijke plaats inne</w:t>
      </w:r>
      <w:r w:rsidRPr="00706164">
        <w:rPr>
          <w:rFonts w:ascii="Arial" w:hAnsi="Arial" w:cs="Arial"/>
          <w:lang w:eastAsia="ja-JP"/>
        </w:rPr>
        <w:t>m</w:t>
      </w:r>
      <w:r>
        <w:rPr>
          <w:rFonts w:ascii="Arial" w:hAnsi="Arial" w:cs="Arial"/>
          <w:lang w:eastAsia="ja-JP"/>
        </w:rPr>
        <w:t>en</w:t>
      </w:r>
      <w:r w:rsidRPr="00706164">
        <w:rPr>
          <w:rFonts w:ascii="Arial" w:hAnsi="Arial" w:cs="Arial"/>
          <w:lang w:eastAsia="ja-JP"/>
        </w:rPr>
        <w:t>.</w:t>
      </w:r>
    </w:p>
    <w:p w:rsidR="007D2A91" w:rsidRDefault="007D2A91" w:rsidP="00FC69B0">
      <w:pPr>
        <w:spacing w:after="0" w:line="240" w:lineRule="auto"/>
        <w:rPr>
          <w:rFonts w:ascii="Arial" w:hAnsi="Arial" w:cs="Arial"/>
          <w:lang w:eastAsia="ja-JP"/>
        </w:rPr>
      </w:pPr>
    </w:p>
    <w:p w:rsidR="007D2A91" w:rsidRPr="00706164" w:rsidRDefault="007D2A91" w:rsidP="002E3B51">
      <w:pPr>
        <w:tabs>
          <w:tab w:val="left" w:pos="567"/>
        </w:tabs>
        <w:spacing w:after="0" w:line="240" w:lineRule="auto"/>
        <w:rPr>
          <w:rFonts w:ascii="Arial" w:hAnsi="Arial" w:cs="Arial"/>
        </w:rPr>
      </w:pPr>
      <w:r w:rsidRPr="00706164">
        <w:rPr>
          <w:rFonts w:ascii="Arial" w:hAnsi="Arial" w:cs="Arial"/>
        </w:rPr>
        <w:t>Bij bezuinigingen kiezen we niet eerst voor minder</w:t>
      </w:r>
      <w:r>
        <w:rPr>
          <w:rFonts w:ascii="Arial" w:hAnsi="Arial" w:cs="Arial"/>
        </w:rPr>
        <w:t xml:space="preserve"> of moeilijker aanbod van</w:t>
      </w:r>
      <w:r w:rsidRPr="00706164">
        <w:rPr>
          <w:rFonts w:ascii="Arial" w:hAnsi="Arial" w:cs="Arial"/>
        </w:rPr>
        <w:t xml:space="preserve"> voorzieningen. We willen samen met maatschappel</w:t>
      </w:r>
      <w:r>
        <w:rPr>
          <w:rFonts w:ascii="Arial" w:hAnsi="Arial" w:cs="Arial"/>
        </w:rPr>
        <w:t xml:space="preserve">ijke partners onderzoeken of </w:t>
      </w:r>
      <w:r w:rsidRPr="00706164">
        <w:rPr>
          <w:rFonts w:ascii="Arial" w:hAnsi="Arial" w:cs="Arial"/>
        </w:rPr>
        <w:t>bezuiniging</w:t>
      </w:r>
      <w:r>
        <w:rPr>
          <w:rFonts w:ascii="Arial" w:hAnsi="Arial" w:cs="Arial"/>
        </w:rPr>
        <w:t>en</w:t>
      </w:r>
      <w:r w:rsidRPr="00706164">
        <w:rPr>
          <w:rFonts w:ascii="Arial" w:hAnsi="Arial" w:cs="Arial"/>
        </w:rPr>
        <w:t xml:space="preserve"> ook kan door een andere verdeling van taken en middelen over gemeente en </w:t>
      </w:r>
      <w:r>
        <w:rPr>
          <w:rFonts w:ascii="Arial" w:hAnsi="Arial" w:cs="Arial"/>
        </w:rPr>
        <w:t xml:space="preserve">die </w:t>
      </w:r>
      <w:r w:rsidRPr="00706164">
        <w:rPr>
          <w:rFonts w:ascii="Arial" w:hAnsi="Arial" w:cs="Arial"/>
        </w:rPr>
        <w:t>partners. Zo kunnen bij schuldhulpverlening bepaalde taken worden uitgevoerd door vrijwilligers van het IDO. De gemeentelijke professionals kun</w:t>
      </w:r>
      <w:r>
        <w:rPr>
          <w:rFonts w:ascii="Arial" w:hAnsi="Arial" w:cs="Arial"/>
        </w:rPr>
        <w:t xml:space="preserve">nen zich dan richten op de </w:t>
      </w:r>
      <w:r w:rsidRPr="00706164">
        <w:rPr>
          <w:rFonts w:ascii="Arial" w:hAnsi="Arial" w:cs="Arial"/>
        </w:rPr>
        <w:t>ingewikkelde</w:t>
      </w:r>
      <w:r>
        <w:rPr>
          <w:rFonts w:ascii="Arial" w:hAnsi="Arial" w:cs="Arial"/>
        </w:rPr>
        <w:t>r</w:t>
      </w:r>
      <w:r w:rsidRPr="00706164">
        <w:rPr>
          <w:rFonts w:ascii="Arial" w:hAnsi="Arial" w:cs="Arial"/>
        </w:rPr>
        <w:t xml:space="preserve"> taken.</w:t>
      </w:r>
      <w:r>
        <w:rPr>
          <w:rFonts w:ascii="Arial" w:hAnsi="Arial" w:cs="Arial"/>
        </w:rPr>
        <w:t xml:space="preserve"> </w:t>
      </w:r>
    </w:p>
    <w:p w:rsidR="007D2A91" w:rsidRPr="00706164" w:rsidRDefault="007D2A91" w:rsidP="002E3B51">
      <w:pPr>
        <w:tabs>
          <w:tab w:val="left" w:pos="567"/>
        </w:tabs>
        <w:spacing w:after="0" w:line="240" w:lineRule="auto"/>
        <w:rPr>
          <w:rFonts w:ascii="Arial" w:hAnsi="Arial" w:cs="Arial"/>
        </w:rPr>
      </w:pPr>
      <w:r>
        <w:rPr>
          <w:rFonts w:ascii="Arial" w:hAnsi="Arial" w:cs="Arial"/>
          <w:color w:val="000000"/>
        </w:rPr>
        <w:t>V</w:t>
      </w:r>
      <w:r w:rsidRPr="00706164">
        <w:rPr>
          <w:rFonts w:ascii="Arial" w:hAnsi="Arial" w:cs="Arial"/>
          <w:color w:val="000000"/>
        </w:rPr>
        <w:t xml:space="preserve">oedselbanken </w:t>
      </w:r>
      <w:r>
        <w:rPr>
          <w:rFonts w:ascii="Arial" w:hAnsi="Arial" w:cs="Arial"/>
          <w:color w:val="000000"/>
        </w:rPr>
        <w:t xml:space="preserve">moeten </w:t>
      </w:r>
      <w:r w:rsidRPr="00706164">
        <w:rPr>
          <w:rFonts w:ascii="Arial" w:hAnsi="Arial" w:cs="Arial"/>
          <w:color w:val="000000"/>
        </w:rPr>
        <w:t>niet nodig zijn, maar helaas</w:t>
      </w:r>
      <w:r>
        <w:rPr>
          <w:rFonts w:ascii="Arial" w:hAnsi="Arial" w:cs="Arial"/>
          <w:color w:val="000000"/>
        </w:rPr>
        <w:t>: ze</w:t>
      </w:r>
      <w:r w:rsidRPr="00706164">
        <w:rPr>
          <w:rFonts w:ascii="Arial" w:hAnsi="Arial" w:cs="Arial"/>
          <w:color w:val="000000"/>
        </w:rPr>
        <w:t xml:space="preserve"> zijn er en ze hebben het druk. Wij willen ervoor zorgen dat deze vrijwilligers hun werk goed kunnen doen.</w:t>
      </w:r>
    </w:p>
    <w:p w:rsidR="007D2A91" w:rsidRPr="00706164" w:rsidRDefault="007D2A91" w:rsidP="00E019EB">
      <w:pPr>
        <w:tabs>
          <w:tab w:val="left" w:pos="567"/>
        </w:tabs>
        <w:spacing w:after="0" w:line="240" w:lineRule="auto"/>
        <w:rPr>
          <w:rFonts w:ascii="Arial" w:hAnsi="Arial" w:cs="Arial"/>
        </w:rPr>
      </w:pPr>
    </w:p>
    <w:p w:rsidR="007D2A91" w:rsidRPr="00176686" w:rsidRDefault="007D2A91" w:rsidP="00176686">
      <w:pPr>
        <w:tabs>
          <w:tab w:val="left" w:pos="567"/>
        </w:tabs>
        <w:spacing w:after="0" w:line="240" w:lineRule="auto"/>
        <w:rPr>
          <w:rFonts w:ascii="Arial" w:hAnsi="Arial" w:cs="Arial"/>
        </w:rPr>
      </w:pPr>
      <w:r w:rsidRPr="00706164">
        <w:t>We willen het volgende bereiken:</w:t>
      </w:r>
    </w:p>
    <w:p w:rsidR="007D2A91" w:rsidRPr="00706164" w:rsidRDefault="007D2A91" w:rsidP="00E019EB">
      <w:pPr>
        <w:numPr>
          <w:ilvl w:val="0"/>
          <w:numId w:val="17"/>
        </w:numPr>
        <w:spacing w:after="0" w:line="240" w:lineRule="auto"/>
        <w:rPr>
          <w:rFonts w:ascii="Arial" w:eastAsia="MS Mincho" w:hAnsi="Arial" w:cs="Arial"/>
        </w:rPr>
      </w:pPr>
      <w:r w:rsidRPr="00706164">
        <w:rPr>
          <w:rFonts w:ascii="Arial" w:eastAsia="MS Mincho" w:hAnsi="Arial" w:cs="Arial"/>
        </w:rPr>
        <w:t>geen lange wachttijden voor schuldhulpverlening.</w:t>
      </w:r>
    </w:p>
    <w:p w:rsidR="007D2A91" w:rsidRPr="00706164" w:rsidRDefault="007D2A91" w:rsidP="00E019EB">
      <w:pPr>
        <w:numPr>
          <w:ilvl w:val="0"/>
          <w:numId w:val="17"/>
        </w:numPr>
        <w:spacing w:after="0" w:line="240" w:lineRule="auto"/>
        <w:rPr>
          <w:rFonts w:ascii="Arial" w:eastAsia="MS Mincho" w:hAnsi="Arial" w:cs="Arial"/>
        </w:rPr>
      </w:pPr>
      <w:r w:rsidRPr="00706164">
        <w:rPr>
          <w:rFonts w:ascii="Arial" w:hAnsi="Arial" w:cs="Arial"/>
        </w:rPr>
        <w:t>Samenwerken met het IDO bij schuldhulpverlening, voedselbank en inloophuizen</w:t>
      </w:r>
    </w:p>
    <w:p w:rsidR="007D2A91" w:rsidRPr="00706164" w:rsidRDefault="007D2A91" w:rsidP="002E3B51">
      <w:pPr>
        <w:numPr>
          <w:ilvl w:val="0"/>
          <w:numId w:val="17"/>
        </w:numPr>
        <w:spacing w:after="0" w:line="240" w:lineRule="auto"/>
        <w:rPr>
          <w:rFonts w:ascii="Arial" w:eastAsia="MS Mincho" w:hAnsi="Arial" w:cs="Arial"/>
        </w:rPr>
      </w:pPr>
      <w:r w:rsidRPr="00706164">
        <w:rPr>
          <w:rFonts w:ascii="Arial" w:eastAsia="MS Mincho" w:hAnsi="Arial" w:cs="Arial"/>
        </w:rPr>
        <w:t>Voork</w:t>
      </w:r>
      <w:r>
        <w:rPr>
          <w:rFonts w:ascii="Arial" w:eastAsia="MS Mincho" w:hAnsi="Arial" w:cs="Arial"/>
        </w:rPr>
        <w:t>ò</w:t>
      </w:r>
      <w:r w:rsidRPr="00706164">
        <w:rPr>
          <w:rFonts w:ascii="Arial" w:eastAsia="MS Mincho" w:hAnsi="Arial" w:cs="Arial"/>
        </w:rPr>
        <w:t xml:space="preserve">men van overgang van armoede van ouders op kinderen. Daarom is </w:t>
      </w:r>
      <w:r>
        <w:rPr>
          <w:rFonts w:ascii="Arial" w:eastAsia="MS Mincho" w:hAnsi="Arial" w:cs="Arial"/>
        </w:rPr>
        <w:t>er extra aandacht voor gezinnen met</w:t>
      </w:r>
      <w:r w:rsidRPr="00706164">
        <w:rPr>
          <w:rFonts w:ascii="Arial" w:eastAsia="MS Mincho" w:hAnsi="Arial" w:cs="Arial"/>
        </w:rPr>
        <w:t xml:space="preserve"> kinderen met een langdurige uitkering. </w:t>
      </w:r>
    </w:p>
    <w:p w:rsidR="007D2A91" w:rsidRPr="00706164" w:rsidRDefault="007D2A91" w:rsidP="002E3B51">
      <w:pPr>
        <w:pStyle w:val="ListParagraph"/>
        <w:numPr>
          <w:ilvl w:val="0"/>
          <w:numId w:val="17"/>
        </w:numPr>
        <w:spacing w:after="0" w:line="240" w:lineRule="auto"/>
        <w:ind w:right="657"/>
        <w:rPr>
          <w:rFonts w:ascii="Arial" w:eastAsia="MS Mincho" w:hAnsi="Arial" w:cs="Arial"/>
        </w:rPr>
      </w:pPr>
      <w:r w:rsidRPr="00706164">
        <w:rPr>
          <w:rFonts w:ascii="Arial" w:hAnsi="Arial" w:cs="Arial"/>
        </w:rPr>
        <w:t>bij alleenstaande ouders met kleine kinderen balans tussen de zorg voor de kinderen en verdere scholing of werk.</w:t>
      </w:r>
    </w:p>
    <w:p w:rsidR="007D2A91" w:rsidRPr="00706164" w:rsidRDefault="007D2A91" w:rsidP="00E019EB">
      <w:pPr>
        <w:pStyle w:val="msolistparagraph0"/>
        <w:numPr>
          <w:ilvl w:val="0"/>
          <w:numId w:val="17"/>
        </w:numPr>
        <w:spacing w:after="0" w:line="240" w:lineRule="auto"/>
        <w:rPr>
          <w:rFonts w:ascii="Arial" w:hAnsi="Arial" w:cs="Arial"/>
        </w:rPr>
      </w:pPr>
      <w:r w:rsidRPr="00706164">
        <w:rPr>
          <w:rFonts w:ascii="Arial" w:hAnsi="Arial" w:cs="Arial"/>
        </w:rPr>
        <w:t>Armoedepact van gemeente met woningcorporaties, voedselbank, hulpverleningsorganisaties, zorginstellingen, onderwijs, etc.</w:t>
      </w:r>
    </w:p>
    <w:p w:rsidR="007D2A91" w:rsidRPr="00706164" w:rsidRDefault="007D2A91" w:rsidP="00E019EB">
      <w:pPr>
        <w:pStyle w:val="ListParagraph"/>
        <w:tabs>
          <w:tab w:val="left" w:pos="567"/>
        </w:tabs>
        <w:spacing w:after="0" w:line="240" w:lineRule="auto"/>
        <w:rPr>
          <w:rFonts w:ascii="Arial" w:hAnsi="Arial" w:cs="Arial"/>
        </w:rPr>
      </w:pPr>
    </w:p>
    <w:p w:rsidR="007D2A91" w:rsidRPr="00706164" w:rsidRDefault="007D2A91" w:rsidP="002E3B51">
      <w:pPr>
        <w:tabs>
          <w:tab w:val="left" w:pos="993"/>
        </w:tabs>
        <w:spacing w:after="0" w:line="240" w:lineRule="auto"/>
        <w:rPr>
          <w:rFonts w:ascii="Arial" w:eastAsia="MS Mincho" w:hAnsi="Arial" w:cs="Arial"/>
        </w:rPr>
      </w:pPr>
      <w:r w:rsidRPr="00706164">
        <w:rPr>
          <w:rFonts w:ascii="Arial" w:eastAsia="MS Mincho" w:hAnsi="Arial" w:cs="Arial"/>
        </w:rPr>
        <w:t xml:space="preserve">Voor een uitkering mag een tegenprestatie gevraagd worden. De gemeente kan leer- en/of werkervaringsplaatsen aanbieden of </w:t>
      </w:r>
      <w:r>
        <w:rPr>
          <w:rFonts w:ascii="Arial" w:eastAsia="MS Mincho" w:hAnsi="Arial" w:cs="Arial"/>
        </w:rPr>
        <w:t xml:space="preserve">andere belangrijke </w:t>
      </w:r>
      <w:r w:rsidRPr="00706164">
        <w:rPr>
          <w:rFonts w:ascii="Arial" w:eastAsia="MS Mincho" w:hAnsi="Arial" w:cs="Arial"/>
        </w:rPr>
        <w:t>maatschappelijke</w:t>
      </w:r>
      <w:r>
        <w:rPr>
          <w:rFonts w:ascii="Arial" w:eastAsia="MS Mincho" w:hAnsi="Arial" w:cs="Arial"/>
        </w:rPr>
        <w:t xml:space="preserve"> taken </w:t>
      </w:r>
      <w:r w:rsidRPr="00706164">
        <w:rPr>
          <w:rFonts w:ascii="Arial" w:eastAsia="MS Mincho" w:hAnsi="Arial" w:cs="Arial"/>
        </w:rPr>
        <w:t xml:space="preserve">zoals groenonderhoud, verzamelen van zwerfvuil, </w:t>
      </w:r>
      <w:r>
        <w:rPr>
          <w:rFonts w:ascii="Arial" w:eastAsia="MS Mincho" w:hAnsi="Arial" w:cs="Arial"/>
        </w:rPr>
        <w:t>hulp bij</w:t>
      </w:r>
      <w:r w:rsidRPr="00706164">
        <w:rPr>
          <w:rFonts w:ascii="Arial" w:eastAsia="MS Mincho" w:hAnsi="Arial" w:cs="Arial"/>
        </w:rPr>
        <w:t xml:space="preserve"> de verzorging van ouderen of schoonmaakwerk in wijk- of buurtcentra. Maar </w:t>
      </w:r>
      <w:r>
        <w:rPr>
          <w:rFonts w:ascii="Arial" w:eastAsia="MS Mincho" w:hAnsi="Arial" w:cs="Arial"/>
        </w:rPr>
        <w:t>h</w:t>
      </w:r>
      <w:r w:rsidRPr="00706164">
        <w:rPr>
          <w:rFonts w:ascii="Arial" w:eastAsia="MS Mincho" w:hAnsi="Arial" w:cs="Arial"/>
        </w:rPr>
        <w:t xml:space="preserve">et moeten aanvullende taken zijn </w:t>
      </w:r>
      <w:r>
        <w:rPr>
          <w:rFonts w:ascii="Arial" w:eastAsia="MS Mincho" w:hAnsi="Arial" w:cs="Arial"/>
        </w:rPr>
        <w:t>die</w:t>
      </w:r>
      <w:r w:rsidRPr="00706164">
        <w:rPr>
          <w:rFonts w:ascii="Arial" w:eastAsia="MS Mincho" w:hAnsi="Arial" w:cs="Arial"/>
        </w:rPr>
        <w:t xml:space="preserve"> niet ten koste gaan van reguliere arbeidsplaatsen.</w:t>
      </w:r>
      <w:r>
        <w:rPr>
          <w:rFonts w:ascii="Arial" w:eastAsia="MS Mincho" w:hAnsi="Arial" w:cs="Arial"/>
        </w:rPr>
        <w:t xml:space="preserve"> </w:t>
      </w:r>
      <w:r w:rsidRPr="00706164">
        <w:rPr>
          <w:rFonts w:ascii="Arial" w:eastAsia="MS Mincho" w:hAnsi="Arial" w:cs="Arial"/>
        </w:rPr>
        <w:t>Men</w:t>
      </w:r>
      <w:r>
        <w:rPr>
          <w:rFonts w:ascii="Arial" w:eastAsia="MS Mincho" w:hAnsi="Arial" w:cs="Arial"/>
        </w:rPr>
        <w:t xml:space="preserve"> </w:t>
      </w:r>
      <w:r w:rsidRPr="00706164">
        <w:rPr>
          <w:rFonts w:ascii="Arial" w:eastAsia="MS Mincho" w:hAnsi="Arial" w:cs="Arial"/>
        </w:rPr>
        <w:t>moet</w:t>
      </w:r>
      <w:r>
        <w:rPr>
          <w:rFonts w:ascii="Arial" w:eastAsia="MS Mincho" w:hAnsi="Arial" w:cs="Arial"/>
        </w:rPr>
        <w:t xml:space="preserve"> </w:t>
      </w:r>
      <w:r w:rsidRPr="00706164">
        <w:rPr>
          <w:rFonts w:ascii="Arial" w:eastAsia="MS Mincho" w:hAnsi="Arial" w:cs="Arial"/>
        </w:rPr>
        <w:t xml:space="preserve">wel </w:t>
      </w:r>
      <w:r>
        <w:rPr>
          <w:rFonts w:ascii="Arial" w:eastAsia="MS Mincho" w:hAnsi="Arial" w:cs="Arial"/>
        </w:rPr>
        <w:t>kunnen kiezen</w:t>
      </w:r>
      <w:r w:rsidRPr="00706164">
        <w:rPr>
          <w:rFonts w:ascii="Arial" w:eastAsia="MS Mincho" w:hAnsi="Arial" w:cs="Arial"/>
        </w:rPr>
        <w:t xml:space="preserve"> en moet ook zelf met voorstellen kunnen komen.</w:t>
      </w:r>
    </w:p>
    <w:p w:rsidR="007D2A91" w:rsidRPr="00706164" w:rsidRDefault="007D2A91" w:rsidP="00E019EB">
      <w:pPr>
        <w:spacing w:line="240" w:lineRule="auto"/>
        <w:rPr>
          <w:rFonts w:ascii="Arial" w:hAnsi="Arial" w:cs="Arial"/>
        </w:rPr>
      </w:pPr>
    </w:p>
    <w:p w:rsidR="007D2A91" w:rsidRPr="00706164" w:rsidRDefault="007D2A91" w:rsidP="002D5E5C">
      <w:pPr>
        <w:spacing w:after="0" w:line="240" w:lineRule="auto"/>
        <w:rPr>
          <w:rFonts w:ascii="Arial" w:hAnsi="Arial" w:cs="Arial"/>
        </w:rPr>
      </w:pPr>
      <w:r w:rsidRPr="00706164">
        <w:rPr>
          <w:rFonts w:ascii="Arial" w:hAnsi="Arial" w:cs="Arial"/>
        </w:rPr>
        <w:t>De ChristenUnie stelt voor:</w:t>
      </w:r>
    </w:p>
    <w:p w:rsidR="007D2A91" w:rsidRPr="00706164" w:rsidRDefault="007D2A91" w:rsidP="00071822">
      <w:pPr>
        <w:pStyle w:val="msolistparagraph0"/>
        <w:numPr>
          <w:ilvl w:val="0"/>
          <w:numId w:val="16"/>
        </w:numPr>
        <w:spacing w:after="0" w:line="240" w:lineRule="auto"/>
        <w:rPr>
          <w:rFonts w:ascii="Arial" w:hAnsi="Arial" w:cs="Arial"/>
        </w:rPr>
      </w:pPr>
      <w:r>
        <w:rPr>
          <w:rFonts w:ascii="Arial" w:hAnsi="Arial" w:cs="Arial"/>
        </w:rPr>
        <w:t xml:space="preserve">Van mensen met een uitkering </w:t>
      </w:r>
      <w:r w:rsidRPr="00706164">
        <w:rPr>
          <w:rFonts w:ascii="Arial" w:hAnsi="Arial" w:cs="Arial"/>
        </w:rPr>
        <w:t>worden de (gewijzigde) capaciteiten en beperkingen zorgvuldig vastgelegd, bijvoorbeeld in een persoonlijk ontwikkeling</w:t>
      </w:r>
      <w:r>
        <w:rPr>
          <w:rFonts w:ascii="Arial" w:hAnsi="Arial" w:cs="Arial"/>
        </w:rPr>
        <w:t>splan.</w:t>
      </w:r>
    </w:p>
    <w:p w:rsidR="007D2A91" w:rsidRPr="00706164" w:rsidRDefault="007D2A91" w:rsidP="002E3B51">
      <w:pPr>
        <w:numPr>
          <w:ilvl w:val="0"/>
          <w:numId w:val="16"/>
        </w:numPr>
        <w:spacing w:after="0" w:line="240" w:lineRule="auto"/>
        <w:rPr>
          <w:rFonts w:ascii="Arial" w:eastAsia="MS Mincho" w:hAnsi="Arial" w:cs="Arial"/>
        </w:rPr>
      </w:pPr>
      <w:r w:rsidRPr="00706164">
        <w:rPr>
          <w:rFonts w:ascii="Arial" w:eastAsia="MS Mincho" w:hAnsi="Arial" w:cs="Arial"/>
        </w:rPr>
        <w:t>Misbruik van re-integratiesub</w:t>
      </w:r>
      <w:r>
        <w:rPr>
          <w:rFonts w:ascii="Arial" w:eastAsia="MS Mincho" w:hAnsi="Arial" w:cs="Arial"/>
        </w:rPr>
        <w:t>sidies wordt bestreden.</w:t>
      </w:r>
    </w:p>
    <w:p w:rsidR="007D2A91" w:rsidRPr="00706164" w:rsidRDefault="007D2A91" w:rsidP="002E3B51">
      <w:pPr>
        <w:numPr>
          <w:ilvl w:val="0"/>
          <w:numId w:val="16"/>
        </w:numPr>
        <w:spacing w:after="0" w:line="240" w:lineRule="auto"/>
        <w:rPr>
          <w:rFonts w:ascii="Arial" w:hAnsi="Arial" w:cs="Arial"/>
        </w:rPr>
      </w:pPr>
      <w:r w:rsidRPr="00706164">
        <w:rPr>
          <w:rFonts w:ascii="Arial" w:hAnsi="Arial" w:cs="Arial"/>
        </w:rPr>
        <w:t xml:space="preserve">Bedrijven worden gestimuleerd en beloond </w:t>
      </w:r>
      <w:r>
        <w:rPr>
          <w:rFonts w:ascii="Arial" w:hAnsi="Arial" w:cs="Arial"/>
        </w:rPr>
        <w:t>voor</w:t>
      </w:r>
      <w:r w:rsidRPr="00706164">
        <w:rPr>
          <w:rFonts w:ascii="Arial" w:hAnsi="Arial" w:cs="Arial"/>
        </w:rPr>
        <w:t xml:space="preserve"> sociaal verantwoord ondernemen.</w:t>
      </w:r>
    </w:p>
    <w:p w:rsidR="007D2A91" w:rsidRPr="00706164" w:rsidRDefault="007D2A91" w:rsidP="002E3B51">
      <w:pPr>
        <w:pStyle w:val="msolistparagraph0"/>
        <w:numPr>
          <w:ilvl w:val="0"/>
          <w:numId w:val="16"/>
        </w:numPr>
        <w:spacing w:after="0" w:line="240" w:lineRule="auto"/>
        <w:rPr>
          <w:rFonts w:ascii="Arial" w:hAnsi="Arial" w:cs="Arial"/>
        </w:rPr>
      </w:pPr>
      <w:r>
        <w:rPr>
          <w:rFonts w:ascii="Arial" w:hAnsi="Arial" w:cs="Arial"/>
        </w:rPr>
        <w:t>(R</w:t>
      </w:r>
      <w:r w:rsidRPr="00706164">
        <w:rPr>
          <w:rFonts w:ascii="Arial" w:hAnsi="Arial" w:cs="Arial"/>
        </w:rPr>
        <w:t xml:space="preserve">e-)integratie van werkzoekenden </w:t>
      </w:r>
      <w:r>
        <w:rPr>
          <w:rFonts w:ascii="Arial" w:hAnsi="Arial" w:cs="Arial"/>
        </w:rPr>
        <w:t xml:space="preserve">is </w:t>
      </w:r>
      <w:r w:rsidRPr="00706164">
        <w:rPr>
          <w:rFonts w:ascii="Arial" w:hAnsi="Arial" w:cs="Arial"/>
        </w:rPr>
        <w:t xml:space="preserve">gericht op het realiseren van </w:t>
      </w:r>
      <w:r>
        <w:rPr>
          <w:rFonts w:ascii="Arial" w:hAnsi="Arial" w:cs="Arial"/>
        </w:rPr>
        <w:t>structurele oplossingen</w:t>
      </w:r>
    </w:p>
    <w:p w:rsidR="007D2A91" w:rsidRPr="00706164" w:rsidRDefault="007D2A91" w:rsidP="0076168C">
      <w:pPr>
        <w:numPr>
          <w:ilvl w:val="0"/>
          <w:numId w:val="16"/>
        </w:numPr>
        <w:spacing w:after="0" w:line="240" w:lineRule="auto"/>
        <w:rPr>
          <w:rFonts w:ascii="Arial" w:eastAsia="MS Mincho" w:hAnsi="Arial" w:cs="Arial"/>
        </w:rPr>
      </w:pPr>
      <w:r w:rsidRPr="00706164">
        <w:rPr>
          <w:rFonts w:ascii="Arial" w:eastAsia="MS Mincho" w:hAnsi="Arial" w:cs="Arial"/>
        </w:rPr>
        <w:t xml:space="preserve">Samenwerken </w:t>
      </w:r>
      <w:r>
        <w:rPr>
          <w:rFonts w:ascii="Arial" w:eastAsia="MS Mincho" w:hAnsi="Arial" w:cs="Arial"/>
        </w:rPr>
        <w:t xml:space="preserve">met </w:t>
      </w:r>
      <w:r w:rsidRPr="00706164">
        <w:rPr>
          <w:rFonts w:ascii="Arial" w:eastAsia="MS Mincho" w:hAnsi="Arial" w:cs="Arial"/>
        </w:rPr>
        <w:t>scholen voor voortgezet en middelbaar beroepsonderwijs o</w:t>
      </w:r>
      <w:r>
        <w:rPr>
          <w:rFonts w:ascii="Arial" w:eastAsia="MS Mincho" w:hAnsi="Arial" w:cs="Arial"/>
        </w:rPr>
        <w:t>pdat ni</w:t>
      </w:r>
      <w:r w:rsidRPr="00706164">
        <w:rPr>
          <w:rFonts w:ascii="Arial" w:eastAsia="MS Mincho" w:hAnsi="Arial" w:cs="Arial"/>
        </w:rPr>
        <w:t>emand de school zonder startkwalificatie verlaat.</w:t>
      </w:r>
    </w:p>
    <w:p w:rsidR="007D2A91" w:rsidRPr="00706164" w:rsidRDefault="007D2A91" w:rsidP="00E019EB">
      <w:pPr>
        <w:numPr>
          <w:ilvl w:val="0"/>
          <w:numId w:val="16"/>
        </w:numPr>
        <w:spacing w:after="0" w:line="240" w:lineRule="auto"/>
        <w:rPr>
          <w:rFonts w:ascii="Arial" w:hAnsi="Arial" w:cs="Arial"/>
        </w:rPr>
      </w:pPr>
      <w:r w:rsidRPr="00706164">
        <w:rPr>
          <w:rFonts w:ascii="Arial" w:eastAsia="MS Mincho" w:hAnsi="Arial" w:cs="Arial"/>
          <w:color w:val="000000"/>
        </w:rPr>
        <w:t xml:space="preserve">De gemeente stimuleert dat </w:t>
      </w:r>
      <w:r w:rsidRPr="00706164">
        <w:rPr>
          <w:rFonts w:ascii="Arial" w:hAnsi="Arial" w:cs="Arial"/>
          <w:color w:val="000000"/>
        </w:rPr>
        <w:t>asielgerechtigden</w:t>
      </w:r>
      <w:r w:rsidRPr="00706164">
        <w:rPr>
          <w:rFonts w:ascii="Arial" w:eastAsia="MS Mincho" w:hAnsi="Arial" w:cs="Arial"/>
          <w:color w:val="000000"/>
        </w:rPr>
        <w:t xml:space="preserve"> duurzaam aan de slag kunnen. </w:t>
      </w:r>
    </w:p>
    <w:p w:rsidR="007D2A91" w:rsidRPr="00706164" w:rsidRDefault="007D2A91" w:rsidP="00E019EB">
      <w:pPr>
        <w:numPr>
          <w:ilvl w:val="0"/>
          <w:numId w:val="16"/>
        </w:numPr>
        <w:spacing w:after="0" w:line="240" w:lineRule="auto"/>
        <w:rPr>
          <w:rFonts w:ascii="Arial" w:hAnsi="Arial" w:cs="Arial"/>
        </w:rPr>
      </w:pPr>
      <w:r w:rsidRPr="00706164">
        <w:rPr>
          <w:rFonts w:ascii="Arial" w:eastAsia="MS Mincho" w:hAnsi="Arial" w:cs="Arial"/>
          <w:color w:val="000000"/>
        </w:rPr>
        <w:t>Vluchtelingen wordt maatwerk geboden om, aansluitend op hun inburgering, een opleiding of een leer/werktraject te volgen of stage te lopen.</w:t>
      </w:r>
    </w:p>
    <w:p w:rsidR="007D2A91" w:rsidRPr="00706164" w:rsidRDefault="007D2A91" w:rsidP="00E019EB">
      <w:pPr>
        <w:autoSpaceDE w:val="0"/>
        <w:autoSpaceDN w:val="0"/>
        <w:adjustRightInd w:val="0"/>
        <w:spacing w:after="0" w:line="240" w:lineRule="auto"/>
        <w:rPr>
          <w:rFonts w:ascii="Arial" w:hAnsi="Arial" w:cs="Arial"/>
          <w:color w:val="000000"/>
        </w:rPr>
      </w:pPr>
    </w:p>
    <w:p w:rsidR="007D2A91" w:rsidRDefault="007D2A91" w:rsidP="00A45756">
      <w:pPr>
        <w:pStyle w:val="Heading2"/>
        <w:spacing w:before="0" w:after="0" w:line="240" w:lineRule="auto"/>
        <w:rPr>
          <w:rFonts w:eastAsia="MS Mincho"/>
        </w:rPr>
      </w:pPr>
    </w:p>
    <w:p w:rsidR="007D2A91" w:rsidRPr="002D5E5C" w:rsidRDefault="007D2A91" w:rsidP="002D5E5C">
      <w:pPr>
        <w:pStyle w:val="normal0"/>
        <w:rPr>
          <w:rFonts w:eastAsia="MS Mincho"/>
        </w:rPr>
      </w:pPr>
    </w:p>
    <w:p w:rsidR="007D2A91" w:rsidRPr="00706164" w:rsidRDefault="007D2A91" w:rsidP="00176686">
      <w:pPr>
        <w:pStyle w:val="Heading2"/>
        <w:spacing w:before="0" w:after="0" w:line="240" w:lineRule="auto"/>
        <w:rPr>
          <w:rFonts w:eastAsia="MS Mincho"/>
          <w:color w:val="FF0000"/>
          <w:sz w:val="23"/>
          <w:szCs w:val="23"/>
        </w:rPr>
      </w:pPr>
      <w:r w:rsidRPr="00706164">
        <w:rPr>
          <w:rFonts w:eastAsia="MS Mincho"/>
        </w:rPr>
        <w:t>2.3. Onderwijs</w:t>
      </w:r>
      <w:bookmarkEnd w:id="5"/>
      <w:r w:rsidRPr="00706164">
        <w:rPr>
          <w:rFonts w:eastAsia="MS Mincho"/>
        </w:rPr>
        <w:t xml:space="preserve"> </w:t>
      </w:r>
    </w:p>
    <w:p w:rsidR="007D2A91" w:rsidRPr="00706164" w:rsidRDefault="007D2A91" w:rsidP="0076168C">
      <w:pPr>
        <w:autoSpaceDE w:val="0"/>
        <w:autoSpaceDN w:val="0"/>
        <w:adjustRightInd w:val="0"/>
        <w:spacing w:after="0" w:line="240" w:lineRule="auto"/>
        <w:rPr>
          <w:rFonts w:ascii="Arial" w:hAnsi="Arial" w:cs="Arial"/>
          <w:color w:val="000000"/>
          <w:lang w:eastAsia="en-US"/>
        </w:rPr>
      </w:pPr>
      <w:r>
        <w:rPr>
          <w:rFonts w:ascii="Arial" w:eastAsia="MS Mincho" w:hAnsi="Arial" w:cs="Arial"/>
          <w:color w:val="000000"/>
          <w:lang w:eastAsia="en-US"/>
        </w:rPr>
        <w:br/>
        <w:t>O</w:t>
      </w:r>
      <w:r w:rsidRPr="00706164">
        <w:rPr>
          <w:rFonts w:ascii="Arial" w:eastAsia="MS Mincho" w:hAnsi="Arial" w:cs="Arial"/>
          <w:color w:val="000000"/>
          <w:lang w:eastAsia="en-US"/>
        </w:rPr>
        <w:t>uders zijn verantwoordelijk v</w:t>
      </w:r>
      <w:r w:rsidRPr="00706164">
        <w:rPr>
          <w:rFonts w:ascii="Arial" w:hAnsi="Arial" w:cs="Arial"/>
          <w:color w:val="000000"/>
          <w:lang w:eastAsia="en-US"/>
        </w:rPr>
        <w:t>oor hun kinderen. Ouders moeten kunnen</w:t>
      </w:r>
      <w:r>
        <w:rPr>
          <w:rFonts w:ascii="Arial" w:hAnsi="Arial" w:cs="Arial"/>
          <w:color w:val="000000"/>
          <w:lang w:eastAsia="en-US"/>
        </w:rPr>
        <w:t xml:space="preserve"> blijven kiezen voor scholen in het verlengde </w:t>
      </w:r>
      <w:r w:rsidRPr="00706164">
        <w:rPr>
          <w:rFonts w:ascii="Arial" w:hAnsi="Arial" w:cs="Arial"/>
          <w:color w:val="000000"/>
          <w:lang w:eastAsia="en-US"/>
        </w:rPr>
        <w:t xml:space="preserve">van de opvoeding thuis. </w:t>
      </w:r>
    </w:p>
    <w:p w:rsidR="007D2A91" w:rsidRPr="00706164" w:rsidRDefault="007D2A91" w:rsidP="00CA3743">
      <w:pPr>
        <w:autoSpaceDE w:val="0"/>
        <w:autoSpaceDN w:val="0"/>
        <w:adjustRightInd w:val="0"/>
        <w:spacing w:after="0" w:line="240" w:lineRule="auto"/>
        <w:rPr>
          <w:rFonts w:ascii="Arial" w:hAnsi="Arial" w:cs="Arial"/>
          <w:color w:val="000000"/>
          <w:lang w:eastAsia="en-US"/>
        </w:rPr>
      </w:pPr>
      <w:r>
        <w:rPr>
          <w:rFonts w:ascii="Arial" w:hAnsi="Arial" w:cs="Arial"/>
          <w:color w:val="000000"/>
          <w:lang w:eastAsia="en-US"/>
        </w:rPr>
        <w:t xml:space="preserve">School en </w:t>
      </w:r>
      <w:r w:rsidRPr="00706164">
        <w:rPr>
          <w:rFonts w:ascii="Arial" w:hAnsi="Arial" w:cs="Arial"/>
          <w:color w:val="000000"/>
          <w:lang w:eastAsia="en-US"/>
        </w:rPr>
        <w:t xml:space="preserve">gemeente </w:t>
      </w:r>
      <w:r>
        <w:rPr>
          <w:rFonts w:ascii="Arial" w:hAnsi="Arial" w:cs="Arial"/>
          <w:color w:val="000000"/>
          <w:lang w:eastAsia="en-US"/>
        </w:rPr>
        <w:t>zijn</w:t>
      </w:r>
      <w:r w:rsidRPr="00706164">
        <w:rPr>
          <w:rFonts w:ascii="Arial" w:hAnsi="Arial" w:cs="Arial"/>
          <w:color w:val="000000"/>
          <w:lang w:eastAsia="en-US"/>
        </w:rPr>
        <w:t xml:space="preserve"> partner</w:t>
      </w:r>
      <w:r>
        <w:rPr>
          <w:rFonts w:ascii="Arial" w:hAnsi="Arial" w:cs="Arial"/>
          <w:color w:val="000000"/>
          <w:lang w:eastAsia="en-US"/>
        </w:rPr>
        <w:t>s</w:t>
      </w:r>
      <w:r w:rsidRPr="00706164">
        <w:rPr>
          <w:rFonts w:ascii="Arial" w:hAnsi="Arial" w:cs="Arial"/>
          <w:color w:val="000000"/>
          <w:lang w:eastAsia="en-US"/>
        </w:rPr>
        <w:t xml:space="preserve">, bijvoorbeeld bij passend onderwijs, jeugdzorg, leerplicht, </w:t>
      </w:r>
      <w:r w:rsidRPr="00A13666">
        <w:rPr>
          <w:rFonts w:ascii="Arial" w:hAnsi="Arial" w:cs="Arial"/>
          <w:color w:val="000000"/>
          <w:lang w:eastAsia="en-US"/>
        </w:rPr>
        <w:t xml:space="preserve">het voorkomen van voortijdig schoolverlaten </w:t>
      </w:r>
      <w:r w:rsidRPr="00706164">
        <w:rPr>
          <w:rFonts w:ascii="Arial" w:hAnsi="Arial" w:cs="Arial"/>
          <w:color w:val="000000"/>
          <w:lang w:eastAsia="en-US"/>
        </w:rPr>
        <w:t xml:space="preserve">en de aansluiting van het onderwijs op de arbeidsmarkt. Ook heeft de school een belangrijke rol in het versterken van burgerschapsvorming en sociale integratie. </w:t>
      </w:r>
    </w:p>
    <w:p w:rsidR="007D2A91" w:rsidRPr="00706164" w:rsidRDefault="007D2A91" w:rsidP="0089172C">
      <w:pPr>
        <w:autoSpaceDE w:val="0"/>
        <w:autoSpaceDN w:val="0"/>
        <w:adjustRightInd w:val="0"/>
        <w:spacing w:after="0" w:line="240" w:lineRule="auto"/>
        <w:rPr>
          <w:rFonts w:ascii="Arial" w:hAnsi="Arial" w:cs="Arial"/>
          <w:color w:val="000000"/>
          <w:lang w:eastAsia="en-US"/>
        </w:rPr>
      </w:pPr>
      <w:r w:rsidRPr="00706164">
        <w:rPr>
          <w:rFonts w:ascii="Arial" w:hAnsi="Arial" w:cs="Arial"/>
          <w:color w:val="000000"/>
          <w:lang w:eastAsia="en-US"/>
        </w:rPr>
        <w:t>Kinderen met problemen moeten niet uit hun omgeving geplaatst worden (uit gezin of klas). Juist ouders en docenten moeten ondersteund worden (o.a. door professionals).</w:t>
      </w:r>
    </w:p>
    <w:p w:rsidR="007D2A91" w:rsidRPr="00706164" w:rsidRDefault="007D2A91" w:rsidP="00CA3743">
      <w:pPr>
        <w:spacing w:after="0" w:line="240" w:lineRule="auto"/>
        <w:rPr>
          <w:rFonts w:ascii="Arial" w:hAnsi="Arial" w:cs="Arial"/>
          <w:color w:val="000000"/>
        </w:rPr>
      </w:pPr>
      <w:r>
        <w:rPr>
          <w:rFonts w:ascii="Arial" w:hAnsi="Arial" w:cs="Arial"/>
          <w:color w:val="000000"/>
        </w:rPr>
        <w:t xml:space="preserve">De toename van </w:t>
      </w:r>
      <w:r w:rsidRPr="00706164">
        <w:rPr>
          <w:rFonts w:ascii="Arial" w:hAnsi="Arial" w:cs="Arial"/>
          <w:color w:val="000000"/>
        </w:rPr>
        <w:t xml:space="preserve">taken </w:t>
      </w:r>
      <w:r>
        <w:rPr>
          <w:rFonts w:ascii="Arial" w:hAnsi="Arial" w:cs="Arial"/>
          <w:color w:val="000000"/>
        </w:rPr>
        <w:t>voor</w:t>
      </w:r>
      <w:r w:rsidRPr="00706164">
        <w:rPr>
          <w:rFonts w:ascii="Arial" w:hAnsi="Arial" w:cs="Arial"/>
          <w:color w:val="000000"/>
        </w:rPr>
        <w:t xml:space="preserve"> schol</w:t>
      </w:r>
      <w:r>
        <w:rPr>
          <w:rFonts w:ascii="Arial" w:hAnsi="Arial" w:cs="Arial"/>
          <w:color w:val="000000"/>
        </w:rPr>
        <w:t>en</w:t>
      </w:r>
      <w:r w:rsidRPr="00706164">
        <w:rPr>
          <w:rFonts w:ascii="Arial" w:hAnsi="Arial" w:cs="Arial"/>
          <w:color w:val="000000"/>
        </w:rPr>
        <w:t xml:space="preserve"> vraagt om zorgvuldige afwegingen, ook van de lokale overheid. En ook de onderwijsprofessionals moeten voldoende ondersteuning krijgen. </w:t>
      </w:r>
    </w:p>
    <w:p w:rsidR="007D2A91" w:rsidRPr="00706164" w:rsidRDefault="007D2A91" w:rsidP="006E6F62">
      <w:pPr>
        <w:spacing w:after="0" w:line="240" w:lineRule="auto"/>
        <w:rPr>
          <w:rFonts w:ascii="Arial" w:hAnsi="Arial" w:cs="Arial"/>
          <w:color w:val="000000"/>
        </w:rPr>
      </w:pPr>
    </w:p>
    <w:p w:rsidR="007D2A91" w:rsidRPr="00706164" w:rsidRDefault="007D2A91" w:rsidP="005D7ADA">
      <w:pPr>
        <w:spacing w:after="0" w:line="240" w:lineRule="auto"/>
        <w:rPr>
          <w:rFonts w:ascii="Arial" w:hAnsi="Arial" w:cs="Arial"/>
          <w:color w:val="000000"/>
        </w:rPr>
      </w:pPr>
      <w:r w:rsidRPr="00706164">
        <w:rPr>
          <w:rFonts w:ascii="Arial" w:hAnsi="Arial" w:cs="Arial"/>
          <w:color w:val="000000"/>
        </w:rPr>
        <w:t>Concrete voorstellen:</w:t>
      </w:r>
    </w:p>
    <w:p w:rsidR="007D2A91" w:rsidRPr="00706164" w:rsidRDefault="007D2A91" w:rsidP="00A94C17">
      <w:pPr>
        <w:numPr>
          <w:ilvl w:val="0"/>
          <w:numId w:val="18"/>
        </w:numPr>
        <w:autoSpaceDE w:val="0"/>
        <w:autoSpaceDN w:val="0"/>
        <w:adjustRightInd w:val="0"/>
        <w:spacing w:after="0" w:line="240" w:lineRule="auto"/>
        <w:rPr>
          <w:rFonts w:ascii="Arial" w:hAnsi="Arial" w:cs="Arial"/>
          <w:color w:val="000000"/>
          <w:lang w:eastAsia="en-US"/>
        </w:rPr>
      </w:pPr>
      <w:r w:rsidRPr="00706164">
        <w:rPr>
          <w:rFonts w:ascii="Arial" w:hAnsi="Arial" w:cs="Arial"/>
          <w:color w:val="000000"/>
          <w:lang w:eastAsia="en-US"/>
        </w:rPr>
        <w:t xml:space="preserve">Stimuleer dat scholen steeds meer </w:t>
      </w:r>
      <w:r>
        <w:rPr>
          <w:rFonts w:ascii="Arial" w:hAnsi="Arial" w:cs="Arial"/>
          <w:color w:val="000000"/>
          <w:lang w:eastAsia="en-US"/>
        </w:rPr>
        <w:t>beleids</w:t>
      </w:r>
      <w:r w:rsidRPr="00706164">
        <w:rPr>
          <w:rFonts w:ascii="Arial" w:hAnsi="Arial" w:cs="Arial"/>
          <w:color w:val="000000"/>
          <w:lang w:eastAsia="en-US"/>
        </w:rPr>
        <w:t xml:space="preserve">verantwoordelijkheid </w:t>
      </w:r>
      <w:r w:rsidRPr="00CD7367">
        <w:rPr>
          <w:rFonts w:ascii="Arial" w:hAnsi="Arial" w:cs="Arial"/>
          <w:color w:val="000000"/>
          <w:lang w:eastAsia="en-US"/>
        </w:rPr>
        <w:t>nemen</w:t>
      </w:r>
      <w:r w:rsidRPr="00706164">
        <w:rPr>
          <w:rFonts w:ascii="Arial" w:hAnsi="Arial" w:cs="Arial"/>
          <w:color w:val="000000"/>
          <w:lang w:eastAsia="en-US"/>
        </w:rPr>
        <w:t xml:space="preserve">. </w:t>
      </w:r>
      <w:r>
        <w:rPr>
          <w:rFonts w:ascii="Arial" w:hAnsi="Arial" w:cs="Arial"/>
          <w:color w:val="000000"/>
          <w:lang w:eastAsia="en-US"/>
        </w:rPr>
        <w:t>We willen m</w:t>
      </w:r>
      <w:r w:rsidRPr="00706164">
        <w:rPr>
          <w:rFonts w:ascii="Arial" w:hAnsi="Arial" w:cs="Arial"/>
          <w:color w:val="000000"/>
          <w:lang w:eastAsia="en-US"/>
        </w:rPr>
        <w:t xml:space="preserve">inder </w:t>
      </w:r>
      <w:r>
        <w:rPr>
          <w:rFonts w:ascii="Arial" w:hAnsi="Arial" w:cs="Arial"/>
          <w:color w:val="000000"/>
          <w:lang w:eastAsia="en-US"/>
        </w:rPr>
        <w:t>overheids</w:t>
      </w:r>
      <w:r w:rsidRPr="00706164">
        <w:rPr>
          <w:rFonts w:ascii="Arial" w:hAnsi="Arial" w:cs="Arial"/>
          <w:color w:val="000000"/>
          <w:lang w:eastAsia="en-US"/>
        </w:rPr>
        <w:t>bemoeienis en m</w:t>
      </w:r>
      <w:r>
        <w:rPr>
          <w:rFonts w:ascii="Arial" w:hAnsi="Arial" w:cs="Arial"/>
          <w:color w:val="000000"/>
          <w:lang w:eastAsia="en-US"/>
        </w:rPr>
        <w:t xml:space="preserve">eer professionele keuzevrijheid van scholen </w:t>
      </w:r>
    </w:p>
    <w:p w:rsidR="007D2A91" w:rsidRPr="00706164" w:rsidRDefault="007D2A91" w:rsidP="00866AB6">
      <w:pPr>
        <w:numPr>
          <w:ilvl w:val="0"/>
          <w:numId w:val="18"/>
        </w:numPr>
        <w:autoSpaceDE w:val="0"/>
        <w:autoSpaceDN w:val="0"/>
        <w:adjustRightInd w:val="0"/>
        <w:spacing w:after="0" w:line="240" w:lineRule="auto"/>
        <w:rPr>
          <w:rFonts w:ascii="Arial" w:hAnsi="Arial" w:cs="Arial"/>
          <w:color w:val="000000"/>
          <w:lang w:eastAsia="en-US"/>
        </w:rPr>
      </w:pPr>
      <w:r>
        <w:rPr>
          <w:rFonts w:ascii="Arial" w:hAnsi="Arial" w:cs="Arial"/>
          <w:color w:val="000000"/>
          <w:lang w:eastAsia="en-US"/>
        </w:rPr>
        <w:t>D</w:t>
      </w:r>
      <w:r w:rsidRPr="00706164">
        <w:rPr>
          <w:rFonts w:ascii="Arial" w:hAnsi="Arial" w:cs="Arial"/>
          <w:color w:val="000000"/>
          <w:lang w:eastAsia="en-US"/>
        </w:rPr>
        <w:t xml:space="preserve">e gemeente </w:t>
      </w:r>
      <w:r>
        <w:rPr>
          <w:rFonts w:ascii="Arial" w:hAnsi="Arial" w:cs="Arial"/>
          <w:color w:val="000000"/>
          <w:lang w:eastAsia="en-US"/>
        </w:rPr>
        <w:t xml:space="preserve">zorgt </w:t>
      </w:r>
      <w:r w:rsidRPr="00706164">
        <w:rPr>
          <w:rFonts w:ascii="Arial" w:hAnsi="Arial" w:cs="Arial"/>
          <w:color w:val="000000"/>
          <w:lang w:eastAsia="en-US"/>
        </w:rPr>
        <w:t>waar mogelijk</w:t>
      </w:r>
      <w:r>
        <w:rPr>
          <w:rFonts w:ascii="Arial" w:hAnsi="Arial" w:cs="Arial"/>
          <w:color w:val="000000"/>
          <w:lang w:eastAsia="en-US"/>
        </w:rPr>
        <w:t xml:space="preserve"> voor</w:t>
      </w:r>
      <w:r w:rsidRPr="00706164">
        <w:rPr>
          <w:rFonts w:ascii="Arial" w:hAnsi="Arial" w:cs="Arial"/>
          <w:color w:val="000000"/>
          <w:lang w:eastAsia="en-US"/>
        </w:rPr>
        <w:t xml:space="preserve"> een pluriform onderwijsaanbod. </w:t>
      </w:r>
    </w:p>
    <w:p w:rsidR="007D2A91" w:rsidRPr="00706164" w:rsidRDefault="007D2A91" w:rsidP="00866AB6">
      <w:pPr>
        <w:numPr>
          <w:ilvl w:val="0"/>
          <w:numId w:val="18"/>
        </w:numPr>
        <w:autoSpaceDE w:val="0"/>
        <w:autoSpaceDN w:val="0"/>
        <w:adjustRightInd w:val="0"/>
        <w:spacing w:after="0" w:line="240" w:lineRule="auto"/>
        <w:rPr>
          <w:rFonts w:ascii="Arial" w:hAnsi="Arial" w:cs="Arial"/>
          <w:color w:val="000000"/>
          <w:lang w:eastAsia="en-US"/>
        </w:rPr>
      </w:pPr>
      <w:r w:rsidRPr="00706164">
        <w:rPr>
          <w:rFonts w:ascii="Arial" w:hAnsi="Arial" w:cs="Arial"/>
          <w:color w:val="000000"/>
          <w:lang w:eastAsia="en-US"/>
        </w:rPr>
        <w:t xml:space="preserve">De gemeenten stemt de huisvesting van scholen hierop af. </w:t>
      </w:r>
    </w:p>
    <w:p w:rsidR="007D2A91" w:rsidRPr="00706164" w:rsidRDefault="007D2A91" w:rsidP="00A94C17">
      <w:pPr>
        <w:numPr>
          <w:ilvl w:val="0"/>
          <w:numId w:val="18"/>
        </w:numPr>
        <w:autoSpaceDE w:val="0"/>
        <w:autoSpaceDN w:val="0"/>
        <w:adjustRightInd w:val="0"/>
        <w:spacing w:after="0" w:line="240" w:lineRule="auto"/>
        <w:rPr>
          <w:rFonts w:ascii="Arial" w:hAnsi="Arial" w:cs="Arial"/>
          <w:color w:val="000000"/>
          <w:lang w:eastAsia="en-US"/>
        </w:rPr>
      </w:pPr>
      <w:r w:rsidRPr="00706164">
        <w:rPr>
          <w:rFonts w:ascii="Arial" w:hAnsi="Arial" w:cs="Arial"/>
          <w:color w:val="000000"/>
          <w:lang w:eastAsia="en-US"/>
        </w:rPr>
        <w:t>Verbetering, waar nodig, van het binnenklimaat, de speelruimte</w:t>
      </w:r>
      <w:r>
        <w:rPr>
          <w:rFonts w:ascii="Arial" w:hAnsi="Arial" w:cs="Arial"/>
          <w:color w:val="000000"/>
          <w:lang w:eastAsia="en-US"/>
        </w:rPr>
        <w:t>s</w:t>
      </w:r>
      <w:r w:rsidRPr="00706164">
        <w:rPr>
          <w:rFonts w:ascii="Arial" w:hAnsi="Arial" w:cs="Arial"/>
          <w:color w:val="000000"/>
          <w:lang w:eastAsia="en-US"/>
        </w:rPr>
        <w:t xml:space="preserve">, de fysieke plek en </w:t>
      </w:r>
      <w:r>
        <w:rPr>
          <w:rFonts w:ascii="Arial" w:hAnsi="Arial" w:cs="Arial"/>
          <w:color w:val="000000"/>
          <w:lang w:eastAsia="en-US"/>
        </w:rPr>
        <w:t xml:space="preserve">de </w:t>
      </w:r>
      <w:r w:rsidRPr="00706164">
        <w:rPr>
          <w:rFonts w:ascii="Arial" w:hAnsi="Arial" w:cs="Arial"/>
          <w:color w:val="000000"/>
          <w:lang w:eastAsia="en-US"/>
        </w:rPr>
        <w:t>sociale rol van de school(gebouwen) in de wijk.</w:t>
      </w:r>
      <w:r>
        <w:rPr>
          <w:rFonts w:ascii="Arial" w:hAnsi="Arial" w:cs="Arial"/>
          <w:color w:val="000000"/>
          <w:lang w:eastAsia="en-US"/>
        </w:rPr>
        <w:t xml:space="preserve"> </w:t>
      </w:r>
    </w:p>
    <w:p w:rsidR="007D2A91" w:rsidRDefault="007D2A91" w:rsidP="007C64C9">
      <w:pPr>
        <w:spacing w:after="0" w:line="240" w:lineRule="auto"/>
        <w:rPr>
          <w:rFonts w:ascii="Arial" w:hAnsi="Arial" w:cs="Arial"/>
          <w:color w:val="000000"/>
          <w:sz w:val="36"/>
          <w:szCs w:val="36"/>
        </w:rPr>
      </w:pPr>
    </w:p>
    <w:p w:rsidR="007D2A91" w:rsidRPr="00706164" w:rsidRDefault="007D2A91" w:rsidP="006E6F62">
      <w:pPr>
        <w:pStyle w:val="Heading5"/>
        <w:spacing w:before="0" w:line="240" w:lineRule="auto"/>
        <w:rPr>
          <w:rFonts w:ascii="Arial" w:hAnsi="Arial" w:cs="Arial"/>
          <w:b/>
          <w:i/>
          <w:color w:val="17365D"/>
          <w:sz w:val="24"/>
          <w:szCs w:val="24"/>
          <w:lang w:eastAsia="en-US"/>
        </w:rPr>
      </w:pPr>
      <w:r>
        <w:rPr>
          <w:rFonts w:ascii="Arial" w:hAnsi="Arial" w:cs="Arial"/>
          <w:b/>
          <w:i/>
          <w:color w:val="17365D"/>
          <w:sz w:val="24"/>
          <w:szCs w:val="24"/>
          <w:lang w:eastAsia="en-US"/>
        </w:rPr>
        <w:br/>
      </w:r>
      <w:r w:rsidRPr="00706164">
        <w:rPr>
          <w:rFonts w:ascii="Arial" w:hAnsi="Arial" w:cs="Arial"/>
          <w:b/>
          <w:i/>
          <w:color w:val="17365D"/>
          <w:sz w:val="24"/>
          <w:szCs w:val="24"/>
          <w:lang w:eastAsia="en-US"/>
        </w:rPr>
        <w:t>P</w:t>
      </w:r>
      <w:r>
        <w:rPr>
          <w:rFonts w:ascii="Arial" w:hAnsi="Arial" w:cs="Arial"/>
          <w:b/>
          <w:i/>
          <w:color w:val="17365D"/>
          <w:sz w:val="24"/>
          <w:szCs w:val="24"/>
          <w:lang w:eastAsia="en-US"/>
        </w:rPr>
        <w:t>assend onderwijs en jeugdbeleid</w:t>
      </w:r>
    </w:p>
    <w:p w:rsidR="007D2A91" w:rsidRPr="00706164" w:rsidRDefault="007D2A91" w:rsidP="00CA3743">
      <w:pPr>
        <w:autoSpaceDE w:val="0"/>
        <w:autoSpaceDN w:val="0"/>
        <w:adjustRightInd w:val="0"/>
        <w:spacing w:after="0" w:line="240" w:lineRule="auto"/>
        <w:rPr>
          <w:rFonts w:ascii="Arial" w:hAnsi="Arial" w:cs="Arial"/>
          <w:color w:val="000000"/>
          <w:lang w:eastAsia="en-US"/>
        </w:rPr>
      </w:pPr>
      <w:r w:rsidRPr="00706164">
        <w:rPr>
          <w:rFonts w:ascii="Arial" w:hAnsi="Arial" w:cs="Arial"/>
          <w:color w:val="000000"/>
          <w:lang w:eastAsia="en-US"/>
        </w:rPr>
        <w:t xml:space="preserve">De gemeente en het onderwijs </w:t>
      </w:r>
      <w:r>
        <w:rPr>
          <w:rFonts w:ascii="Arial" w:hAnsi="Arial" w:cs="Arial"/>
          <w:color w:val="000000"/>
          <w:lang w:eastAsia="en-US"/>
        </w:rPr>
        <w:t>zijn s</w:t>
      </w:r>
      <w:r w:rsidRPr="00706164">
        <w:rPr>
          <w:rFonts w:ascii="Arial" w:hAnsi="Arial" w:cs="Arial"/>
          <w:color w:val="000000"/>
          <w:lang w:eastAsia="en-US"/>
        </w:rPr>
        <w:t xml:space="preserve">amen verantwoordelijk voor een samenhangende onderwijs- en hulpstructuur voor jongeren. </w:t>
      </w:r>
      <w:r w:rsidRPr="00706164">
        <w:rPr>
          <w:rFonts w:ascii="Arial" w:hAnsi="Arial" w:cs="Arial"/>
          <w:color w:val="000000"/>
        </w:rPr>
        <w:t xml:space="preserve">Juist bij krimpende budgetten moeten we geen dingen dubbel doen. </w:t>
      </w:r>
      <w:r w:rsidRPr="00CA3743">
        <w:rPr>
          <w:rFonts w:ascii="Arial" w:hAnsi="Arial" w:cs="Arial"/>
          <w:color w:val="000000"/>
        </w:rPr>
        <w:t xml:space="preserve">Samen kunnen ze het beroep op zware en dure jeugdzorg en doorverwijzingen naar het speciaal onderwijs beperken. </w:t>
      </w:r>
      <w:r w:rsidRPr="00CA3743">
        <w:rPr>
          <w:rFonts w:ascii="Arial" w:hAnsi="Arial" w:cs="Arial"/>
          <w:color w:val="000000"/>
          <w:lang w:eastAsia="en-US"/>
        </w:rPr>
        <w:t>Dat betekent een duidelijke visie op het gemeentelijk zorgnetwerk en de rol van de scholen daarin. Alleen als we het gezin en de omgeving verantwoordelijkheid laten nemen, kan een goede oplossing worden gevonden.</w:t>
      </w:r>
    </w:p>
    <w:p w:rsidR="007D2A91" w:rsidRPr="00706164" w:rsidRDefault="007D2A91" w:rsidP="00C23D5C">
      <w:pPr>
        <w:autoSpaceDE w:val="0"/>
        <w:autoSpaceDN w:val="0"/>
        <w:adjustRightInd w:val="0"/>
        <w:spacing w:after="0" w:line="240" w:lineRule="auto"/>
        <w:rPr>
          <w:rFonts w:ascii="Arial" w:hAnsi="Arial" w:cs="Arial"/>
          <w:color w:val="000000"/>
          <w:lang w:eastAsia="en-US"/>
        </w:rPr>
      </w:pPr>
      <w:r>
        <w:rPr>
          <w:rFonts w:ascii="Arial" w:hAnsi="Arial" w:cs="Arial"/>
          <w:color w:val="000000"/>
          <w:lang w:eastAsia="en-US"/>
        </w:rPr>
        <w:t>I</w:t>
      </w:r>
      <w:r w:rsidRPr="00706164">
        <w:rPr>
          <w:rFonts w:ascii="Arial" w:hAnsi="Arial" w:cs="Arial"/>
          <w:color w:val="000000"/>
          <w:lang w:eastAsia="en-US"/>
        </w:rPr>
        <w:t xml:space="preserve">dentiteitsgebonden scholen en zorginstellingen </w:t>
      </w:r>
      <w:r>
        <w:rPr>
          <w:rFonts w:ascii="Arial" w:hAnsi="Arial" w:cs="Arial"/>
          <w:color w:val="000000"/>
          <w:lang w:eastAsia="en-US"/>
        </w:rPr>
        <w:t>moeten kunnen samen</w:t>
      </w:r>
      <w:r w:rsidRPr="00706164">
        <w:rPr>
          <w:rFonts w:ascii="Arial" w:hAnsi="Arial" w:cs="Arial"/>
          <w:color w:val="000000"/>
          <w:lang w:eastAsia="en-US"/>
        </w:rPr>
        <w:t xml:space="preserve">werken en </w:t>
      </w:r>
      <w:r>
        <w:rPr>
          <w:rFonts w:ascii="Arial" w:hAnsi="Arial" w:cs="Arial"/>
          <w:color w:val="000000"/>
          <w:lang w:eastAsia="en-US"/>
        </w:rPr>
        <w:t>kunnen</w:t>
      </w:r>
      <w:r w:rsidRPr="00706164">
        <w:rPr>
          <w:rFonts w:ascii="Arial" w:hAnsi="Arial" w:cs="Arial"/>
          <w:color w:val="000000"/>
          <w:lang w:eastAsia="en-US"/>
        </w:rPr>
        <w:t xml:space="preserve"> zorgen voor passend onderwijs en jeugdhulpverlening.</w:t>
      </w:r>
    </w:p>
    <w:p w:rsidR="007D2A91" w:rsidRPr="00706164" w:rsidRDefault="007D2A91" w:rsidP="00C23D5C">
      <w:pPr>
        <w:autoSpaceDE w:val="0"/>
        <w:autoSpaceDN w:val="0"/>
        <w:adjustRightInd w:val="0"/>
        <w:spacing w:after="0" w:line="240" w:lineRule="auto"/>
        <w:rPr>
          <w:rFonts w:ascii="Arial" w:hAnsi="Arial" w:cs="Arial"/>
          <w:color w:val="000000"/>
        </w:rPr>
      </w:pPr>
      <w:r>
        <w:rPr>
          <w:rFonts w:ascii="Arial" w:hAnsi="Arial" w:cs="Arial"/>
          <w:color w:val="000000"/>
        </w:rPr>
        <w:t>Verzuim en voortijdig</w:t>
      </w:r>
      <w:r w:rsidRPr="00706164">
        <w:rPr>
          <w:rFonts w:ascii="Arial" w:hAnsi="Arial" w:cs="Arial"/>
          <w:color w:val="000000"/>
        </w:rPr>
        <w:t xml:space="preserve"> schoolverlaten </w:t>
      </w:r>
      <w:r>
        <w:rPr>
          <w:rFonts w:ascii="Arial" w:hAnsi="Arial" w:cs="Arial"/>
          <w:color w:val="000000"/>
        </w:rPr>
        <w:t>laten zien</w:t>
      </w:r>
      <w:r w:rsidRPr="00706164">
        <w:rPr>
          <w:rFonts w:ascii="Arial" w:hAnsi="Arial" w:cs="Arial"/>
          <w:color w:val="000000"/>
        </w:rPr>
        <w:t xml:space="preserve"> dat het niet goed gaat met jongeren. Als gemeente kun je gericht beleid ontwikkelen voor jongeren die dat echt nodig hebben.</w:t>
      </w:r>
    </w:p>
    <w:p w:rsidR="007D2A91" w:rsidRPr="00706164" w:rsidRDefault="007D2A91" w:rsidP="006E6F62">
      <w:pPr>
        <w:autoSpaceDE w:val="0"/>
        <w:autoSpaceDN w:val="0"/>
        <w:adjustRightInd w:val="0"/>
        <w:spacing w:after="0" w:line="240" w:lineRule="auto"/>
        <w:rPr>
          <w:rFonts w:ascii="Arial" w:hAnsi="Arial" w:cs="Arial"/>
          <w:color w:val="000000"/>
        </w:rPr>
      </w:pPr>
    </w:p>
    <w:p w:rsidR="007D2A91" w:rsidRPr="00706164" w:rsidRDefault="007D2A91" w:rsidP="00C23D5C">
      <w:pPr>
        <w:numPr>
          <w:ilvl w:val="0"/>
          <w:numId w:val="18"/>
        </w:numPr>
        <w:autoSpaceDE w:val="0"/>
        <w:autoSpaceDN w:val="0"/>
        <w:adjustRightInd w:val="0"/>
        <w:spacing w:after="0" w:line="240" w:lineRule="auto"/>
        <w:rPr>
          <w:rFonts w:ascii="Arial" w:hAnsi="Arial" w:cs="Arial"/>
          <w:color w:val="000000"/>
          <w:lang w:eastAsia="en-US"/>
        </w:rPr>
      </w:pPr>
      <w:r>
        <w:rPr>
          <w:rFonts w:ascii="Arial" w:hAnsi="Arial" w:cs="Arial"/>
          <w:color w:val="000000"/>
          <w:lang w:eastAsia="en-US"/>
        </w:rPr>
        <w:t>S</w:t>
      </w:r>
      <w:r w:rsidRPr="00706164">
        <w:rPr>
          <w:rFonts w:ascii="Arial" w:hAnsi="Arial" w:cs="Arial"/>
          <w:color w:val="000000"/>
          <w:lang w:eastAsia="en-US"/>
        </w:rPr>
        <w:t xml:space="preserve">cholen en andere instanties die betrokken zijn bij de zorg voor jongeren (CJG, Jeugdzorg) </w:t>
      </w:r>
      <w:r>
        <w:rPr>
          <w:rFonts w:ascii="Arial" w:hAnsi="Arial" w:cs="Arial"/>
          <w:color w:val="000000"/>
          <w:lang w:eastAsia="en-US"/>
        </w:rPr>
        <w:t xml:space="preserve">moeten </w:t>
      </w:r>
      <w:r w:rsidRPr="00706164">
        <w:rPr>
          <w:rFonts w:ascii="Arial" w:hAnsi="Arial" w:cs="Arial"/>
          <w:color w:val="000000"/>
          <w:lang w:eastAsia="en-US"/>
        </w:rPr>
        <w:t>zoveel mogelijk vanuit één locat</w:t>
      </w:r>
      <w:r>
        <w:rPr>
          <w:rFonts w:ascii="Arial" w:hAnsi="Arial" w:cs="Arial"/>
          <w:color w:val="000000"/>
          <w:lang w:eastAsia="en-US"/>
        </w:rPr>
        <w:t xml:space="preserve">ie samenwerken. De drempel om advies of </w:t>
      </w:r>
      <w:r w:rsidRPr="00706164">
        <w:rPr>
          <w:rFonts w:ascii="Arial" w:hAnsi="Arial" w:cs="Arial"/>
          <w:color w:val="000000"/>
          <w:lang w:eastAsia="en-US"/>
        </w:rPr>
        <w:t>hulp te vragen wordt daardoor lager. Stimuleer een integrale gezinsaanpak.</w:t>
      </w:r>
    </w:p>
    <w:p w:rsidR="007D2A91" w:rsidRPr="00706164" w:rsidRDefault="007D2A91" w:rsidP="00ED0EA3">
      <w:pPr>
        <w:numPr>
          <w:ilvl w:val="0"/>
          <w:numId w:val="18"/>
        </w:numPr>
        <w:autoSpaceDE w:val="0"/>
        <w:autoSpaceDN w:val="0"/>
        <w:adjustRightInd w:val="0"/>
        <w:spacing w:after="0" w:line="240" w:lineRule="auto"/>
        <w:rPr>
          <w:rFonts w:ascii="Arial" w:hAnsi="Arial" w:cs="Arial"/>
          <w:color w:val="000000"/>
          <w:lang w:eastAsia="en-US"/>
        </w:rPr>
      </w:pPr>
      <w:r w:rsidRPr="00706164">
        <w:rPr>
          <w:rFonts w:ascii="Arial" w:hAnsi="Arial" w:cs="Arial"/>
          <w:color w:val="000000"/>
          <w:lang w:eastAsia="en-US"/>
        </w:rPr>
        <w:t xml:space="preserve">Analfabetisme en laaggeletterdheid </w:t>
      </w:r>
      <w:r>
        <w:rPr>
          <w:rFonts w:ascii="Arial" w:hAnsi="Arial" w:cs="Arial"/>
          <w:color w:val="000000"/>
          <w:lang w:eastAsia="en-US"/>
        </w:rPr>
        <w:t>worden</w:t>
      </w:r>
      <w:r w:rsidRPr="00706164">
        <w:rPr>
          <w:rFonts w:ascii="Arial" w:hAnsi="Arial" w:cs="Arial"/>
          <w:color w:val="000000"/>
          <w:lang w:eastAsia="en-US"/>
        </w:rPr>
        <w:t xml:space="preserve"> vaak onderschat</w:t>
      </w:r>
      <w:r>
        <w:rPr>
          <w:rFonts w:ascii="Arial" w:hAnsi="Arial" w:cs="Arial"/>
          <w:color w:val="000000"/>
          <w:lang w:eastAsia="en-US"/>
        </w:rPr>
        <w:t>.</w:t>
      </w:r>
      <w:r w:rsidRPr="00706164">
        <w:rPr>
          <w:rFonts w:ascii="Arial" w:hAnsi="Arial" w:cs="Arial"/>
          <w:color w:val="000000"/>
          <w:lang w:eastAsia="en-US"/>
        </w:rPr>
        <w:t xml:space="preserve"> De gemeente </w:t>
      </w:r>
      <w:r>
        <w:rPr>
          <w:rFonts w:ascii="Arial" w:hAnsi="Arial" w:cs="Arial"/>
          <w:color w:val="000000"/>
          <w:lang w:eastAsia="en-US"/>
        </w:rPr>
        <w:t>kan</w:t>
      </w:r>
      <w:r w:rsidRPr="00706164">
        <w:rPr>
          <w:rFonts w:ascii="Arial" w:hAnsi="Arial" w:cs="Arial"/>
          <w:color w:val="000000"/>
          <w:lang w:eastAsia="en-US"/>
        </w:rPr>
        <w:t xml:space="preserve"> mense</w:t>
      </w:r>
      <w:r>
        <w:rPr>
          <w:rFonts w:ascii="Arial" w:hAnsi="Arial" w:cs="Arial"/>
          <w:color w:val="000000"/>
          <w:lang w:eastAsia="en-US"/>
        </w:rPr>
        <w:t>n</w:t>
      </w:r>
      <w:r w:rsidRPr="00706164">
        <w:rPr>
          <w:rFonts w:ascii="Arial" w:hAnsi="Arial" w:cs="Arial"/>
          <w:color w:val="000000"/>
        </w:rPr>
        <w:t xml:space="preserve"> (laten) helpen bij het leren lezen en schrijven. Dit kan veel ander leed zoals armoede en sociale uitsluiting voorkomen.</w:t>
      </w:r>
    </w:p>
    <w:p w:rsidR="007D2A91" w:rsidRPr="00706164" w:rsidRDefault="007D2A91" w:rsidP="00ED0EA3">
      <w:pPr>
        <w:numPr>
          <w:ilvl w:val="0"/>
          <w:numId w:val="18"/>
        </w:numPr>
        <w:autoSpaceDE w:val="0"/>
        <w:autoSpaceDN w:val="0"/>
        <w:adjustRightInd w:val="0"/>
        <w:spacing w:after="0" w:line="240" w:lineRule="auto"/>
        <w:rPr>
          <w:rFonts w:ascii="Arial" w:hAnsi="Arial" w:cs="Arial"/>
        </w:rPr>
      </w:pPr>
      <w:r w:rsidRPr="00706164">
        <w:rPr>
          <w:rFonts w:ascii="Arial" w:hAnsi="Arial" w:cs="Arial"/>
          <w:color w:val="000000"/>
        </w:rPr>
        <w:t xml:space="preserve">Het onderwijs </w:t>
      </w:r>
      <w:r>
        <w:rPr>
          <w:rFonts w:ascii="Arial" w:hAnsi="Arial" w:cs="Arial"/>
          <w:color w:val="000000"/>
        </w:rPr>
        <w:t xml:space="preserve">gericht op het ontplooien van de talenten van </w:t>
      </w:r>
      <w:r w:rsidRPr="00706164">
        <w:rPr>
          <w:rFonts w:ascii="Arial" w:hAnsi="Arial" w:cs="Arial"/>
          <w:color w:val="000000"/>
        </w:rPr>
        <w:t xml:space="preserve">alle kinderen </w:t>
      </w:r>
    </w:p>
    <w:p w:rsidR="007D2A91" w:rsidRPr="00706164" w:rsidRDefault="007D2A91" w:rsidP="006E6F62">
      <w:pPr>
        <w:autoSpaceDE w:val="0"/>
        <w:autoSpaceDN w:val="0"/>
        <w:adjustRightInd w:val="0"/>
        <w:spacing w:after="0" w:line="240" w:lineRule="auto"/>
        <w:rPr>
          <w:rFonts w:ascii="Arial" w:hAnsi="Arial" w:cs="Arial"/>
          <w:color w:val="000000"/>
        </w:rPr>
      </w:pPr>
      <w:r>
        <w:rPr>
          <w:rFonts w:ascii="Arial" w:hAnsi="Arial" w:cs="Arial"/>
          <w:color w:val="000000"/>
        </w:rPr>
        <w:br/>
      </w:r>
    </w:p>
    <w:p w:rsidR="007D2A91" w:rsidRPr="00706164" w:rsidRDefault="007D2A91" w:rsidP="00176686">
      <w:pPr>
        <w:pStyle w:val="Heading5"/>
        <w:spacing w:before="0" w:line="240" w:lineRule="auto"/>
        <w:rPr>
          <w:rFonts w:ascii="Arial" w:hAnsi="Arial" w:cs="Arial"/>
          <w:b/>
          <w:i/>
          <w:color w:val="FF0000"/>
          <w:sz w:val="24"/>
          <w:szCs w:val="24"/>
          <w:lang w:eastAsia="en-US"/>
        </w:rPr>
      </w:pPr>
      <w:r w:rsidRPr="00706164">
        <w:rPr>
          <w:rFonts w:ascii="Arial" w:hAnsi="Arial" w:cs="Arial"/>
          <w:b/>
          <w:i/>
          <w:color w:val="17365D"/>
          <w:sz w:val="24"/>
          <w:szCs w:val="24"/>
          <w:lang w:eastAsia="en-US"/>
        </w:rPr>
        <w:t xml:space="preserve">Leerlingenvervoer </w:t>
      </w:r>
    </w:p>
    <w:p w:rsidR="007D2A91" w:rsidRPr="002D5E5C" w:rsidRDefault="007D2A91" w:rsidP="00ED0EA3">
      <w:pPr>
        <w:pStyle w:val="NoSpacing"/>
        <w:rPr>
          <w:rFonts w:cs="Arial"/>
          <w:sz w:val="22"/>
          <w:szCs w:val="22"/>
        </w:rPr>
      </w:pPr>
      <w:r w:rsidRPr="002D5E5C">
        <w:rPr>
          <w:rFonts w:cs="Arial"/>
          <w:sz w:val="22"/>
          <w:szCs w:val="22"/>
        </w:rPr>
        <w:t xml:space="preserve">De ChristenUnie wil dat de gemeente voor leerlingenvervoer zorgt als ouders dat zelf niet kunnen. We houden de druk op mantelzorgers nauwlettend in de gaten. Procedures rondom leerlingenvervoer moeten laagdrempelig zijn. </w:t>
      </w:r>
    </w:p>
    <w:p w:rsidR="007D2A91" w:rsidRPr="002D5E5C" w:rsidRDefault="007D2A91" w:rsidP="0028621F">
      <w:pPr>
        <w:pStyle w:val="NoSpacing"/>
        <w:rPr>
          <w:rFonts w:cs="Arial"/>
          <w:sz w:val="22"/>
          <w:szCs w:val="22"/>
        </w:rPr>
      </w:pPr>
    </w:p>
    <w:p w:rsidR="007D2A91" w:rsidRPr="002D5E5C" w:rsidRDefault="007D2A91" w:rsidP="00ED0EA3">
      <w:pPr>
        <w:pStyle w:val="NoSpacing"/>
        <w:rPr>
          <w:rFonts w:cs="Arial"/>
          <w:sz w:val="22"/>
          <w:szCs w:val="22"/>
        </w:rPr>
      </w:pPr>
      <w:r w:rsidRPr="002D5E5C">
        <w:rPr>
          <w:rFonts w:cs="Arial"/>
          <w:sz w:val="22"/>
          <w:szCs w:val="22"/>
        </w:rPr>
        <w:t>Concreet willen wij:</w:t>
      </w:r>
    </w:p>
    <w:p w:rsidR="007D2A91" w:rsidRPr="002D5E5C" w:rsidRDefault="007D2A91" w:rsidP="00ED0EA3">
      <w:pPr>
        <w:pStyle w:val="NoSpacing"/>
        <w:numPr>
          <w:ilvl w:val="0"/>
          <w:numId w:val="38"/>
        </w:numPr>
        <w:rPr>
          <w:rFonts w:cs="Arial"/>
          <w:sz w:val="22"/>
          <w:szCs w:val="22"/>
        </w:rPr>
      </w:pPr>
      <w:r w:rsidRPr="002D5E5C">
        <w:rPr>
          <w:rFonts w:cs="Arial"/>
          <w:sz w:val="22"/>
          <w:szCs w:val="22"/>
        </w:rPr>
        <w:t>op personen toegespitste informatievoorziening in duidelijke taal</w:t>
      </w:r>
    </w:p>
    <w:p w:rsidR="007D2A91" w:rsidRPr="002D5E5C" w:rsidRDefault="007D2A91" w:rsidP="00ED0EA3">
      <w:pPr>
        <w:pStyle w:val="NoSpacing"/>
        <w:numPr>
          <w:ilvl w:val="0"/>
          <w:numId w:val="38"/>
        </w:numPr>
        <w:rPr>
          <w:rFonts w:cs="Arial"/>
          <w:sz w:val="22"/>
          <w:szCs w:val="22"/>
        </w:rPr>
      </w:pPr>
      <w:r w:rsidRPr="002D5E5C">
        <w:rPr>
          <w:rFonts w:cs="Arial"/>
          <w:sz w:val="22"/>
          <w:szCs w:val="22"/>
        </w:rPr>
        <w:t xml:space="preserve">Afschaffen van de inleg van geld voor het starten van de procedure </w:t>
      </w:r>
    </w:p>
    <w:p w:rsidR="007D2A91" w:rsidRPr="002D5E5C" w:rsidRDefault="007D2A91" w:rsidP="00ED0EA3">
      <w:pPr>
        <w:pStyle w:val="NoSpacing"/>
        <w:numPr>
          <w:ilvl w:val="0"/>
          <w:numId w:val="38"/>
        </w:numPr>
        <w:rPr>
          <w:rFonts w:cs="Arial"/>
          <w:sz w:val="22"/>
          <w:szCs w:val="22"/>
        </w:rPr>
      </w:pPr>
      <w:r w:rsidRPr="002D5E5C">
        <w:rPr>
          <w:rFonts w:cs="Arial"/>
          <w:sz w:val="22"/>
          <w:szCs w:val="22"/>
        </w:rPr>
        <w:t xml:space="preserve">Indicaties voor vier jaar </w:t>
      </w:r>
    </w:p>
    <w:p w:rsidR="007D2A91" w:rsidRPr="002D5E5C" w:rsidRDefault="007D2A91" w:rsidP="008C4A4A">
      <w:pPr>
        <w:pStyle w:val="NoSpacing"/>
        <w:numPr>
          <w:ilvl w:val="0"/>
          <w:numId w:val="38"/>
        </w:numPr>
        <w:rPr>
          <w:rFonts w:cs="Arial"/>
          <w:sz w:val="22"/>
          <w:szCs w:val="22"/>
        </w:rPr>
      </w:pPr>
      <w:r w:rsidRPr="002D5E5C">
        <w:rPr>
          <w:rFonts w:cs="Arial"/>
          <w:sz w:val="22"/>
          <w:szCs w:val="22"/>
        </w:rPr>
        <w:t xml:space="preserve">Procedures afgerond voor het einde van de zomervakantie </w:t>
      </w:r>
    </w:p>
    <w:p w:rsidR="007D2A91" w:rsidRPr="002D5E5C" w:rsidRDefault="007D2A91" w:rsidP="00CB565A">
      <w:pPr>
        <w:pStyle w:val="NoSpacing"/>
        <w:numPr>
          <w:ilvl w:val="0"/>
          <w:numId w:val="38"/>
        </w:numPr>
        <w:rPr>
          <w:rFonts w:cs="Arial"/>
          <w:sz w:val="22"/>
          <w:szCs w:val="22"/>
        </w:rPr>
      </w:pPr>
      <w:r w:rsidRPr="002D5E5C">
        <w:rPr>
          <w:rFonts w:cs="Arial"/>
          <w:sz w:val="22"/>
          <w:szCs w:val="22"/>
        </w:rPr>
        <w:t>Stagevervoer faciliteren voor wie wel zelfstandig naar school kan maar niet zelfstandig op stage kan komen</w:t>
      </w:r>
    </w:p>
    <w:p w:rsidR="007D2A91" w:rsidRPr="002D5E5C" w:rsidRDefault="007D2A91" w:rsidP="0028621F">
      <w:pPr>
        <w:pStyle w:val="NoSpacing"/>
        <w:numPr>
          <w:ilvl w:val="0"/>
          <w:numId w:val="38"/>
        </w:numPr>
        <w:rPr>
          <w:rFonts w:cs="Arial"/>
          <w:sz w:val="22"/>
          <w:szCs w:val="22"/>
        </w:rPr>
      </w:pPr>
      <w:r w:rsidRPr="002D5E5C">
        <w:rPr>
          <w:rFonts w:cs="Arial"/>
          <w:sz w:val="22"/>
          <w:szCs w:val="22"/>
        </w:rPr>
        <w:t>Afschaffen van de fietsvergoeding.</w:t>
      </w:r>
    </w:p>
    <w:p w:rsidR="007D2A91" w:rsidRPr="00706164" w:rsidRDefault="007D2A91" w:rsidP="00ED0EA3">
      <w:pPr>
        <w:pStyle w:val="NoSpacing"/>
        <w:ind w:left="360"/>
        <w:rPr>
          <w:rFonts w:cs="Arial"/>
          <w:color w:val="00B050"/>
        </w:rPr>
      </w:pPr>
    </w:p>
    <w:p w:rsidR="007D2A91" w:rsidRPr="00706164" w:rsidRDefault="007D2A91" w:rsidP="00176686">
      <w:pPr>
        <w:pStyle w:val="Heading5"/>
        <w:spacing w:before="0" w:line="240" w:lineRule="auto"/>
        <w:rPr>
          <w:rFonts w:ascii="Arial" w:hAnsi="Arial" w:cs="Arial"/>
          <w:b/>
          <w:i/>
          <w:color w:val="FF0000"/>
          <w:sz w:val="24"/>
          <w:szCs w:val="24"/>
          <w:lang w:eastAsia="en-US"/>
        </w:rPr>
      </w:pPr>
      <w:r w:rsidRPr="00706164">
        <w:rPr>
          <w:rFonts w:ascii="Arial" w:hAnsi="Arial" w:cs="Arial"/>
          <w:b/>
          <w:i/>
          <w:color w:val="17365D"/>
          <w:sz w:val="24"/>
          <w:szCs w:val="24"/>
          <w:lang w:eastAsia="en-US"/>
        </w:rPr>
        <w:t xml:space="preserve">Kinderopvang </w:t>
      </w:r>
    </w:p>
    <w:p w:rsidR="007D2A91" w:rsidRPr="00706164" w:rsidRDefault="007D2A91" w:rsidP="008C4A4A">
      <w:pPr>
        <w:autoSpaceDE w:val="0"/>
        <w:autoSpaceDN w:val="0"/>
        <w:adjustRightInd w:val="0"/>
        <w:spacing w:after="0" w:line="240" w:lineRule="auto"/>
        <w:rPr>
          <w:rFonts w:ascii="Arial" w:hAnsi="Arial" w:cs="Arial"/>
          <w:color w:val="000000"/>
          <w:lang w:eastAsia="en-US"/>
        </w:rPr>
      </w:pPr>
      <w:r w:rsidRPr="00706164">
        <w:rPr>
          <w:rFonts w:ascii="Arial" w:hAnsi="Arial" w:cs="Arial"/>
          <w:color w:val="000000"/>
          <w:lang w:eastAsia="en-US"/>
        </w:rPr>
        <w:t xml:space="preserve">De ChristenUnie zet zich in voor goed toezicht op kinderopvanginstellingen door de GGD. </w:t>
      </w:r>
      <w:r>
        <w:rPr>
          <w:rFonts w:ascii="Arial" w:hAnsi="Arial" w:cs="Arial"/>
          <w:color w:val="000000"/>
          <w:lang w:eastAsia="en-US"/>
        </w:rPr>
        <w:t xml:space="preserve">We </w:t>
      </w:r>
      <w:r w:rsidRPr="00706164">
        <w:rPr>
          <w:rFonts w:ascii="Arial" w:hAnsi="Arial" w:cs="Arial"/>
          <w:color w:val="000000"/>
          <w:lang w:eastAsia="en-US"/>
        </w:rPr>
        <w:t>wil</w:t>
      </w:r>
      <w:r>
        <w:rPr>
          <w:rFonts w:ascii="Arial" w:hAnsi="Arial" w:cs="Arial"/>
          <w:color w:val="000000"/>
          <w:lang w:eastAsia="en-US"/>
        </w:rPr>
        <w:t>len</w:t>
      </w:r>
      <w:r w:rsidRPr="00706164">
        <w:rPr>
          <w:rFonts w:ascii="Arial" w:hAnsi="Arial" w:cs="Arial"/>
          <w:color w:val="000000"/>
          <w:lang w:eastAsia="en-US"/>
        </w:rPr>
        <w:t xml:space="preserve"> ook </w:t>
      </w:r>
      <w:r>
        <w:rPr>
          <w:rFonts w:ascii="Arial" w:hAnsi="Arial" w:cs="Arial"/>
          <w:color w:val="000000"/>
          <w:lang w:eastAsia="en-US"/>
        </w:rPr>
        <w:t xml:space="preserve">blijvende </w:t>
      </w:r>
      <w:r w:rsidRPr="00706164">
        <w:rPr>
          <w:rFonts w:ascii="Arial" w:hAnsi="Arial" w:cs="Arial"/>
          <w:color w:val="000000"/>
          <w:lang w:eastAsia="en-US"/>
        </w:rPr>
        <w:t xml:space="preserve">ruimte voor </w:t>
      </w:r>
      <w:r w:rsidRPr="00706164">
        <w:rPr>
          <w:rFonts w:ascii="Arial" w:hAnsi="Arial" w:cs="Arial"/>
          <w:color w:val="000000"/>
        </w:rPr>
        <w:t xml:space="preserve">identiteitsgebonden </w:t>
      </w:r>
      <w:r>
        <w:rPr>
          <w:rFonts w:ascii="Arial" w:hAnsi="Arial" w:cs="Arial"/>
          <w:color w:val="000000"/>
          <w:lang w:eastAsia="en-US"/>
        </w:rPr>
        <w:t xml:space="preserve">kinderopvang </w:t>
      </w:r>
      <w:r w:rsidRPr="00706164">
        <w:rPr>
          <w:rFonts w:ascii="Arial" w:hAnsi="Arial" w:cs="Arial"/>
          <w:color w:val="000000"/>
        </w:rPr>
        <w:t>in het verlengde van de opvoeding thuis</w:t>
      </w:r>
      <w:r w:rsidRPr="00706164">
        <w:rPr>
          <w:rFonts w:ascii="Arial" w:hAnsi="Arial" w:cs="Arial"/>
          <w:color w:val="000000"/>
          <w:lang w:eastAsia="en-US"/>
        </w:rPr>
        <w:t>.</w:t>
      </w:r>
    </w:p>
    <w:p w:rsidR="007D2A91" w:rsidRPr="00706164" w:rsidRDefault="007D2A91" w:rsidP="006E6F62">
      <w:pPr>
        <w:autoSpaceDE w:val="0"/>
        <w:autoSpaceDN w:val="0"/>
        <w:adjustRightInd w:val="0"/>
        <w:spacing w:after="0" w:line="240" w:lineRule="auto"/>
        <w:rPr>
          <w:rFonts w:ascii="Arial" w:hAnsi="Arial" w:cs="Arial"/>
          <w:color w:val="000000"/>
          <w:lang w:eastAsia="en-US"/>
        </w:rPr>
      </w:pPr>
    </w:p>
    <w:p w:rsidR="007D2A91" w:rsidRPr="00706164" w:rsidRDefault="007D2A91" w:rsidP="00176686">
      <w:pPr>
        <w:pStyle w:val="Heading5"/>
        <w:spacing w:before="0" w:line="240" w:lineRule="auto"/>
        <w:rPr>
          <w:rFonts w:ascii="Arial" w:hAnsi="Arial" w:cs="Arial"/>
          <w:b/>
          <w:i/>
          <w:color w:val="FF0000"/>
          <w:sz w:val="24"/>
          <w:szCs w:val="24"/>
          <w:lang w:eastAsia="en-US"/>
        </w:rPr>
      </w:pPr>
      <w:r w:rsidRPr="00706164">
        <w:rPr>
          <w:rFonts w:ascii="Arial" w:hAnsi="Arial" w:cs="Arial"/>
          <w:b/>
          <w:i/>
          <w:color w:val="17365D"/>
          <w:sz w:val="24"/>
          <w:szCs w:val="24"/>
          <w:lang w:eastAsia="en-US"/>
        </w:rPr>
        <w:t xml:space="preserve">Voorschoolse educatie </w:t>
      </w:r>
    </w:p>
    <w:p w:rsidR="007D2A91" w:rsidRDefault="007D2A91" w:rsidP="008C4A4A">
      <w:pPr>
        <w:autoSpaceDE w:val="0"/>
        <w:autoSpaceDN w:val="0"/>
        <w:adjustRightInd w:val="0"/>
        <w:spacing w:after="0" w:line="240" w:lineRule="auto"/>
        <w:rPr>
          <w:rFonts w:ascii="Arial" w:hAnsi="Arial" w:cs="Arial"/>
          <w:color w:val="000000"/>
          <w:lang w:eastAsia="en-US"/>
        </w:rPr>
      </w:pPr>
      <w:r>
        <w:rPr>
          <w:rFonts w:ascii="Arial" w:hAnsi="Arial" w:cs="Arial"/>
          <w:color w:val="000000"/>
          <w:lang w:eastAsia="en-US"/>
        </w:rPr>
        <w:t xml:space="preserve">VVE is er om kinderen met achterstanden een goede start te geven voor groep 3. Hun ouders moeten via VVE hulp krijgen bij de vorming thuis van de kinderen. </w:t>
      </w:r>
    </w:p>
    <w:p w:rsidR="007D2A91" w:rsidRDefault="007D2A91" w:rsidP="008C4A4A">
      <w:pPr>
        <w:autoSpaceDE w:val="0"/>
        <w:autoSpaceDN w:val="0"/>
        <w:adjustRightInd w:val="0"/>
        <w:spacing w:after="0" w:line="240" w:lineRule="auto"/>
        <w:rPr>
          <w:rFonts w:ascii="Arial" w:hAnsi="Arial" w:cs="Arial"/>
          <w:color w:val="000000"/>
          <w:lang w:eastAsia="en-US"/>
        </w:rPr>
      </w:pPr>
      <w:r w:rsidRPr="00706E4F">
        <w:rPr>
          <w:rFonts w:ascii="Arial" w:hAnsi="Arial" w:cs="Arial"/>
          <w:color w:val="000000"/>
          <w:lang w:eastAsia="en-US"/>
        </w:rPr>
        <w:t>De gemeente kan stimuleren dat er een voldoende divers aanbod is.</w:t>
      </w:r>
      <w:r>
        <w:rPr>
          <w:rFonts w:ascii="Arial" w:hAnsi="Arial" w:cs="Arial"/>
          <w:color w:val="000000"/>
          <w:lang w:eastAsia="en-US"/>
        </w:rPr>
        <w:t xml:space="preserve"> Consultatiebureaus moeten screenen op achterstand en goed doorverwijzen naar VVE-voorzieningen. </w:t>
      </w:r>
      <w:r>
        <w:rPr>
          <w:rFonts w:ascii="Arial" w:hAnsi="Arial" w:cs="Arial"/>
          <w:color w:val="000000"/>
          <w:lang w:eastAsia="en-US"/>
        </w:rPr>
        <w:br/>
      </w:r>
    </w:p>
    <w:p w:rsidR="007D2A91" w:rsidRPr="00706164" w:rsidRDefault="007D2A91" w:rsidP="006E6F62">
      <w:pPr>
        <w:autoSpaceDE w:val="0"/>
        <w:autoSpaceDN w:val="0"/>
        <w:adjustRightInd w:val="0"/>
        <w:spacing w:after="0" w:line="240" w:lineRule="auto"/>
        <w:rPr>
          <w:rFonts w:ascii="Arial" w:hAnsi="Arial" w:cs="Arial"/>
          <w:color w:val="000000"/>
          <w:lang w:eastAsia="en-US"/>
        </w:rPr>
      </w:pPr>
    </w:p>
    <w:p w:rsidR="007D2A91" w:rsidRPr="00706164" w:rsidRDefault="007D2A91" w:rsidP="00176686">
      <w:pPr>
        <w:pStyle w:val="Heading2"/>
        <w:spacing w:before="0" w:after="0" w:line="240" w:lineRule="auto"/>
        <w:rPr>
          <w:color w:val="FF0000"/>
        </w:rPr>
      </w:pPr>
      <w:bookmarkStart w:id="6" w:name="_Toc356998999"/>
      <w:r w:rsidRPr="00706164">
        <w:t>2.4. Cultuur, sport en recreatie</w:t>
      </w:r>
      <w:bookmarkEnd w:id="6"/>
      <w:r w:rsidRPr="00706164">
        <w:t xml:space="preserve"> </w:t>
      </w:r>
    </w:p>
    <w:p w:rsidR="007D2A91" w:rsidRPr="00706164" w:rsidRDefault="007D2A91" w:rsidP="008C4A4A">
      <w:pPr>
        <w:spacing w:after="0" w:line="240" w:lineRule="auto"/>
        <w:rPr>
          <w:rFonts w:ascii="Arial" w:hAnsi="Arial" w:cs="Arial"/>
          <w:color w:val="000000"/>
        </w:rPr>
      </w:pPr>
      <w:r>
        <w:rPr>
          <w:rFonts w:ascii="Arial" w:hAnsi="Arial" w:cs="Arial"/>
          <w:color w:val="000000"/>
        </w:rPr>
        <w:br/>
      </w:r>
      <w:r w:rsidRPr="00706164">
        <w:rPr>
          <w:rFonts w:ascii="Arial" w:hAnsi="Arial" w:cs="Arial"/>
          <w:color w:val="000000"/>
        </w:rPr>
        <w:t xml:space="preserve">Sport, cultuur en recreatie dragen bij aan een juiste balans </w:t>
      </w:r>
      <w:r>
        <w:rPr>
          <w:rFonts w:ascii="Arial" w:hAnsi="Arial" w:cs="Arial"/>
          <w:color w:val="000000"/>
        </w:rPr>
        <w:t>va</w:t>
      </w:r>
      <w:r w:rsidRPr="00706164">
        <w:rPr>
          <w:rFonts w:ascii="Arial" w:hAnsi="Arial" w:cs="Arial"/>
          <w:color w:val="000000"/>
        </w:rPr>
        <w:t>n in- en</w:t>
      </w:r>
      <w:r w:rsidRPr="00706164">
        <w:rPr>
          <w:rFonts w:ascii="Arial" w:hAnsi="Arial" w:cs="Arial"/>
          <w:color w:val="000000"/>
          <w:lang w:eastAsia="en-US"/>
        </w:rPr>
        <w:t xml:space="preserve"> </w:t>
      </w:r>
      <w:r>
        <w:rPr>
          <w:rFonts w:ascii="Arial" w:hAnsi="Arial" w:cs="Arial"/>
          <w:color w:val="000000"/>
        </w:rPr>
        <w:t xml:space="preserve">ontspanning </w:t>
      </w:r>
      <w:r w:rsidRPr="00706164">
        <w:rPr>
          <w:rFonts w:ascii="Arial" w:hAnsi="Arial" w:cs="Arial"/>
          <w:color w:val="000000"/>
        </w:rPr>
        <w:t>en hebben positieve sociale, maatschappelijke en gezondheidseffecten. Ze zijn belangrijk voor onderlinge betrokkenheid in de samenleving en voor overdracht van kennis en waarden.</w:t>
      </w:r>
    </w:p>
    <w:p w:rsidR="007D2A91" w:rsidRPr="00706164" w:rsidRDefault="007D2A91" w:rsidP="00D53235">
      <w:pPr>
        <w:spacing w:after="0" w:line="240" w:lineRule="auto"/>
        <w:rPr>
          <w:rFonts w:ascii="Arial" w:hAnsi="Arial" w:cs="Arial"/>
          <w:color w:val="000000"/>
        </w:rPr>
      </w:pPr>
      <w:r>
        <w:rPr>
          <w:rFonts w:ascii="Arial" w:hAnsi="Arial" w:cs="Arial"/>
          <w:color w:val="000000"/>
        </w:rPr>
        <w:t xml:space="preserve">Het doel is dat </w:t>
      </w:r>
      <w:r w:rsidRPr="00706164">
        <w:rPr>
          <w:rFonts w:ascii="Arial" w:hAnsi="Arial" w:cs="Arial"/>
          <w:color w:val="000000"/>
        </w:rPr>
        <w:t>meer mensen meedoen</w:t>
      </w:r>
      <w:r>
        <w:rPr>
          <w:rFonts w:ascii="Arial" w:hAnsi="Arial" w:cs="Arial"/>
          <w:color w:val="000000"/>
        </w:rPr>
        <w:t>, v</w:t>
      </w:r>
      <w:r w:rsidRPr="00706164">
        <w:rPr>
          <w:rFonts w:ascii="Arial" w:hAnsi="Arial" w:cs="Arial"/>
          <w:color w:val="000000"/>
        </w:rPr>
        <w:t xml:space="preserve">erenigingen en initiatieven ondersteuning en faciliteiten krijgen </w:t>
      </w:r>
      <w:r>
        <w:rPr>
          <w:rFonts w:ascii="Arial" w:hAnsi="Arial" w:cs="Arial"/>
          <w:color w:val="000000"/>
        </w:rPr>
        <w:t xml:space="preserve">en dat </w:t>
      </w:r>
      <w:r w:rsidRPr="00706164">
        <w:rPr>
          <w:rFonts w:ascii="Arial" w:hAnsi="Arial" w:cs="Arial"/>
          <w:color w:val="000000"/>
        </w:rPr>
        <w:t>voorzien</w:t>
      </w:r>
      <w:r>
        <w:rPr>
          <w:rFonts w:ascii="Arial" w:hAnsi="Arial" w:cs="Arial"/>
          <w:color w:val="000000"/>
        </w:rPr>
        <w:t xml:space="preserve">ingen- en accommodaties worden </w:t>
      </w:r>
      <w:r w:rsidRPr="00706164">
        <w:rPr>
          <w:rFonts w:ascii="Arial" w:hAnsi="Arial" w:cs="Arial"/>
          <w:color w:val="000000"/>
        </w:rPr>
        <w:t>aangepast aan redelijke behoeften</w:t>
      </w:r>
      <w:r>
        <w:rPr>
          <w:rFonts w:ascii="Arial" w:hAnsi="Arial" w:cs="Arial"/>
          <w:color w:val="000000"/>
        </w:rPr>
        <w:t>.</w:t>
      </w:r>
    </w:p>
    <w:p w:rsidR="007D2A91" w:rsidRPr="00706164" w:rsidRDefault="007D2A91" w:rsidP="00FB3A2C">
      <w:pPr>
        <w:spacing w:after="0" w:line="240" w:lineRule="auto"/>
        <w:rPr>
          <w:rFonts w:ascii="Arial" w:hAnsi="Arial" w:cs="Arial"/>
          <w:color w:val="000000"/>
        </w:rPr>
      </w:pPr>
      <w:r w:rsidRPr="00706164">
        <w:rPr>
          <w:rFonts w:ascii="Arial" w:hAnsi="Arial" w:cs="Arial"/>
          <w:color w:val="000000"/>
        </w:rPr>
        <w:t>De gemeente moet zich richten op bree</w:t>
      </w:r>
      <w:r>
        <w:rPr>
          <w:rFonts w:ascii="Arial" w:hAnsi="Arial" w:cs="Arial"/>
          <w:color w:val="000000"/>
        </w:rPr>
        <w:t>dtesport en amateurverenigingen</w:t>
      </w:r>
      <w:r w:rsidRPr="00706164">
        <w:rPr>
          <w:rFonts w:ascii="Arial" w:hAnsi="Arial" w:cs="Arial"/>
          <w:color w:val="000000"/>
        </w:rPr>
        <w:t xml:space="preserve"> en niet op topsport. Topsport ondersteunen wij niet financieel. Maar </w:t>
      </w:r>
      <w:r>
        <w:rPr>
          <w:rFonts w:ascii="Arial" w:hAnsi="Arial" w:cs="Arial"/>
          <w:color w:val="000000"/>
        </w:rPr>
        <w:t xml:space="preserve">het </w:t>
      </w:r>
      <w:r w:rsidRPr="00706164">
        <w:rPr>
          <w:rFonts w:ascii="Arial" w:hAnsi="Arial" w:cs="Arial"/>
          <w:color w:val="000000"/>
        </w:rPr>
        <w:t xml:space="preserve">stimuleert jongeren wel om te sporten. Breedtesport heeft topsport nodig en andersom. IJsselmeer en Markermeer </w:t>
      </w:r>
      <w:r>
        <w:rPr>
          <w:rFonts w:ascii="Arial" w:hAnsi="Arial" w:cs="Arial"/>
          <w:color w:val="000000"/>
        </w:rPr>
        <w:t xml:space="preserve">kunnen watersport </w:t>
      </w:r>
      <w:r w:rsidRPr="00706164">
        <w:rPr>
          <w:rFonts w:ascii="Arial" w:hAnsi="Arial" w:cs="Arial"/>
          <w:color w:val="000000"/>
        </w:rPr>
        <w:t>stimuleren.</w:t>
      </w:r>
    </w:p>
    <w:p w:rsidR="007D2A91" w:rsidRPr="00675A19" w:rsidRDefault="007D2A91" w:rsidP="00675A19"/>
    <w:p w:rsidR="007D2A91" w:rsidRPr="00706164" w:rsidRDefault="007D2A91" w:rsidP="00176686">
      <w:pPr>
        <w:pStyle w:val="Heading5"/>
        <w:spacing w:before="0" w:line="240" w:lineRule="auto"/>
        <w:rPr>
          <w:rFonts w:ascii="Arial" w:hAnsi="Arial" w:cs="Arial"/>
          <w:b/>
          <w:i/>
          <w:color w:val="FF0000"/>
          <w:sz w:val="24"/>
          <w:szCs w:val="24"/>
        </w:rPr>
      </w:pPr>
      <w:r w:rsidRPr="00706164">
        <w:rPr>
          <w:rFonts w:ascii="Arial" w:hAnsi="Arial" w:cs="Arial"/>
          <w:b/>
          <w:i/>
          <w:color w:val="17365D"/>
          <w:sz w:val="24"/>
          <w:szCs w:val="24"/>
        </w:rPr>
        <w:t xml:space="preserve">Monumentenbeleid en musea </w:t>
      </w:r>
    </w:p>
    <w:p w:rsidR="007D2A91" w:rsidRPr="00706164" w:rsidRDefault="007D2A91" w:rsidP="00A26AAA">
      <w:pPr>
        <w:spacing w:after="0" w:line="240" w:lineRule="auto"/>
        <w:rPr>
          <w:rFonts w:ascii="Arial" w:hAnsi="Arial" w:cs="Arial"/>
          <w:color w:val="000000"/>
        </w:rPr>
      </w:pPr>
      <w:r>
        <w:rPr>
          <w:rFonts w:ascii="Arial" w:hAnsi="Arial" w:cs="Arial"/>
          <w:color w:val="000000"/>
        </w:rPr>
        <w:t>In Lelystad zijn er b</w:t>
      </w:r>
      <w:r w:rsidRPr="00706164">
        <w:rPr>
          <w:rFonts w:ascii="Arial" w:hAnsi="Arial" w:cs="Arial"/>
          <w:color w:val="000000"/>
        </w:rPr>
        <w:t xml:space="preserve">elangrijke centra </w:t>
      </w:r>
      <w:r>
        <w:rPr>
          <w:rFonts w:ascii="Arial" w:hAnsi="Arial" w:cs="Arial"/>
          <w:color w:val="000000"/>
        </w:rPr>
        <w:t xml:space="preserve">voor </w:t>
      </w:r>
      <w:r w:rsidRPr="00706164">
        <w:rPr>
          <w:rFonts w:ascii="Arial" w:hAnsi="Arial" w:cs="Arial"/>
          <w:color w:val="000000"/>
        </w:rPr>
        <w:t xml:space="preserve">de geschiedenis </w:t>
      </w:r>
      <w:r>
        <w:rPr>
          <w:rFonts w:ascii="Arial" w:hAnsi="Arial" w:cs="Arial"/>
          <w:color w:val="000000"/>
        </w:rPr>
        <w:t xml:space="preserve">van lucht- en scheepvaart </w:t>
      </w:r>
      <w:r w:rsidRPr="00706164">
        <w:rPr>
          <w:rFonts w:ascii="Arial" w:hAnsi="Arial" w:cs="Arial"/>
          <w:color w:val="000000"/>
        </w:rPr>
        <w:t xml:space="preserve">en de Zuiderzeewerken. Het beschermen van </w:t>
      </w:r>
      <w:r>
        <w:rPr>
          <w:rFonts w:ascii="Arial" w:hAnsi="Arial" w:cs="Arial"/>
          <w:color w:val="000000"/>
        </w:rPr>
        <w:t xml:space="preserve">objecten, gebouwen, monumenten </w:t>
      </w:r>
      <w:r w:rsidRPr="00706164">
        <w:rPr>
          <w:rFonts w:ascii="Arial" w:hAnsi="Arial" w:cs="Arial"/>
          <w:color w:val="000000"/>
        </w:rPr>
        <w:t xml:space="preserve">en </w:t>
      </w:r>
      <w:r>
        <w:rPr>
          <w:rFonts w:ascii="Arial" w:hAnsi="Arial" w:cs="Arial"/>
          <w:color w:val="000000"/>
        </w:rPr>
        <w:t xml:space="preserve">andere historische </w:t>
      </w:r>
      <w:r w:rsidRPr="00706164">
        <w:rPr>
          <w:rFonts w:ascii="Arial" w:hAnsi="Arial" w:cs="Arial"/>
          <w:color w:val="000000"/>
        </w:rPr>
        <w:t xml:space="preserve">gegevens vindt zorgvuldig plaats. Eventueel </w:t>
      </w:r>
      <w:r>
        <w:rPr>
          <w:rFonts w:ascii="Arial" w:hAnsi="Arial" w:cs="Arial"/>
          <w:color w:val="000000"/>
        </w:rPr>
        <w:t xml:space="preserve">ondersteunen we </w:t>
      </w:r>
      <w:r w:rsidRPr="00706164">
        <w:rPr>
          <w:rFonts w:ascii="Arial" w:hAnsi="Arial" w:cs="Arial"/>
          <w:color w:val="000000"/>
        </w:rPr>
        <w:t>hiervoor musea en archieven. V</w:t>
      </w:r>
      <w:r>
        <w:rPr>
          <w:rFonts w:ascii="Arial" w:hAnsi="Arial" w:cs="Arial"/>
          <w:color w:val="000000"/>
        </w:rPr>
        <w:t>aak</w:t>
      </w:r>
      <w:r w:rsidRPr="00706164">
        <w:rPr>
          <w:rFonts w:ascii="Arial" w:hAnsi="Arial" w:cs="Arial"/>
          <w:color w:val="000000"/>
        </w:rPr>
        <w:t xml:space="preserve"> wordt museaal werk door vrijwilligers ged</w:t>
      </w:r>
      <w:r>
        <w:rPr>
          <w:rFonts w:ascii="Arial" w:hAnsi="Arial" w:cs="Arial"/>
          <w:color w:val="000000"/>
        </w:rPr>
        <w:t>aa</w:t>
      </w:r>
      <w:r w:rsidRPr="00706164">
        <w:rPr>
          <w:rFonts w:ascii="Arial" w:hAnsi="Arial" w:cs="Arial"/>
          <w:color w:val="000000"/>
        </w:rPr>
        <w:t xml:space="preserve">n. </w:t>
      </w:r>
      <w:r>
        <w:rPr>
          <w:rFonts w:ascii="Arial" w:hAnsi="Arial" w:cs="Arial"/>
          <w:color w:val="000000"/>
        </w:rPr>
        <w:t>Dat</w:t>
      </w:r>
      <w:r w:rsidRPr="00706164">
        <w:rPr>
          <w:rFonts w:ascii="Arial" w:hAnsi="Arial" w:cs="Arial"/>
          <w:color w:val="000000"/>
        </w:rPr>
        <w:t xml:space="preserve"> biedt </w:t>
      </w:r>
      <w:r>
        <w:rPr>
          <w:rFonts w:ascii="Arial" w:hAnsi="Arial" w:cs="Arial"/>
          <w:color w:val="000000"/>
        </w:rPr>
        <w:t>k</w:t>
      </w:r>
      <w:r w:rsidRPr="00706164">
        <w:rPr>
          <w:rFonts w:ascii="Arial" w:hAnsi="Arial" w:cs="Arial"/>
          <w:color w:val="000000"/>
        </w:rPr>
        <w:t xml:space="preserve">ansen </w:t>
      </w:r>
      <w:r>
        <w:rPr>
          <w:rFonts w:ascii="Arial" w:hAnsi="Arial" w:cs="Arial"/>
          <w:color w:val="000000"/>
        </w:rPr>
        <w:t>vppr (re)activeri</w:t>
      </w:r>
      <w:r w:rsidRPr="00706164">
        <w:rPr>
          <w:rFonts w:ascii="Arial" w:hAnsi="Arial" w:cs="Arial"/>
          <w:color w:val="000000"/>
        </w:rPr>
        <w:t>n</w:t>
      </w:r>
      <w:r>
        <w:rPr>
          <w:rFonts w:ascii="Arial" w:hAnsi="Arial" w:cs="Arial"/>
          <w:color w:val="000000"/>
        </w:rPr>
        <w:t>g</w:t>
      </w:r>
      <w:r w:rsidRPr="00706164">
        <w:rPr>
          <w:rFonts w:ascii="Arial" w:hAnsi="Arial" w:cs="Arial"/>
          <w:color w:val="000000"/>
        </w:rPr>
        <w:t>. Wellicht k</w:t>
      </w:r>
      <w:r>
        <w:rPr>
          <w:rFonts w:ascii="Arial" w:hAnsi="Arial" w:cs="Arial"/>
          <w:color w:val="000000"/>
        </w:rPr>
        <w:t xml:space="preserve">unnen </w:t>
      </w:r>
      <w:r w:rsidRPr="00706164">
        <w:rPr>
          <w:rFonts w:ascii="Arial" w:hAnsi="Arial" w:cs="Arial"/>
          <w:color w:val="000000"/>
        </w:rPr>
        <w:t xml:space="preserve">de regio </w:t>
      </w:r>
      <w:r>
        <w:rPr>
          <w:rFonts w:ascii="Arial" w:hAnsi="Arial" w:cs="Arial"/>
          <w:color w:val="000000"/>
        </w:rPr>
        <w:t xml:space="preserve">of </w:t>
      </w:r>
      <w:r w:rsidRPr="00706164">
        <w:rPr>
          <w:rFonts w:ascii="Arial" w:hAnsi="Arial" w:cs="Arial"/>
          <w:color w:val="000000"/>
        </w:rPr>
        <w:t xml:space="preserve">particuliere partijen </w:t>
      </w:r>
      <w:r>
        <w:rPr>
          <w:rFonts w:ascii="Arial" w:hAnsi="Arial" w:cs="Arial"/>
          <w:color w:val="000000"/>
        </w:rPr>
        <w:t>bijdragen aan</w:t>
      </w:r>
      <w:r w:rsidRPr="00706164">
        <w:rPr>
          <w:rFonts w:ascii="Arial" w:hAnsi="Arial" w:cs="Arial"/>
          <w:color w:val="000000"/>
        </w:rPr>
        <w:t xml:space="preserve"> de bekostiging. </w:t>
      </w:r>
    </w:p>
    <w:p w:rsidR="007D2A91" w:rsidRPr="004351E0" w:rsidRDefault="007D2A91" w:rsidP="004351E0">
      <w:pPr>
        <w:spacing w:after="0" w:line="240" w:lineRule="auto"/>
        <w:rPr>
          <w:rFonts w:ascii="Arial" w:hAnsi="Arial" w:cs="Arial"/>
          <w:iCs/>
          <w:strike/>
        </w:rPr>
      </w:pPr>
      <w:r w:rsidRPr="004351E0">
        <w:rPr>
          <w:rFonts w:ascii="Arial" w:hAnsi="Arial" w:cs="Arial"/>
          <w:iCs/>
        </w:rPr>
        <w:t>De ChristenUnie is voorstander</w:t>
      </w:r>
      <w:r>
        <w:rPr>
          <w:rFonts w:ascii="Arial" w:hAnsi="Arial" w:cs="Arial"/>
          <w:iCs/>
        </w:rPr>
        <w:t xml:space="preserve"> van</w:t>
      </w:r>
      <w:r w:rsidRPr="004351E0">
        <w:rPr>
          <w:rFonts w:ascii="Arial" w:hAnsi="Arial" w:cs="Arial"/>
          <w:iCs/>
        </w:rPr>
        <w:t xml:space="preserve"> kunst in de </w:t>
      </w:r>
      <w:r>
        <w:rPr>
          <w:rFonts w:ascii="Arial" w:hAnsi="Arial" w:cs="Arial"/>
          <w:iCs/>
        </w:rPr>
        <w:t>openbare</w:t>
      </w:r>
      <w:r w:rsidRPr="004351E0">
        <w:rPr>
          <w:rFonts w:ascii="Arial" w:hAnsi="Arial" w:cs="Arial"/>
          <w:iCs/>
        </w:rPr>
        <w:t xml:space="preserve"> ruimte</w:t>
      </w:r>
      <w:r>
        <w:rPr>
          <w:rFonts w:ascii="Arial" w:hAnsi="Arial" w:cs="Arial"/>
          <w:iCs/>
        </w:rPr>
        <w:t>.</w:t>
      </w:r>
    </w:p>
    <w:p w:rsidR="007D2A91" w:rsidRDefault="007D2A91" w:rsidP="004667BE">
      <w:pPr>
        <w:spacing w:after="0" w:line="240" w:lineRule="auto"/>
        <w:rPr>
          <w:rFonts w:ascii="Arial" w:hAnsi="Arial" w:cs="Arial"/>
          <w:color w:val="000000"/>
        </w:rPr>
      </w:pPr>
    </w:p>
    <w:p w:rsidR="007D2A91" w:rsidRPr="00706164" w:rsidRDefault="007D2A91" w:rsidP="004667BE">
      <w:pPr>
        <w:spacing w:after="0" w:line="240" w:lineRule="auto"/>
        <w:rPr>
          <w:rFonts w:ascii="Arial" w:hAnsi="Arial" w:cs="Arial"/>
          <w:color w:val="000000"/>
        </w:rPr>
      </w:pPr>
    </w:p>
    <w:p w:rsidR="007D2A91" w:rsidRPr="00706164" w:rsidRDefault="007D2A91" w:rsidP="00176686">
      <w:pPr>
        <w:pStyle w:val="Heading5"/>
        <w:spacing w:before="0" w:line="240" w:lineRule="auto"/>
        <w:rPr>
          <w:rFonts w:ascii="Arial" w:hAnsi="Arial" w:cs="Arial"/>
          <w:b/>
          <w:i/>
          <w:color w:val="FF0000"/>
          <w:sz w:val="24"/>
          <w:szCs w:val="24"/>
        </w:rPr>
      </w:pPr>
      <w:r w:rsidRPr="00706164">
        <w:rPr>
          <w:rFonts w:ascii="Arial" w:hAnsi="Arial" w:cs="Arial"/>
          <w:b/>
          <w:i/>
          <w:color w:val="17365D"/>
          <w:sz w:val="24"/>
          <w:szCs w:val="24"/>
        </w:rPr>
        <w:t xml:space="preserve">Gebouwen en sportvelden </w:t>
      </w:r>
    </w:p>
    <w:p w:rsidR="007D2A91" w:rsidRPr="00706164" w:rsidRDefault="007D2A91" w:rsidP="00A26AAA">
      <w:pPr>
        <w:spacing w:after="0" w:line="240" w:lineRule="auto"/>
        <w:rPr>
          <w:rFonts w:ascii="Arial" w:hAnsi="Arial" w:cs="Arial"/>
          <w:color w:val="000000"/>
        </w:rPr>
      </w:pPr>
      <w:bookmarkStart w:id="7" w:name="_Toc356999000"/>
      <w:r w:rsidRPr="00706164">
        <w:rPr>
          <w:rFonts w:ascii="Arial" w:hAnsi="Arial" w:cs="Arial"/>
          <w:color w:val="000000"/>
        </w:rPr>
        <w:t>De gemeente m</w:t>
      </w:r>
      <w:r>
        <w:rPr>
          <w:rFonts w:ascii="Arial" w:hAnsi="Arial" w:cs="Arial"/>
          <w:color w:val="000000"/>
        </w:rPr>
        <w:t>aak</w:t>
      </w:r>
      <w:r w:rsidRPr="00706164">
        <w:rPr>
          <w:rFonts w:ascii="Arial" w:hAnsi="Arial" w:cs="Arial"/>
          <w:color w:val="000000"/>
        </w:rPr>
        <w:t xml:space="preserve">t een </w:t>
      </w:r>
      <w:r>
        <w:rPr>
          <w:rFonts w:ascii="Arial" w:hAnsi="Arial" w:cs="Arial"/>
          <w:color w:val="000000"/>
        </w:rPr>
        <w:t>meerjarenplanning</w:t>
      </w:r>
      <w:r w:rsidRPr="00706164">
        <w:rPr>
          <w:rFonts w:ascii="Arial" w:hAnsi="Arial" w:cs="Arial"/>
          <w:color w:val="000000"/>
        </w:rPr>
        <w:t xml:space="preserve"> </w:t>
      </w:r>
      <w:r>
        <w:rPr>
          <w:rFonts w:ascii="Arial" w:hAnsi="Arial" w:cs="Arial"/>
          <w:color w:val="000000"/>
        </w:rPr>
        <w:t xml:space="preserve">voor de </w:t>
      </w:r>
      <w:r w:rsidRPr="00706164">
        <w:rPr>
          <w:rFonts w:ascii="Arial" w:hAnsi="Arial" w:cs="Arial"/>
          <w:color w:val="000000"/>
        </w:rPr>
        <w:t>sportvoorzieningen</w:t>
      </w:r>
      <w:r>
        <w:rPr>
          <w:rFonts w:ascii="Arial" w:hAnsi="Arial" w:cs="Arial"/>
          <w:color w:val="000000"/>
        </w:rPr>
        <w:t>.</w:t>
      </w:r>
      <w:r w:rsidRPr="00706164">
        <w:rPr>
          <w:rFonts w:ascii="Arial" w:hAnsi="Arial" w:cs="Arial"/>
          <w:color w:val="000000"/>
        </w:rPr>
        <w:t xml:space="preserve"> </w:t>
      </w:r>
      <w:r>
        <w:rPr>
          <w:rFonts w:ascii="Arial" w:hAnsi="Arial" w:cs="Arial"/>
          <w:color w:val="000000"/>
        </w:rPr>
        <w:t>V</w:t>
      </w:r>
      <w:r w:rsidRPr="00706164">
        <w:rPr>
          <w:rFonts w:ascii="Arial" w:hAnsi="Arial" w:cs="Arial"/>
          <w:color w:val="000000"/>
        </w:rPr>
        <w:t xml:space="preserve">erenigingen </w:t>
      </w:r>
      <w:r>
        <w:rPr>
          <w:rFonts w:ascii="Arial" w:hAnsi="Arial" w:cs="Arial"/>
          <w:color w:val="000000"/>
        </w:rPr>
        <w:t xml:space="preserve">dragen in redelijkheid bij </w:t>
      </w:r>
      <w:r w:rsidRPr="00706164">
        <w:rPr>
          <w:rFonts w:ascii="Arial" w:hAnsi="Arial" w:cs="Arial"/>
          <w:color w:val="000000"/>
        </w:rPr>
        <w:t xml:space="preserve">aan exploitatie en onderhoud. </w:t>
      </w:r>
    </w:p>
    <w:p w:rsidR="007D2A91" w:rsidRPr="00706164" w:rsidRDefault="007D2A91" w:rsidP="00273BA0">
      <w:pPr>
        <w:spacing w:after="0" w:line="240" w:lineRule="auto"/>
        <w:rPr>
          <w:rFonts w:ascii="Arial" w:hAnsi="Arial" w:cs="Arial"/>
          <w:color w:val="000000"/>
        </w:rPr>
      </w:pPr>
    </w:p>
    <w:p w:rsidR="007D2A91" w:rsidRPr="00706164" w:rsidRDefault="007D2A91" w:rsidP="00D53235">
      <w:pPr>
        <w:spacing w:after="0" w:line="240" w:lineRule="auto"/>
        <w:rPr>
          <w:rFonts w:ascii="Arial" w:hAnsi="Arial" w:cs="Arial"/>
          <w:color w:val="000000"/>
        </w:rPr>
      </w:pPr>
      <w:r>
        <w:rPr>
          <w:rFonts w:ascii="Arial" w:hAnsi="Arial" w:cs="Arial"/>
          <w:color w:val="000000"/>
        </w:rPr>
        <w:t>Wat we willen bereiken</w:t>
      </w:r>
      <w:r w:rsidRPr="00706164">
        <w:rPr>
          <w:rFonts w:ascii="Arial" w:hAnsi="Arial" w:cs="Arial"/>
          <w:color w:val="000000"/>
        </w:rPr>
        <w:t>:</w:t>
      </w:r>
    </w:p>
    <w:p w:rsidR="007D2A91" w:rsidRPr="00706164" w:rsidRDefault="007D2A91" w:rsidP="004351E0">
      <w:pPr>
        <w:pStyle w:val="ListParagraph"/>
        <w:numPr>
          <w:ilvl w:val="0"/>
          <w:numId w:val="19"/>
        </w:numPr>
        <w:spacing w:after="0" w:line="240" w:lineRule="auto"/>
        <w:rPr>
          <w:rFonts w:ascii="Arial" w:hAnsi="Arial" w:cs="Arial"/>
          <w:color w:val="000000"/>
        </w:rPr>
      </w:pPr>
      <w:r w:rsidRPr="00706164">
        <w:rPr>
          <w:rFonts w:ascii="Arial" w:hAnsi="Arial" w:cs="Arial"/>
          <w:color w:val="000000"/>
        </w:rPr>
        <w:t>Gebouwen worden multifunctioneel benut, ook om dwarsverbanden tussen (brede) scholen, sportverenigingen, kinderopvang, peuterspeelzalen, bibliotheken, muziekscholen, zorginstellingen, etc. te benutten.</w:t>
      </w:r>
    </w:p>
    <w:p w:rsidR="007D2A91" w:rsidRDefault="007D2A91" w:rsidP="00D53235">
      <w:pPr>
        <w:pStyle w:val="ListParagraph"/>
        <w:numPr>
          <w:ilvl w:val="0"/>
          <w:numId w:val="19"/>
        </w:numPr>
        <w:autoSpaceDE w:val="0"/>
        <w:autoSpaceDN w:val="0"/>
        <w:adjustRightInd w:val="0"/>
        <w:spacing w:after="0" w:line="240" w:lineRule="auto"/>
        <w:rPr>
          <w:rFonts w:ascii="Arial" w:hAnsi="Arial" w:cs="Arial"/>
          <w:color w:val="000000"/>
        </w:rPr>
      </w:pPr>
      <w:r w:rsidRPr="00706164">
        <w:rPr>
          <w:rFonts w:ascii="Arial" w:hAnsi="Arial" w:cs="Arial"/>
          <w:color w:val="000000"/>
        </w:rPr>
        <w:t>lagere exploitati</w:t>
      </w:r>
      <w:r>
        <w:rPr>
          <w:rFonts w:ascii="Arial" w:hAnsi="Arial" w:cs="Arial"/>
          <w:color w:val="000000"/>
        </w:rPr>
        <w:t xml:space="preserve">elasten door </w:t>
      </w:r>
      <w:r w:rsidRPr="00706164">
        <w:rPr>
          <w:rFonts w:ascii="Arial" w:hAnsi="Arial" w:cs="Arial"/>
          <w:color w:val="000000"/>
        </w:rPr>
        <w:t>verduurzam</w:t>
      </w:r>
      <w:r>
        <w:rPr>
          <w:rFonts w:ascii="Arial" w:hAnsi="Arial" w:cs="Arial"/>
          <w:color w:val="000000"/>
        </w:rPr>
        <w:t xml:space="preserve">ing van </w:t>
      </w:r>
      <w:r w:rsidRPr="00706164">
        <w:rPr>
          <w:rFonts w:ascii="Arial" w:hAnsi="Arial" w:cs="Arial"/>
          <w:color w:val="000000"/>
        </w:rPr>
        <w:t xml:space="preserve">energiegebruik. </w:t>
      </w:r>
    </w:p>
    <w:p w:rsidR="007D2A91" w:rsidRDefault="007D2A91" w:rsidP="00E019EB">
      <w:pPr>
        <w:pStyle w:val="ListParagraph"/>
        <w:autoSpaceDE w:val="0"/>
        <w:autoSpaceDN w:val="0"/>
        <w:adjustRightInd w:val="0"/>
        <w:spacing w:after="0" w:line="240" w:lineRule="auto"/>
        <w:ind w:left="360"/>
        <w:rPr>
          <w:rFonts w:ascii="Arial" w:hAnsi="Arial" w:cs="Arial"/>
          <w:color w:val="000000"/>
        </w:rPr>
      </w:pPr>
    </w:p>
    <w:p w:rsidR="007D2A91" w:rsidRPr="00706164" w:rsidRDefault="007D2A91" w:rsidP="00E019EB">
      <w:pPr>
        <w:pStyle w:val="ListParagraph"/>
        <w:autoSpaceDE w:val="0"/>
        <w:autoSpaceDN w:val="0"/>
        <w:adjustRightInd w:val="0"/>
        <w:spacing w:after="0" w:line="240" w:lineRule="auto"/>
        <w:ind w:left="360"/>
        <w:rPr>
          <w:rFonts w:ascii="Arial" w:hAnsi="Arial" w:cs="Arial"/>
          <w:color w:val="000000"/>
        </w:rPr>
      </w:pPr>
    </w:p>
    <w:p w:rsidR="007D2A91" w:rsidRPr="00706164" w:rsidRDefault="007D2A91" w:rsidP="00176686">
      <w:pPr>
        <w:pStyle w:val="Heading5"/>
        <w:spacing w:before="0" w:line="240" w:lineRule="auto"/>
        <w:rPr>
          <w:rFonts w:ascii="Arial" w:hAnsi="Arial" w:cs="Arial"/>
          <w:b/>
          <w:i/>
          <w:color w:val="FF0000"/>
          <w:sz w:val="24"/>
          <w:szCs w:val="24"/>
        </w:rPr>
      </w:pPr>
      <w:r w:rsidRPr="00706164">
        <w:rPr>
          <w:rFonts w:ascii="Arial" w:hAnsi="Arial" w:cs="Arial"/>
          <w:b/>
          <w:i/>
          <w:color w:val="17365D"/>
          <w:sz w:val="24"/>
          <w:szCs w:val="24"/>
        </w:rPr>
        <w:t xml:space="preserve">Stimuleren van sport en beweging </w:t>
      </w:r>
    </w:p>
    <w:p w:rsidR="007D2A91" w:rsidRPr="00706164" w:rsidRDefault="007D2A91" w:rsidP="00D53235">
      <w:pPr>
        <w:spacing w:after="0" w:line="240" w:lineRule="auto"/>
        <w:rPr>
          <w:rFonts w:ascii="Arial" w:hAnsi="Arial" w:cs="Arial"/>
          <w:color w:val="000000"/>
        </w:rPr>
      </w:pPr>
      <w:r>
        <w:rPr>
          <w:rFonts w:ascii="Arial" w:hAnsi="Arial" w:cs="Arial"/>
          <w:color w:val="000000"/>
        </w:rPr>
        <w:t>We stimul</w:t>
      </w:r>
      <w:r w:rsidRPr="00706164">
        <w:rPr>
          <w:rFonts w:ascii="Arial" w:hAnsi="Arial" w:cs="Arial"/>
          <w:color w:val="000000"/>
        </w:rPr>
        <w:t>er</w:t>
      </w:r>
      <w:r>
        <w:rPr>
          <w:rFonts w:ascii="Arial" w:hAnsi="Arial" w:cs="Arial"/>
          <w:color w:val="000000"/>
        </w:rPr>
        <w:t>en</w:t>
      </w:r>
      <w:r w:rsidRPr="00706164">
        <w:rPr>
          <w:rFonts w:ascii="Arial" w:hAnsi="Arial" w:cs="Arial"/>
          <w:color w:val="000000"/>
        </w:rPr>
        <w:t xml:space="preserve"> </w:t>
      </w:r>
      <w:r>
        <w:rPr>
          <w:rFonts w:ascii="Arial" w:hAnsi="Arial" w:cs="Arial"/>
          <w:color w:val="000000"/>
        </w:rPr>
        <w:t>s</w:t>
      </w:r>
      <w:r w:rsidRPr="00706164">
        <w:rPr>
          <w:rFonts w:ascii="Arial" w:hAnsi="Arial" w:cs="Arial"/>
          <w:color w:val="000000"/>
        </w:rPr>
        <w:t xml:space="preserve">port en beweging voor minima, ouderen en mensen met een beperking. </w:t>
      </w:r>
    </w:p>
    <w:p w:rsidR="007D2A91" w:rsidRPr="00706164" w:rsidRDefault="007D2A91" w:rsidP="00273BA0">
      <w:pPr>
        <w:spacing w:after="0" w:line="240" w:lineRule="auto"/>
        <w:rPr>
          <w:rFonts w:ascii="Arial" w:hAnsi="Arial" w:cs="Arial"/>
          <w:color w:val="000000"/>
        </w:rPr>
      </w:pPr>
      <w:r w:rsidRPr="00706164">
        <w:rPr>
          <w:rFonts w:ascii="Arial" w:hAnsi="Arial" w:cs="Arial"/>
          <w:color w:val="000000"/>
        </w:rPr>
        <w:t>Daarom willen wij:</w:t>
      </w:r>
    </w:p>
    <w:p w:rsidR="007D2A91" w:rsidRPr="00706164" w:rsidRDefault="007D2A91" w:rsidP="00273BA0">
      <w:pPr>
        <w:pStyle w:val="ListParagraph"/>
        <w:numPr>
          <w:ilvl w:val="0"/>
          <w:numId w:val="21"/>
        </w:numPr>
        <w:spacing w:after="0" w:line="240" w:lineRule="auto"/>
        <w:rPr>
          <w:rFonts w:ascii="Arial" w:hAnsi="Arial" w:cs="Arial"/>
          <w:color w:val="000000"/>
        </w:rPr>
      </w:pPr>
      <w:r>
        <w:rPr>
          <w:rFonts w:ascii="Arial" w:hAnsi="Arial" w:cs="Arial"/>
          <w:color w:val="000000"/>
        </w:rPr>
        <w:t>m</w:t>
      </w:r>
      <w:r w:rsidRPr="00706164">
        <w:rPr>
          <w:rFonts w:ascii="Arial" w:hAnsi="Arial" w:cs="Arial"/>
          <w:color w:val="000000"/>
        </w:rPr>
        <w:t xml:space="preserve">eer goed toegankelijke fiets-, vaar-, wandel-, nordicwalking- en hardlooproutes </w:t>
      </w:r>
    </w:p>
    <w:p w:rsidR="007D2A91" w:rsidRPr="00706164" w:rsidRDefault="007D2A91" w:rsidP="00273BA0">
      <w:pPr>
        <w:pStyle w:val="ListParagraph"/>
        <w:numPr>
          <w:ilvl w:val="0"/>
          <w:numId w:val="21"/>
        </w:numPr>
        <w:spacing w:after="0" w:line="240" w:lineRule="auto"/>
        <w:rPr>
          <w:rFonts w:ascii="Arial" w:hAnsi="Arial" w:cs="Arial"/>
          <w:color w:val="000000"/>
        </w:rPr>
      </w:pPr>
      <w:r>
        <w:rPr>
          <w:rFonts w:ascii="Arial" w:hAnsi="Arial" w:cs="Arial"/>
          <w:color w:val="000000"/>
        </w:rPr>
        <w:t>‘o</w:t>
      </w:r>
      <w:r w:rsidRPr="00706164">
        <w:rPr>
          <w:rFonts w:ascii="Arial" w:hAnsi="Arial" w:cs="Arial"/>
          <w:color w:val="000000"/>
        </w:rPr>
        <w:t>mmetjes’ bij de aanleg van woonwij</w:t>
      </w:r>
      <w:r>
        <w:rPr>
          <w:rFonts w:ascii="Arial" w:hAnsi="Arial" w:cs="Arial"/>
          <w:color w:val="000000"/>
        </w:rPr>
        <w:t xml:space="preserve">ken </w:t>
      </w:r>
    </w:p>
    <w:p w:rsidR="007D2A91" w:rsidRPr="00706164" w:rsidRDefault="007D2A91" w:rsidP="0043214E">
      <w:pPr>
        <w:pStyle w:val="ListParagraph"/>
        <w:numPr>
          <w:ilvl w:val="0"/>
          <w:numId w:val="21"/>
        </w:numPr>
        <w:spacing w:after="0" w:line="240" w:lineRule="auto"/>
        <w:rPr>
          <w:rFonts w:ascii="Arial" w:hAnsi="Arial" w:cs="Arial"/>
          <w:color w:val="000000"/>
        </w:rPr>
      </w:pPr>
      <w:r>
        <w:rPr>
          <w:rFonts w:ascii="Arial" w:hAnsi="Arial" w:cs="Arial"/>
        </w:rPr>
        <w:t xml:space="preserve">blijvende </w:t>
      </w:r>
      <w:r w:rsidRPr="00706164">
        <w:rPr>
          <w:rFonts w:ascii="Arial" w:hAnsi="Arial" w:cs="Arial"/>
        </w:rPr>
        <w:t xml:space="preserve">bijdrage voor kinderen </w:t>
      </w:r>
      <w:r>
        <w:rPr>
          <w:rFonts w:ascii="Arial" w:hAnsi="Arial" w:cs="Arial"/>
        </w:rPr>
        <w:t>uit arme gezinnen</w:t>
      </w:r>
      <w:r w:rsidRPr="00706164">
        <w:rPr>
          <w:rFonts w:ascii="Arial" w:hAnsi="Arial" w:cs="Arial"/>
        </w:rPr>
        <w:t xml:space="preserve"> voor deelname aan sport en beweging </w:t>
      </w:r>
    </w:p>
    <w:p w:rsidR="007D2A91" w:rsidRPr="00706164" w:rsidRDefault="007D2A91" w:rsidP="00A26AAA">
      <w:pPr>
        <w:pStyle w:val="ListParagraph"/>
        <w:numPr>
          <w:ilvl w:val="0"/>
          <w:numId w:val="21"/>
        </w:numPr>
        <w:spacing w:after="0" w:line="240" w:lineRule="auto"/>
        <w:rPr>
          <w:rFonts w:ascii="Arial" w:hAnsi="Arial" w:cs="Arial"/>
          <w:color w:val="000000"/>
        </w:rPr>
      </w:pPr>
      <w:r>
        <w:rPr>
          <w:rFonts w:ascii="Arial" w:hAnsi="Arial" w:cs="Arial"/>
          <w:color w:val="000000"/>
        </w:rPr>
        <w:t>dat, v</w:t>
      </w:r>
      <w:r w:rsidRPr="00706164">
        <w:rPr>
          <w:rFonts w:ascii="Arial" w:hAnsi="Arial" w:cs="Arial"/>
          <w:color w:val="000000"/>
        </w:rPr>
        <w:t>oor welzijn en gezondheid</w:t>
      </w:r>
      <w:r>
        <w:rPr>
          <w:rFonts w:ascii="Arial" w:hAnsi="Arial" w:cs="Arial"/>
          <w:color w:val="000000"/>
        </w:rPr>
        <w:t>,</w:t>
      </w:r>
      <w:r w:rsidRPr="00706164">
        <w:rPr>
          <w:rFonts w:ascii="Arial" w:hAnsi="Arial" w:cs="Arial"/>
          <w:color w:val="000000"/>
        </w:rPr>
        <w:t xml:space="preserve"> i</w:t>
      </w:r>
      <w:r>
        <w:rPr>
          <w:rFonts w:ascii="Arial" w:hAnsi="Arial" w:cs="Arial"/>
          <w:color w:val="000000"/>
        </w:rPr>
        <w:t>eder kind wekelijks kan sporten.</w:t>
      </w:r>
    </w:p>
    <w:p w:rsidR="007D2A91" w:rsidRDefault="007D2A91" w:rsidP="00590AB6">
      <w:pPr>
        <w:pStyle w:val="ListParagraph"/>
        <w:spacing w:after="0" w:line="240" w:lineRule="auto"/>
        <w:ind w:left="360"/>
        <w:rPr>
          <w:rFonts w:ascii="Arial" w:hAnsi="Arial" w:cs="Arial"/>
          <w:color w:val="000000"/>
        </w:rPr>
      </w:pPr>
    </w:p>
    <w:p w:rsidR="007D2A91" w:rsidRPr="00706164" w:rsidRDefault="007D2A91" w:rsidP="00590AB6">
      <w:pPr>
        <w:pStyle w:val="ListParagraph"/>
        <w:spacing w:after="0" w:line="240" w:lineRule="auto"/>
        <w:ind w:left="360"/>
        <w:rPr>
          <w:rFonts w:ascii="Arial" w:hAnsi="Arial" w:cs="Arial"/>
          <w:color w:val="000000"/>
        </w:rPr>
      </w:pPr>
    </w:p>
    <w:p w:rsidR="007D2A91" w:rsidRPr="00706164" w:rsidRDefault="007D2A91" w:rsidP="00590AB6">
      <w:pPr>
        <w:pStyle w:val="ListParagraph"/>
        <w:spacing w:after="0" w:line="240" w:lineRule="auto"/>
        <w:ind w:left="360"/>
        <w:rPr>
          <w:rFonts w:ascii="Arial" w:hAnsi="Arial" w:cs="Arial"/>
          <w:color w:val="000000"/>
        </w:rPr>
      </w:pPr>
    </w:p>
    <w:p w:rsidR="007D2A91" w:rsidRPr="00706164" w:rsidRDefault="007D2A91" w:rsidP="00FE2667">
      <w:pPr>
        <w:pStyle w:val="Heading1"/>
        <w:spacing w:before="0" w:line="240" w:lineRule="auto"/>
        <w:rPr>
          <w:rFonts w:ascii="Arial" w:hAnsi="Arial" w:cs="Arial"/>
        </w:rPr>
      </w:pPr>
      <w:r w:rsidRPr="00706164">
        <w:rPr>
          <w:rFonts w:ascii="Arial" w:hAnsi="Arial" w:cs="Arial"/>
        </w:rPr>
        <w:t xml:space="preserve">3. DUURZAAM LEVEN, WONEN, WERKEN, </w:t>
      </w:r>
      <w:bookmarkEnd w:id="7"/>
    </w:p>
    <w:p w:rsidR="007D2A91" w:rsidRPr="00706164" w:rsidRDefault="007D2A91" w:rsidP="00FE2667">
      <w:pPr>
        <w:pStyle w:val="normal0"/>
        <w:spacing w:line="240" w:lineRule="auto"/>
        <w:rPr>
          <w:color w:val="auto"/>
        </w:rPr>
      </w:pPr>
    </w:p>
    <w:p w:rsidR="007D2A91" w:rsidRPr="00706164" w:rsidRDefault="007D2A91" w:rsidP="00FE2667">
      <w:pPr>
        <w:pStyle w:val="normal0"/>
        <w:spacing w:line="240" w:lineRule="auto"/>
        <w:rPr>
          <w:color w:val="auto"/>
        </w:rPr>
      </w:pPr>
    </w:p>
    <w:p w:rsidR="007D2A91" w:rsidRPr="00706164" w:rsidRDefault="007D2A91" w:rsidP="00176686">
      <w:pPr>
        <w:pStyle w:val="Heading2"/>
        <w:spacing w:before="0" w:after="0" w:line="240" w:lineRule="auto"/>
        <w:rPr>
          <w:i/>
          <w:color w:val="FF0000"/>
        </w:rPr>
      </w:pPr>
      <w:bookmarkStart w:id="8" w:name="_Toc356999001"/>
      <w:r w:rsidRPr="00706164">
        <w:rPr>
          <w:i/>
          <w:color w:val="17365D"/>
        </w:rPr>
        <w:t xml:space="preserve">3.1. Economie </w:t>
      </w:r>
      <w:bookmarkEnd w:id="8"/>
    </w:p>
    <w:p w:rsidR="007D2A91" w:rsidRPr="00706164" w:rsidRDefault="007D2A91" w:rsidP="0065427C">
      <w:pPr>
        <w:spacing w:after="0" w:line="240" w:lineRule="auto"/>
        <w:rPr>
          <w:rFonts w:ascii="Arial" w:hAnsi="Arial" w:cs="Arial"/>
        </w:rPr>
      </w:pPr>
      <w:r w:rsidRPr="00706164">
        <w:rPr>
          <w:rFonts w:ascii="Arial" w:hAnsi="Arial" w:cs="Arial"/>
        </w:rPr>
        <w:t xml:space="preserve">Ondernemers </w:t>
      </w:r>
      <w:r>
        <w:rPr>
          <w:rFonts w:ascii="Arial" w:hAnsi="Arial" w:cs="Arial"/>
        </w:rPr>
        <w:t xml:space="preserve">zorgen, als </w:t>
      </w:r>
      <w:r w:rsidRPr="00706164">
        <w:rPr>
          <w:rFonts w:ascii="Arial" w:hAnsi="Arial" w:cs="Arial"/>
        </w:rPr>
        <w:t>motor van de economie</w:t>
      </w:r>
      <w:r>
        <w:rPr>
          <w:rFonts w:ascii="Arial" w:hAnsi="Arial" w:cs="Arial"/>
        </w:rPr>
        <w:t>,</w:t>
      </w:r>
      <w:r w:rsidRPr="00706164">
        <w:rPr>
          <w:rFonts w:ascii="Arial" w:hAnsi="Arial" w:cs="Arial"/>
        </w:rPr>
        <w:t xml:space="preserve"> voor meer banen. Daarom moet er een positief ondernemersklimaat zijn. Initiatieven van bedrijven worden met een positieve grondhouding benaderd.</w:t>
      </w:r>
      <w:r>
        <w:rPr>
          <w:rFonts w:ascii="Arial" w:hAnsi="Arial" w:cs="Arial"/>
        </w:rPr>
        <w:t xml:space="preserve"> </w:t>
      </w:r>
    </w:p>
    <w:p w:rsidR="007D2A91" w:rsidRPr="00706164" w:rsidRDefault="007D2A91" w:rsidP="00E019EB">
      <w:pPr>
        <w:spacing w:after="0" w:line="240" w:lineRule="auto"/>
        <w:rPr>
          <w:rFonts w:ascii="Arial" w:hAnsi="Arial" w:cs="Arial"/>
        </w:rPr>
      </w:pPr>
      <w:r w:rsidRPr="00706164">
        <w:rPr>
          <w:rFonts w:ascii="Arial" w:hAnsi="Arial" w:cs="Arial"/>
        </w:rPr>
        <w:t>Lelystad heeft grote behoefte aan banen voor laaggeschoolden. De gemeente moet actief relevante bedrijven aantrekken (wat niet alleen “groene” werkgelegenheid zal opleveren).</w:t>
      </w:r>
    </w:p>
    <w:p w:rsidR="007D2A91" w:rsidRPr="00706164" w:rsidRDefault="007D2A91" w:rsidP="00E019EB">
      <w:pPr>
        <w:spacing w:after="0" w:line="240" w:lineRule="auto"/>
        <w:rPr>
          <w:rFonts w:ascii="Arial" w:hAnsi="Arial" w:cs="Arial"/>
        </w:rPr>
      </w:pPr>
    </w:p>
    <w:p w:rsidR="007D2A91" w:rsidRPr="00706164" w:rsidRDefault="007D2A91" w:rsidP="00273BA0">
      <w:pPr>
        <w:spacing w:after="0" w:line="240" w:lineRule="auto"/>
        <w:rPr>
          <w:rFonts w:ascii="Arial" w:hAnsi="Arial" w:cs="Arial"/>
        </w:rPr>
      </w:pPr>
      <w:r w:rsidRPr="00706164">
        <w:rPr>
          <w:rFonts w:ascii="Arial" w:hAnsi="Arial" w:cs="Arial"/>
        </w:rPr>
        <w:t>We gaan voor het volgende:</w:t>
      </w:r>
    </w:p>
    <w:p w:rsidR="007D2A91" w:rsidRPr="00706164" w:rsidRDefault="007D2A91" w:rsidP="00273BA0">
      <w:pPr>
        <w:spacing w:after="0" w:line="240" w:lineRule="auto"/>
        <w:rPr>
          <w:rFonts w:ascii="Arial" w:hAnsi="Arial" w:cs="Arial"/>
        </w:rPr>
      </w:pPr>
    </w:p>
    <w:p w:rsidR="007D2A91" w:rsidRPr="00706164" w:rsidRDefault="007D2A91" w:rsidP="00273BA0">
      <w:pPr>
        <w:numPr>
          <w:ilvl w:val="0"/>
          <w:numId w:val="22"/>
        </w:numPr>
        <w:spacing w:after="0" w:line="240" w:lineRule="auto"/>
        <w:rPr>
          <w:rFonts w:ascii="Arial" w:hAnsi="Arial" w:cs="Arial"/>
        </w:rPr>
      </w:pPr>
      <w:r w:rsidRPr="00706164">
        <w:rPr>
          <w:rFonts w:ascii="Arial" w:hAnsi="Arial" w:cs="Arial"/>
        </w:rPr>
        <w:t>één aanspreekpunt voor ondernemers in het stadhuis</w:t>
      </w:r>
    </w:p>
    <w:p w:rsidR="007D2A91" w:rsidRPr="00706164" w:rsidRDefault="007D2A91" w:rsidP="00273BA0">
      <w:pPr>
        <w:numPr>
          <w:ilvl w:val="0"/>
          <w:numId w:val="22"/>
        </w:numPr>
        <w:spacing w:after="0" w:line="240" w:lineRule="auto"/>
        <w:rPr>
          <w:rFonts w:ascii="Arial" w:hAnsi="Arial" w:cs="Arial"/>
        </w:rPr>
      </w:pPr>
      <w:r w:rsidRPr="00706164">
        <w:rPr>
          <w:rFonts w:ascii="Arial" w:hAnsi="Arial" w:cs="Arial"/>
        </w:rPr>
        <w:t xml:space="preserve">een vlotte afhandeling van vergunningsaanvragen </w:t>
      </w:r>
    </w:p>
    <w:p w:rsidR="007D2A91" w:rsidRPr="00706164" w:rsidRDefault="007D2A91" w:rsidP="00273BA0">
      <w:pPr>
        <w:pStyle w:val="ListParagraph"/>
        <w:spacing w:after="0" w:line="240" w:lineRule="auto"/>
        <w:ind w:left="360"/>
        <w:contextualSpacing w:val="0"/>
        <w:rPr>
          <w:rFonts w:ascii="Arial" w:hAnsi="Arial" w:cs="Arial"/>
          <w:b/>
        </w:rPr>
      </w:pPr>
      <w:r>
        <w:rPr>
          <w:rFonts w:ascii="Arial" w:hAnsi="Arial" w:cs="Arial"/>
        </w:rPr>
        <w:t xml:space="preserve">samenwerking van </w:t>
      </w:r>
      <w:r w:rsidRPr="00706164">
        <w:rPr>
          <w:rFonts w:ascii="Arial" w:hAnsi="Arial" w:cs="Arial"/>
        </w:rPr>
        <w:t xml:space="preserve">bedrijfsleven </w:t>
      </w:r>
      <w:r>
        <w:rPr>
          <w:rFonts w:ascii="Arial" w:hAnsi="Arial" w:cs="Arial"/>
        </w:rPr>
        <w:t>en</w:t>
      </w:r>
      <w:r w:rsidRPr="00706164">
        <w:rPr>
          <w:rFonts w:ascii="Arial" w:hAnsi="Arial" w:cs="Arial"/>
        </w:rPr>
        <w:t xml:space="preserve"> (beroeps)onderwijs voor </w:t>
      </w:r>
      <w:r>
        <w:rPr>
          <w:rFonts w:ascii="Arial" w:hAnsi="Arial" w:cs="Arial"/>
        </w:rPr>
        <w:t>een goede</w:t>
      </w:r>
      <w:r w:rsidRPr="00706164">
        <w:rPr>
          <w:rFonts w:ascii="Arial" w:hAnsi="Arial" w:cs="Arial"/>
        </w:rPr>
        <w:t xml:space="preserve"> aansluiting van onderwijs en arbeidsmarkt.</w:t>
      </w:r>
      <w:r>
        <w:rPr>
          <w:rStyle w:val="CommentReference"/>
          <w:vanish/>
          <w:lang w:eastAsia="nl-NL"/>
        </w:rPr>
        <w:t xml:space="preserve"> </w:t>
      </w:r>
    </w:p>
    <w:p w:rsidR="007D2A91" w:rsidRPr="00706164" w:rsidRDefault="007D2A91" w:rsidP="00A26AAA">
      <w:pPr>
        <w:pStyle w:val="ListParagraph"/>
        <w:spacing w:after="0" w:line="240" w:lineRule="auto"/>
        <w:ind w:left="0"/>
        <w:contextualSpacing w:val="0"/>
        <w:rPr>
          <w:rFonts w:ascii="Arial" w:hAnsi="Arial" w:cs="Arial"/>
          <w:b/>
        </w:rPr>
      </w:pPr>
    </w:p>
    <w:p w:rsidR="007D2A91" w:rsidRPr="00706164" w:rsidRDefault="007D2A91" w:rsidP="00176686">
      <w:pPr>
        <w:pStyle w:val="Heading5"/>
        <w:spacing w:before="0" w:line="240" w:lineRule="auto"/>
        <w:rPr>
          <w:rFonts w:ascii="Arial" w:hAnsi="Arial" w:cs="Arial"/>
          <w:b/>
          <w:i/>
          <w:color w:val="FF0000"/>
          <w:sz w:val="24"/>
          <w:szCs w:val="24"/>
        </w:rPr>
      </w:pPr>
      <w:r w:rsidRPr="00706164">
        <w:rPr>
          <w:rFonts w:ascii="Arial" w:hAnsi="Arial" w:cs="Arial"/>
          <w:b/>
          <w:i/>
          <w:color w:val="17365D"/>
          <w:sz w:val="24"/>
          <w:szCs w:val="24"/>
        </w:rPr>
        <w:t>Bedrij</w:t>
      </w:r>
      <w:r>
        <w:rPr>
          <w:rFonts w:ascii="Arial" w:hAnsi="Arial" w:cs="Arial"/>
          <w:b/>
          <w:i/>
          <w:color w:val="17365D"/>
          <w:sz w:val="24"/>
          <w:szCs w:val="24"/>
        </w:rPr>
        <w:t>fs</w:t>
      </w:r>
      <w:r w:rsidRPr="00706164">
        <w:rPr>
          <w:rFonts w:ascii="Arial" w:hAnsi="Arial" w:cs="Arial"/>
          <w:b/>
          <w:i/>
          <w:color w:val="17365D"/>
          <w:sz w:val="24"/>
          <w:szCs w:val="24"/>
        </w:rPr>
        <w:t xml:space="preserve">terreinen </w:t>
      </w:r>
    </w:p>
    <w:p w:rsidR="007D2A91" w:rsidRPr="00706164" w:rsidRDefault="007D2A91" w:rsidP="0065427C">
      <w:pPr>
        <w:spacing w:line="240" w:lineRule="auto"/>
        <w:rPr>
          <w:rFonts w:ascii="Arial" w:hAnsi="Arial" w:cs="Arial"/>
        </w:rPr>
      </w:pPr>
      <w:r w:rsidRPr="00706164">
        <w:rPr>
          <w:rFonts w:ascii="Arial" w:hAnsi="Arial" w:cs="Arial"/>
        </w:rPr>
        <w:t xml:space="preserve">MKB-bedrijven, eenmansbedrijven en ZZP'ers </w:t>
      </w:r>
      <w:r>
        <w:rPr>
          <w:rFonts w:ascii="Arial" w:hAnsi="Arial" w:cs="Arial"/>
        </w:rPr>
        <w:t>zijn meer en meer</w:t>
      </w:r>
      <w:r w:rsidRPr="00706164">
        <w:rPr>
          <w:rFonts w:ascii="Arial" w:hAnsi="Arial" w:cs="Arial"/>
        </w:rPr>
        <w:t xml:space="preserve"> </w:t>
      </w:r>
      <w:r>
        <w:rPr>
          <w:rFonts w:ascii="Arial" w:hAnsi="Arial" w:cs="Arial"/>
        </w:rPr>
        <w:t>economisch belangrijk</w:t>
      </w:r>
      <w:r w:rsidRPr="00706164">
        <w:rPr>
          <w:rFonts w:ascii="Arial" w:hAnsi="Arial" w:cs="Arial"/>
        </w:rPr>
        <w:t xml:space="preserve">. </w:t>
      </w:r>
      <w:r>
        <w:rPr>
          <w:rFonts w:ascii="Arial" w:hAnsi="Arial" w:cs="Arial"/>
        </w:rPr>
        <w:t>ZZP-ers werken</w:t>
      </w:r>
      <w:r w:rsidRPr="00706164">
        <w:rPr>
          <w:rFonts w:ascii="Arial" w:hAnsi="Arial" w:cs="Arial"/>
        </w:rPr>
        <w:t xml:space="preserve"> </w:t>
      </w:r>
      <w:r>
        <w:rPr>
          <w:rFonts w:ascii="Arial" w:hAnsi="Arial" w:cs="Arial"/>
        </w:rPr>
        <w:t>vanuit huis.</w:t>
      </w:r>
      <w:r w:rsidRPr="00706164">
        <w:rPr>
          <w:rFonts w:ascii="Arial" w:hAnsi="Arial" w:cs="Arial"/>
        </w:rPr>
        <w:t xml:space="preserve"> </w:t>
      </w:r>
      <w:r>
        <w:rPr>
          <w:rFonts w:ascii="Arial" w:hAnsi="Arial" w:cs="Arial"/>
        </w:rPr>
        <w:t>Zij hebben</w:t>
      </w:r>
      <w:r w:rsidRPr="00706164">
        <w:rPr>
          <w:rFonts w:ascii="Arial" w:hAnsi="Arial" w:cs="Arial"/>
        </w:rPr>
        <w:t xml:space="preserve"> vaak geen behoefte aan bedrijfsterreinen maar aan </w:t>
      </w:r>
      <w:r>
        <w:rPr>
          <w:rFonts w:ascii="Arial" w:hAnsi="Arial" w:cs="Arial"/>
        </w:rPr>
        <w:t>vestigings</w:t>
      </w:r>
      <w:r w:rsidRPr="00706164">
        <w:rPr>
          <w:rFonts w:ascii="Arial" w:hAnsi="Arial" w:cs="Arial"/>
        </w:rPr>
        <w:t xml:space="preserve">mogelijkheden in woonwijken, tijdelijke huisvesting, zeer goedkope huisvesting, korte huurtermijnen </w:t>
      </w:r>
      <w:r>
        <w:rPr>
          <w:rFonts w:ascii="Arial" w:hAnsi="Arial" w:cs="Arial"/>
        </w:rPr>
        <w:t>en</w:t>
      </w:r>
      <w:r w:rsidRPr="00706164">
        <w:rPr>
          <w:rFonts w:ascii="Arial" w:hAnsi="Arial" w:cs="Arial"/>
        </w:rPr>
        <w:t xml:space="preserve"> aan bedrijfsverzamelgebouwen met gezamenlijke faciliteiten</w:t>
      </w:r>
      <w:r>
        <w:rPr>
          <w:rFonts w:ascii="Arial" w:hAnsi="Arial" w:cs="Arial"/>
        </w:rPr>
        <w:t xml:space="preserve"> voor</w:t>
      </w:r>
      <w:r w:rsidRPr="00706164">
        <w:rPr>
          <w:rFonts w:ascii="Arial" w:hAnsi="Arial" w:cs="Arial"/>
        </w:rPr>
        <w:t xml:space="preserve"> receptie, te</w:t>
      </w:r>
      <w:r>
        <w:rPr>
          <w:rFonts w:ascii="Arial" w:hAnsi="Arial" w:cs="Arial"/>
        </w:rPr>
        <w:t>lefonie, internet, kopië</w:t>
      </w:r>
      <w:r w:rsidRPr="00706164">
        <w:rPr>
          <w:rFonts w:ascii="Arial" w:hAnsi="Arial" w:cs="Arial"/>
        </w:rPr>
        <w:t>r</w:t>
      </w:r>
      <w:r>
        <w:rPr>
          <w:rFonts w:ascii="Arial" w:hAnsi="Arial" w:cs="Arial"/>
        </w:rPr>
        <w:t>e</w:t>
      </w:r>
      <w:r w:rsidRPr="00706164">
        <w:rPr>
          <w:rFonts w:ascii="Arial" w:hAnsi="Arial" w:cs="Arial"/>
        </w:rPr>
        <w:t>n</w:t>
      </w:r>
      <w:r>
        <w:rPr>
          <w:rFonts w:ascii="Arial" w:hAnsi="Arial" w:cs="Arial"/>
        </w:rPr>
        <w:t>.</w:t>
      </w:r>
    </w:p>
    <w:p w:rsidR="007D2A91" w:rsidRPr="00706164" w:rsidRDefault="007D2A91" w:rsidP="00777C9D">
      <w:pPr>
        <w:rPr>
          <w:rFonts w:ascii="Arial" w:hAnsi="Arial" w:cs="Arial"/>
        </w:rPr>
      </w:pPr>
      <w:r w:rsidRPr="00706164">
        <w:rPr>
          <w:rFonts w:ascii="Arial" w:hAnsi="Arial" w:cs="Arial"/>
        </w:rPr>
        <w:t>Wij staan het volgende voor:</w:t>
      </w:r>
    </w:p>
    <w:p w:rsidR="007D2A91" w:rsidRPr="00706164" w:rsidRDefault="007D2A91" w:rsidP="000616E1">
      <w:pPr>
        <w:numPr>
          <w:ilvl w:val="0"/>
          <w:numId w:val="23"/>
        </w:numPr>
        <w:spacing w:after="0" w:line="240" w:lineRule="auto"/>
        <w:rPr>
          <w:rFonts w:ascii="Arial" w:hAnsi="Arial" w:cs="Arial"/>
          <w:i/>
          <w:iCs/>
        </w:rPr>
      </w:pPr>
      <w:r>
        <w:rPr>
          <w:rFonts w:ascii="Arial" w:hAnsi="Arial" w:cs="Arial"/>
        </w:rPr>
        <w:t>liever upgrading van bestaande</w:t>
      </w:r>
      <w:r w:rsidRPr="00706164">
        <w:rPr>
          <w:rFonts w:ascii="Arial" w:hAnsi="Arial" w:cs="Arial"/>
        </w:rPr>
        <w:t xml:space="preserve"> bedrijventerreinen </w:t>
      </w:r>
      <w:r>
        <w:rPr>
          <w:rFonts w:ascii="Arial" w:hAnsi="Arial" w:cs="Arial"/>
        </w:rPr>
        <w:t>dan</w:t>
      </w:r>
      <w:r w:rsidRPr="00706164">
        <w:rPr>
          <w:rFonts w:ascii="Arial" w:hAnsi="Arial" w:cs="Arial"/>
        </w:rPr>
        <w:t xml:space="preserve"> ontwikkeling van nieuwe</w:t>
      </w:r>
      <w:r>
        <w:rPr>
          <w:rFonts w:ascii="Arial" w:hAnsi="Arial" w:cs="Arial"/>
        </w:rPr>
        <w:t>.</w:t>
      </w:r>
    </w:p>
    <w:p w:rsidR="007D2A91" w:rsidRPr="00706164" w:rsidRDefault="007D2A91" w:rsidP="000616E1">
      <w:pPr>
        <w:numPr>
          <w:ilvl w:val="0"/>
          <w:numId w:val="23"/>
        </w:numPr>
        <w:spacing w:after="0" w:line="240" w:lineRule="auto"/>
        <w:rPr>
          <w:rFonts w:ascii="Arial" w:hAnsi="Arial" w:cs="Arial"/>
          <w:i/>
          <w:iCs/>
        </w:rPr>
      </w:pPr>
      <w:r>
        <w:rPr>
          <w:rFonts w:ascii="Arial" w:hAnsi="Arial" w:cs="Arial"/>
        </w:rPr>
        <w:t>e</w:t>
      </w:r>
      <w:r w:rsidRPr="00706164">
        <w:rPr>
          <w:rFonts w:ascii="Arial" w:hAnsi="Arial" w:cs="Arial"/>
        </w:rPr>
        <w:t>en ondernemersfonds</w:t>
      </w:r>
      <w:r>
        <w:rPr>
          <w:rFonts w:ascii="Arial" w:hAnsi="Arial" w:cs="Arial"/>
        </w:rPr>
        <w:t xml:space="preserve"> en van </w:t>
      </w:r>
      <w:r w:rsidRPr="00706164">
        <w:rPr>
          <w:rFonts w:ascii="Arial" w:hAnsi="Arial" w:cs="Arial"/>
        </w:rPr>
        <w:t xml:space="preserve">parkmanagement </w:t>
      </w:r>
      <w:r>
        <w:rPr>
          <w:rFonts w:ascii="Arial" w:hAnsi="Arial" w:cs="Arial"/>
        </w:rPr>
        <w:t>voor het u</w:t>
      </w:r>
      <w:r w:rsidRPr="00706164">
        <w:rPr>
          <w:rFonts w:ascii="Arial" w:hAnsi="Arial" w:cs="Arial"/>
        </w:rPr>
        <w:t>p-to-date houden en</w:t>
      </w:r>
      <w:r>
        <w:rPr>
          <w:rFonts w:ascii="Arial" w:hAnsi="Arial" w:cs="Arial"/>
        </w:rPr>
        <w:t xml:space="preserve"> </w:t>
      </w:r>
      <w:r w:rsidRPr="00706164">
        <w:rPr>
          <w:rFonts w:ascii="Arial" w:hAnsi="Arial" w:cs="Arial"/>
        </w:rPr>
        <w:t>verduurzam</w:t>
      </w:r>
      <w:r>
        <w:rPr>
          <w:rFonts w:ascii="Arial" w:hAnsi="Arial" w:cs="Arial"/>
        </w:rPr>
        <w:t xml:space="preserve">en van </w:t>
      </w:r>
      <w:r w:rsidRPr="00706164">
        <w:rPr>
          <w:rFonts w:ascii="Arial" w:hAnsi="Arial" w:cs="Arial"/>
        </w:rPr>
        <w:t>bedrijventerrein</w:t>
      </w:r>
      <w:r>
        <w:rPr>
          <w:rFonts w:ascii="Arial" w:hAnsi="Arial" w:cs="Arial"/>
        </w:rPr>
        <w:t>en</w:t>
      </w:r>
    </w:p>
    <w:p w:rsidR="007D2A91" w:rsidRPr="00706164" w:rsidRDefault="007D2A91" w:rsidP="000616E1">
      <w:pPr>
        <w:numPr>
          <w:ilvl w:val="0"/>
          <w:numId w:val="23"/>
        </w:numPr>
        <w:spacing w:after="0" w:line="240" w:lineRule="auto"/>
        <w:rPr>
          <w:rFonts w:ascii="Arial" w:hAnsi="Arial" w:cs="Arial"/>
          <w:i/>
          <w:iCs/>
        </w:rPr>
      </w:pPr>
      <w:r w:rsidRPr="00706164">
        <w:rPr>
          <w:rFonts w:ascii="Arial" w:hAnsi="Arial" w:cs="Arial"/>
        </w:rPr>
        <w:t>ontwikkeling van</w:t>
      </w:r>
      <w:r>
        <w:rPr>
          <w:rFonts w:ascii="Arial" w:hAnsi="Arial" w:cs="Arial"/>
        </w:rPr>
        <w:t xml:space="preserve"> een</w:t>
      </w:r>
      <w:r w:rsidRPr="00706164">
        <w:rPr>
          <w:rFonts w:ascii="Arial" w:hAnsi="Arial" w:cs="Arial"/>
        </w:rPr>
        <w:t xml:space="preserve"> nieuw</w:t>
      </w:r>
      <w:r>
        <w:rPr>
          <w:rFonts w:ascii="Arial" w:hAnsi="Arial" w:cs="Arial"/>
        </w:rPr>
        <w:t xml:space="preserve"> </w:t>
      </w:r>
      <w:r w:rsidRPr="00706164">
        <w:rPr>
          <w:rFonts w:ascii="Arial" w:hAnsi="Arial" w:cs="Arial"/>
        </w:rPr>
        <w:t xml:space="preserve">terrein </w:t>
      </w:r>
      <w:r>
        <w:rPr>
          <w:rFonts w:ascii="Arial" w:hAnsi="Arial" w:cs="Arial"/>
        </w:rPr>
        <w:t xml:space="preserve">alleen voor </w:t>
      </w:r>
      <w:r w:rsidRPr="00706164">
        <w:rPr>
          <w:rFonts w:ascii="Arial" w:hAnsi="Arial" w:cs="Arial"/>
        </w:rPr>
        <w:t xml:space="preserve">bijv. een </w:t>
      </w:r>
      <w:r>
        <w:rPr>
          <w:rFonts w:ascii="Arial" w:hAnsi="Arial" w:cs="Arial"/>
        </w:rPr>
        <w:t>industrieterrein met haven</w:t>
      </w:r>
      <w:r w:rsidRPr="00706164">
        <w:rPr>
          <w:rFonts w:ascii="Arial" w:hAnsi="Arial" w:cs="Arial"/>
        </w:rPr>
        <w:t xml:space="preserve"> </w:t>
      </w:r>
    </w:p>
    <w:p w:rsidR="007D2A91" w:rsidRPr="00706164" w:rsidRDefault="007D2A91" w:rsidP="000616E1">
      <w:pPr>
        <w:numPr>
          <w:ilvl w:val="0"/>
          <w:numId w:val="23"/>
        </w:numPr>
        <w:spacing w:after="0" w:line="240" w:lineRule="auto"/>
        <w:rPr>
          <w:rFonts w:ascii="Arial" w:hAnsi="Arial" w:cs="Arial"/>
          <w:i/>
          <w:iCs/>
        </w:rPr>
      </w:pPr>
      <w:r w:rsidRPr="00706164">
        <w:rPr>
          <w:rFonts w:ascii="Arial" w:hAnsi="Arial" w:cs="Arial"/>
        </w:rPr>
        <w:t>goed inpas</w:t>
      </w:r>
      <w:r>
        <w:rPr>
          <w:rFonts w:ascii="Arial" w:hAnsi="Arial" w:cs="Arial"/>
        </w:rPr>
        <w:t>sing van de eventuee</w:t>
      </w:r>
      <w:r w:rsidRPr="00706164">
        <w:rPr>
          <w:rFonts w:ascii="Arial" w:hAnsi="Arial" w:cs="Arial"/>
        </w:rPr>
        <w:t>l</w:t>
      </w:r>
      <w:r>
        <w:rPr>
          <w:rFonts w:ascii="Arial" w:hAnsi="Arial" w:cs="Arial"/>
        </w:rPr>
        <w:t xml:space="preserve"> ontwikkelde Flevokust</w:t>
      </w:r>
      <w:r w:rsidRPr="00706164">
        <w:rPr>
          <w:rFonts w:ascii="Arial" w:hAnsi="Arial" w:cs="Arial"/>
        </w:rPr>
        <w:t xml:space="preserve"> </w:t>
      </w:r>
      <w:r>
        <w:rPr>
          <w:rFonts w:ascii="Arial" w:hAnsi="Arial" w:cs="Arial"/>
        </w:rPr>
        <w:t>in de omgeving. Geen m</w:t>
      </w:r>
      <w:r w:rsidRPr="00706164">
        <w:rPr>
          <w:rFonts w:ascii="Arial" w:hAnsi="Arial" w:cs="Arial"/>
        </w:rPr>
        <w:t>ili</w:t>
      </w:r>
      <w:r>
        <w:rPr>
          <w:rFonts w:ascii="Arial" w:hAnsi="Arial" w:cs="Arial"/>
        </w:rPr>
        <w:t>euhinder, zeker niet voor de</w:t>
      </w:r>
      <w:r w:rsidRPr="00706164">
        <w:rPr>
          <w:rFonts w:ascii="Arial" w:hAnsi="Arial" w:cs="Arial"/>
        </w:rPr>
        <w:t xml:space="preserve"> </w:t>
      </w:r>
      <w:r>
        <w:rPr>
          <w:rFonts w:ascii="Arial" w:hAnsi="Arial" w:cs="Arial"/>
        </w:rPr>
        <w:t xml:space="preserve">biologisch-dynamische </w:t>
      </w:r>
      <w:r w:rsidRPr="00706164">
        <w:rPr>
          <w:rFonts w:ascii="Arial" w:hAnsi="Arial" w:cs="Arial"/>
        </w:rPr>
        <w:t>bedrijven.</w:t>
      </w:r>
    </w:p>
    <w:p w:rsidR="007D2A91" w:rsidRPr="00706164" w:rsidRDefault="007D2A91" w:rsidP="0043214E">
      <w:pPr>
        <w:numPr>
          <w:ilvl w:val="0"/>
          <w:numId w:val="23"/>
        </w:numPr>
        <w:spacing w:after="0" w:line="240" w:lineRule="auto"/>
        <w:rPr>
          <w:rFonts w:ascii="Arial" w:hAnsi="Arial" w:cs="Arial"/>
          <w:i/>
          <w:iCs/>
        </w:rPr>
      </w:pPr>
      <w:r w:rsidRPr="00706164">
        <w:rPr>
          <w:rFonts w:ascii="Arial" w:hAnsi="Arial" w:cs="Arial"/>
        </w:rPr>
        <w:t xml:space="preserve">goede faciliteiten </w:t>
      </w:r>
      <w:r>
        <w:rPr>
          <w:rFonts w:ascii="Arial" w:hAnsi="Arial" w:cs="Arial"/>
        </w:rPr>
        <w:t>voor b</w:t>
      </w:r>
      <w:r w:rsidRPr="00706164">
        <w:rPr>
          <w:rFonts w:ascii="Arial" w:hAnsi="Arial" w:cs="Arial"/>
        </w:rPr>
        <w:t>edrijventerreinen (</w:t>
      </w:r>
      <w:r>
        <w:rPr>
          <w:rFonts w:ascii="Arial" w:hAnsi="Arial" w:cs="Arial"/>
        </w:rPr>
        <w:t>glasvezel</w:t>
      </w:r>
      <w:r w:rsidRPr="00706164">
        <w:rPr>
          <w:rFonts w:ascii="Arial" w:hAnsi="Arial" w:cs="Arial"/>
        </w:rPr>
        <w:t>, parkmanagement, gezamenlijke parkeeroplossingen)</w:t>
      </w:r>
      <w:r>
        <w:rPr>
          <w:rFonts w:ascii="Arial" w:hAnsi="Arial" w:cs="Arial"/>
        </w:rPr>
        <w:t xml:space="preserve"> en optim</w:t>
      </w:r>
      <w:r w:rsidRPr="00706164">
        <w:rPr>
          <w:rFonts w:ascii="Arial" w:hAnsi="Arial" w:cs="Arial"/>
        </w:rPr>
        <w:t>al</w:t>
      </w:r>
      <w:r>
        <w:rPr>
          <w:rFonts w:ascii="Arial" w:hAnsi="Arial" w:cs="Arial"/>
        </w:rPr>
        <w:t>e ontsloting</w:t>
      </w:r>
      <w:r w:rsidRPr="00706164">
        <w:rPr>
          <w:rFonts w:ascii="Arial" w:hAnsi="Arial" w:cs="Arial"/>
        </w:rPr>
        <w:t xml:space="preserve"> voor </w:t>
      </w:r>
      <w:r>
        <w:rPr>
          <w:rFonts w:ascii="Arial" w:hAnsi="Arial" w:cs="Arial"/>
        </w:rPr>
        <w:t>OV</w:t>
      </w:r>
      <w:r w:rsidRPr="00706164">
        <w:rPr>
          <w:rFonts w:ascii="Arial" w:hAnsi="Arial" w:cs="Arial"/>
        </w:rPr>
        <w:t xml:space="preserve"> en fietsverkeer</w:t>
      </w:r>
    </w:p>
    <w:p w:rsidR="007D2A91" w:rsidRDefault="007D2A91" w:rsidP="000616E1">
      <w:pPr>
        <w:numPr>
          <w:ilvl w:val="0"/>
          <w:numId w:val="23"/>
        </w:numPr>
        <w:spacing w:after="0" w:line="240" w:lineRule="auto"/>
        <w:rPr>
          <w:rFonts w:ascii="Arial" w:hAnsi="Arial" w:cs="Arial"/>
        </w:rPr>
      </w:pPr>
      <w:r w:rsidRPr="00706164">
        <w:rPr>
          <w:rFonts w:ascii="Arial" w:hAnsi="Arial" w:cs="Arial"/>
        </w:rPr>
        <w:t xml:space="preserve">Bedrijfsterreinen </w:t>
      </w:r>
      <w:r>
        <w:rPr>
          <w:rFonts w:ascii="Arial" w:hAnsi="Arial" w:cs="Arial"/>
        </w:rPr>
        <w:t xml:space="preserve">functioneren blijvend </w:t>
      </w:r>
      <w:r w:rsidRPr="00706164">
        <w:rPr>
          <w:rFonts w:ascii="Arial" w:hAnsi="Arial" w:cs="Arial"/>
        </w:rPr>
        <w:t>duurzaam</w:t>
      </w:r>
      <w:r>
        <w:rPr>
          <w:rFonts w:ascii="Arial" w:hAnsi="Arial" w:cs="Arial"/>
        </w:rPr>
        <w:t xml:space="preserve"> en </w:t>
      </w:r>
      <w:r w:rsidRPr="00706164">
        <w:rPr>
          <w:rFonts w:ascii="Arial" w:hAnsi="Arial" w:cs="Arial"/>
        </w:rPr>
        <w:t xml:space="preserve">klimaatneutraal. </w:t>
      </w:r>
    </w:p>
    <w:p w:rsidR="007D2A91" w:rsidRPr="00706164" w:rsidRDefault="007D2A91" w:rsidP="00B34982">
      <w:pPr>
        <w:spacing w:after="0" w:line="240" w:lineRule="auto"/>
        <w:ind w:left="360"/>
        <w:rPr>
          <w:rFonts w:ascii="Arial" w:hAnsi="Arial" w:cs="Arial"/>
        </w:rPr>
      </w:pPr>
    </w:p>
    <w:p w:rsidR="007D2A91" w:rsidRPr="00706164" w:rsidRDefault="007D2A91" w:rsidP="0023340C">
      <w:pPr>
        <w:spacing w:after="0" w:line="240" w:lineRule="auto"/>
        <w:rPr>
          <w:rFonts w:ascii="Arial" w:hAnsi="Arial" w:cs="Arial"/>
        </w:rPr>
      </w:pPr>
    </w:p>
    <w:p w:rsidR="007D2A91" w:rsidRPr="00706164" w:rsidRDefault="007D2A91" w:rsidP="0023340C">
      <w:pPr>
        <w:pStyle w:val="Heading5"/>
        <w:spacing w:before="0" w:line="240" w:lineRule="auto"/>
        <w:rPr>
          <w:rFonts w:ascii="Arial" w:hAnsi="Arial" w:cs="Arial"/>
          <w:b/>
          <w:i/>
          <w:color w:val="FF0000"/>
          <w:sz w:val="24"/>
          <w:szCs w:val="24"/>
        </w:rPr>
      </w:pPr>
      <w:r w:rsidRPr="00706164">
        <w:rPr>
          <w:rFonts w:ascii="Arial" w:hAnsi="Arial" w:cs="Arial"/>
          <w:b/>
          <w:i/>
          <w:color w:val="17365D"/>
          <w:sz w:val="24"/>
          <w:szCs w:val="24"/>
        </w:rPr>
        <w:t xml:space="preserve">Vliegveld </w:t>
      </w:r>
      <w:r w:rsidRPr="00706164">
        <w:rPr>
          <w:rFonts w:ascii="Arial" w:hAnsi="Arial" w:cs="Arial"/>
          <w:b/>
          <w:i/>
          <w:color w:val="FF0000"/>
          <w:sz w:val="24"/>
          <w:szCs w:val="24"/>
        </w:rPr>
        <w:t>Chris</w:t>
      </w:r>
    </w:p>
    <w:p w:rsidR="007D2A91" w:rsidRPr="00706164" w:rsidRDefault="007D2A91" w:rsidP="00535E19">
      <w:pPr>
        <w:pStyle w:val="ListParagraph"/>
        <w:spacing w:after="0" w:line="240" w:lineRule="auto"/>
        <w:ind w:left="0"/>
        <w:rPr>
          <w:rFonts w:ascii="Arial" w:hAnsi="Arial" w:cs="Arial"/>
        </w:rPr>
      </w:pPr>
      <w:r w:rsidRPr="00706164">
        <w:rPr>
          <w:rFonts w:ascii="Arial" w:hAnsi="Arial" w:cs="Arial"/>
        </w:rPr>
        <w:t>De ontwikkeling van het vliegveld is een belangrijke banenmotor voor Lelystad</w:t>
      </w:r>
      <w:r>
        <w:rPr>
          <w:rFonts w:ascii="Arial" w:hAnsi="Arial" w:cs="Arial"/>
        </w:rPr>
        <w:t>. Recent i</w:t>
      </w:r>
      <w:r w:rsidRPr="00706164">
        <w:rPr>
          <w:rFonts w:ascii="Arial" w:hAnsi="Arial" w:cs="Arial"/>
        </w:rPr>
        <w:t xml:space="preserve">s tegen de wens van de ChristenUnie in besloten tot extra (geluids)groei. Wij zullen dat democratisch genomen besluit respecteren (en dus steunen). </w:t>
      </w:r>
      <w:r>
        <w:rPr>
          <w:rFonts w:ascii="Arial" w:hAnsi="Arial" w:cs="Arial"/>
        </w:rPr>
        <w:t>Maar g</w:t>
      </w:r>
      <w:r w:rsidRPr="00706164">
        <w:rPr>
          <w:rFonts w:ascii="Arial" w:hAnsi="Arial" w:cs="Arial"/>
        </w:rPr>
        <w:t xml:space="preserve">eluidscontouren en andere </w:t>
      </w:r>
      <w:r>
        <w:rPr>
          <w:rFonts w:ascii="Arial" w:hAnsi="Arial" w:cs="Arial"/>
        </w:rPr>
        <w:t>milieu</w:t>
      </w:r>
      <w:r w:rsidRPr="00706164">
        <w:rPr>
          <w:rFonts w:ascii="Arial" w:hAnsi="Arial" w:cs="Arial"/>
        </w:rPr>
        <w:t>grenzen mogen niet verder opgerekt worden</w:t>
      </w:r>
      <w:r>
        <w:rPr>
          <w:rFonts w:ascii="Arial" w:hAnsi="Arial" w:cs="Arial"/>
        </w:rPr>
        <w:t>.</w:t>
      </w:r>
      <w:r w:rsidRPr="00B34982">
        <w:rPr>
          <w:rFonts w:ascii="Arial" w:hAnsi="Arial" w:cs="Arial"/>
        </w:rPr>
        <w:t xml:space="preserve"> </w:t>
      </w:r>
    </w:p>
    <w:p w:rsidR="007D2A91" w:rsidRPr="00706164" w:rsidRDefault="007D2A91" w:rsidP="00B34982">
      <w:pPr>
        <w:spacing w:after="0" w:line="240" w:lineRule="auto"/>
        <w:rPr>
          <w:rFonts w:ascii="Arial" w:hAnsi="Arial" w:cs="Arial"/>
        </w:rPr>
      </w:pPr>
      <w:r w:rsidRPr="00706164">
        <w:rPr>
          <w:rFonts w:ascii="Arial" w:hAnsi="Arial" w:cs="Arial"/>
        </w:rPr>
        <w:t xml:space="preserve">. </w:t>
      </w:r>
    </w:p>
    <w:p w:rsidR="007D2A91" w:rsidRPr="00706164" w:rsidRDefault="007D2A91" w:rsidP="00B34982">
      <w:pPr>
        <w:spacing w:after="0" w:line="240" w:lineRule="auto"/>
        <w:rPr>
          <w:rFonts w:ascii="Arial" w:hAnsi="Arial" w:cs="Arial"/>
        </w:rPr>
      </w:pPr>
      <w:r w:rsidRPr="00706164">
        <w:rPr>
          <w:rFonts w:ascii="Arial" w:hAnsi="Arial" w:cs="Arial"/>
        </w:rPr>
        <w:t>Concreet verbinden we de volgende voorwaarden aan de groei van het vliegveld:</w:t>
      </w:r>
    </w:p>
    <w:p w:rsidR="007D2A91" w:rsidRPr="00706164" w:rsidRDefault="007D2A91" w:rsidP="00B34982">
      <w:pPr>
        <w:pStyle w:val="ListParagraph"/>
        <w:numPr>
          <w:ilvl w:val="0"/>
          <w:numId w:val="32"/>
        </w:numPr>
        <w:spacing w:after="0" w:line="240" w:lineRule="auto"/>
        <w:rPr>
          <w:rFonts w:ascii="Arial" w:hAnsi="Arial" w:cs="Arial"/>
        </w:rPr>
      </w:pPr>
      <w:r w:rsidRPr="00706164">
        <w:rPr>
          <w:rFonts w:ascii="Arial" w:hAnsi="Arial" w:cs="Arial"/>
        </w:rPr>
        <w:t>een substantiële banengroei</w:t>
      </w:r>
    </w:p>
    <w:p w:rsidR="007D2A91" w:rsidRPr="00706164" w:rsidRDefault="007D2A91" w:rsidP="00B34982">
      <w:pPr>
        <w:pStyle w:val="ListParagraph"/>
        <w:numPr>
          <w:ilvl w:val="0"/>
          <w:numId w:val="32"/>
        </w:numPr>
        <w:spacing w:after="0" w:line="240" w:lineRule="auto"/>
        <w:rPr>
          <w:rFonts w:ascii="Arial" w:hAnsi="Arial" w:cs="Arial"/>
        </w:rPr>
      </w:pPr>
      <w:r w:rsidRPr="00706164">
        <w:rPr>
          <w:rFonts w:ascii="Arial" w:hAnsi="Arial" w:cs="Arial"/>
        </w:rPr>
        <w:t>ge</w:t>
      </w:r>
      <w:r>
        <w:rPr>
          <w:rFonts w:ascii="Arial" w:hAnsi="Arial" w:cs="Arial"/>
        </w:rPr>
        <w:t>en vliegroutes over de stad</w:t>
      </w:r>
    </w:p>
    <w:p w:rsidR="007D2A91" w:rsidRPr="00706164" w:rsidRDefault="007D2A91" w:rsidP="00535E19">
      <w:pPr>
        <w:pStyle w:val="ListParagraph"/>
        <w:numPr>
          <w:ilvl w:val="0"/>
          <w:numId w:val="32"/>
        </w:numPr>
        <w:spacing w:after="0" w:line="240" w:lineRule="auto"/>
        <w:rPr>
          <w:rFonts w:ascii="Arial" w:hAnsi="Arial" w:cs="Arial"/>
        </w:rPr>
      </w:pPr>
      <w:r>
        <w:rPr>
          <w:rFonts w:ascii="Arial" w:hAnsi="Arial" w:cs="Arial"/>
        </w:rPr>
        <w:t>g</w:t>
      </w:r>
      <w:r w:rsidRPr="00706164">
        <w:rPr>
          <w:rFonts w:ascii="Arial" w:hAnsi="Arial" w:cs="Arial"/>
        </w:rPr>
        <w:t>elijk op</w:t>
      </w:r>
      <w:r>
        <w:rPr>
          <w:rFonts w:ascii="Arial" w:hAnsi="Arial" w:cs="Arial"/>
        </w:rPr>
        <w:t>gaan van</w:t>
      </w:r>
      <w:r w:rsidRPr="00706164">
        <w:rPr>
          <w:rFonts w:ascii="Arial" w:hAnsi="Arial" w:cs="Arial"/>
        </w:rPr>
        <w:t xml:space="preserve"> de infrastructuur op de grond en in de lucht</w:t>
      </w:r>
      <w:r>
        <w:rPr>
          <w:rFonts w:ascii="Arial" w:hAnsi="Arial" w:cs="Arial"/>
        </w:rPr>
        <w:t>.</w:t>
      </w:r>
    </w:p>
    <w:p w:rsidR="007D2A91" w:rsidRPr="00706164" w:rsidRDefault="007D2A91" w:rsidP="00D0479F">
      <w:pPr>
        <w:spacing w:after="0" w:line="240" w:lineRule="auto"/>
        <w:rPr>
          <w:rFonts w:ascii="Arial" w:hAnsi="Arial" w:cs="Arial"/>
        </w:rPr>
      </w:pPr>
    </w:p>
    <w:p w:rsidR="007D2A91" w:rsidRPr="00706164" w:rsidRDefault="007D2A91" w:rsidP="00FE2667">
      <w:pPr>
        <w:pStyle w:val="Heading5"/>
        <w:spacing w:before="0" w:line="240" w:lineRule="auto"/>
        <w:rPr>
          <w:rFonts w:ascii="Arial" w:hAnsi="Arial" w:cs="Arial"/>
          <w:b/>
          <w:i/>
          <w:color w:val="17365D"/>
          <w:sz w:val="24"/>
          <w:szCs w:val="24"/>
        </w:rPr>
      </w:pPr>
    </w:p>
    <w:p w:rsidR="007D2A91" w:rsidRPr="00706164" w:rsidRDefault="007D2A91" w:rsidP="00806D90">
      <w:pPr>
        <w:pStyle w:val="Heading5"/>
        <w:spacing w:before="0" w:line="240" w:lineRule="auto"/>
        <w:rPr>
          <w:rFonts w:ascii="Arial" w:hAnsi="Arial" w:cs="Arial"/>
          <w:b/>
          <w:i/>
          <w:color w:val="FF0000"/>
          <w:sz w:val="24"/>
          <w:szCs w:val="24"/>
        </w:rPr>
      </w:pPr>
      <w:r w:rsidRPr="00706164">
        <w:rPr>
          <w:rFonts w:ascii="Arial" w:hAnsi="Arial" w:cs="Arial"/>
          <w:b/>
          <w:i/>
          <w:color w:val="17365D"/>
          <w:sz w:val="24"/>
          <w:szCs w:val="24"/>
        </w:rPr>
        <w:t xml:space="preserve">Landbouw </w:t>
      </w:r>
    </w:p>
    <w:p w:rsidR="007D2A91" w:rsidRPr="00706164" w:rsidRDefault="007D2A91" w:rsidP="00535E19">
      <w:pPr>
        <w:spacing w:after="0" w:line="240" w:lineRule="auto"/>
        <w:rPr>
          <w:rFonts w:ascii="Arial" w:hAnsi="Arial" w:cs="Arial"/>
        </w:rPr>
      </w:pPr>
      <w:r>
        <w:rPr>
          <w:rFonts w:ascii="Arial" w:hAnsi="Arial" w:cs="Arial"/>
        </w:rPr>
        <w:t>We hebben</w:t>
      </w:r>
      <w:r w:rsidRPr="00706164">
        <w:rPr>
          <w:rFonts w:ascii="Arial" w:hAnsi="Arial" w:cs="Arial"/>
        </w:rPr>
        <w:t xml:space="preserve"> hart voor hardwerkende boeren</w:t>
      </w:r>
      <w:r>
        <w:rPr>
          <w:rFonts w:ascii="Arial" w:hAnsi="Arial" w:cs="Arial"/>
        </w:rPr>
        <w:t>. Zij</w:t>
      </w:r>
      <w:r w:rsidRPr="00706164">
        <w:rPr>
          <w:rFonts w:ascii="Arial" w:hAnsi="Arial" w:cs="Arial"/>
        </w:rPr>
        <w:t xml:space="preserve"> </w:t>
      </w:r>
      <w:r>
        <w:rPr>
          <w:rFonts w:ascii="Arial" w:hAnsi="Arial" w:cs="Arial"/>
        </w:rPr>
        <w:t>werken in</w:t>
      </w:r>
      <w:r w:rsidRPr="00706164">
        <w:rPr>
          <w:rFonts w:ascii="Arial" w:hAnsi="Arial" w:cs="Arial"/>
        </w:rPr>
        <w:t xml:space="preserve"> nauwe relatie met de schepping. </w:t>
      </w:r>
    </w:p>
    <w:p w:rsidR="007D2A91" w:rsidRPr="00706164" w:rsidRDefault="007D2A91" w:rsidP="00535E19">
      <w:pPr>
        <w:spacing w:after="0" w:line="240" w:lineRule="auto"/>
        <w:rPr>
          <w:rFonts w:ascii="Arial" w:hAnsi="Arial" w:cs="Arial"/>
        </w:rPr>
      </w:pPr>
      <w:r w:rsidRPr="00706164">
        <w:rPr>
          <w:rFonts w:ascii="Arial" w:hAnsi="Arial" w:cs="Arial"/>
        </w:rPr>
        <w:t>De agrarische sector vorm</w:t>
      </w:r>
      <w:r>
        <w:rPr>
          <w:rFonts w:ascii="Arial" w:hAnsi="Arial" w:cs="Arial"/>
        </w:rPr>
        <w:t xml:space="preserve">t </w:t>
      </w:r>
      <w:r w:rsidRPr="00706164">
        <w:rPr>
          <w:rFonts w:ascii="Arial" w:hAnsi="Arial" w:cs="Arial"/>
        </w:rPr>
        <w:t xml:space="preserve">het landschap en is belangrijk voor het beheer daarvan, maar vormt </w:t>
      </w:r>
      <w:r>
        <w:rPr>
          <w:rFonts w:ascii="Arial" w:hAnsi="Arial" w:cs="Arial"/>
        </w:rPr>
        <w:t xml:space="preserve">daarvoor </w:t>
      </w:r>
      <w:r w:rsidRPr="00706164">
        <w:rPr>
          <w:rFonts w:ascii="Arial" w:hAnsi="Arial" w:cs="Arial"/>
        </w:rPr>
        <w:t>soms ook een bedreiging</w:t>
      </w:r>
      <w:r>
        <w:rPr>
          <w:rFonts w:ascii="Arial" w:hAnsi="Arial" w:cs="Arial"/>
        </w:rPr>
        <w:t>.</w:t>
      </w:r>
      <w:r w:rsidRPr="00706164">
        <w:rPr>
          <w:rFonts w:ascii="Arial" w:hAnsi="Arial" w:cs="Arial"/>
        </w:rPr>
        <w:t xml:space="preserve"> </w:t>
      </w:r>
      <w:r>
        <w:rPr>
          <w:rFonts w:ascii="Arial" w:hAnsi="Arial" w:cs="Arial"/>
        </w:rPr>
        <w:t xml:space="preserve">Wij willen </w:t>
      </w:r>
      <w:r w:rsidRPr="00706164">
        <w:rPr>
          <w:rFonts w:ascii="Arial" w:hAnsi="Arial" w:cs="Arial"/>
        </w:rPr>
        <w:t>het landschap, de plattelandscultuur</w:t>
      </w:r>
      <w:r>
        <w:rPr>
          <w:rFonts w:ascii="Arial" w:hAnsi="Arial" w:cs="Arial"/>
        </w:rPr>
        <w:t xml:space="preserve"> </w:t>
      </w:r>
      <w:r w:rsidRPr="00706164">
        <w:rPr>
          <w:rFonts w:ascii="Arial" w:hAnsi="Arial" w:cs="Arial"/>
        </w:rPr>
        <w:t>en de biodiversiteit</w:t>
      </w:r>
      <w:r w:rsidRPr="00535E19">
        <w:rPr>
          <w:rFonts w:ascii="Arial" w:hAnsi="Arial" w:cs="Arial"/>
        </w:rPr>
        <w:t xml:space="preserve"> </w:t>
      </w:r>
      <w:r>
        <w:rPr>
          <w:rFonts w:ascii="Arial" w:hAnsi="Arial" w:cs="Arial"/>
        </w:rPr>
        <w:t>beschermen</w:t>
      </w:r>
      <w:r w:rsidRPr="00706164">
        <w:rPr>
          <w:rFonts w:ascii="Arial" w:hAnsi="Arial" w:cs="Arial"/>
        </w:rPr>
        <w:t xml:space="preserve">. De gemeente kan bijdragen aan </w:t>
      </w:r>
      <w:r>
        <w:rPr>
          <w:rFonts w:ascii="Arial" w:hAnsi="Arial" w:cs="Arial"/>
        </w:rPr>
        <w:t>verbetering en</w:t>
      </w:r>
      <w:r w:rsidRPr="00706164">
        <w:rPr>
          <w:rFonts w:ascii="Arial" w:hAnsi="Arial" w:cs="Arial"/>
        </w:rPr>
        <w:t xml:space="preserve"> harmonieuze ontwikkeling van de leefomgeving.</w:t>
      </w:r>
      <w:r>
        <w:rPr>
          <w:rFonts w:ascii="Arial" w:hAnsi="Arial" w:cs="Arial"/>
        </w:rPr>
        <w:br/>
      </w:r>
    </w:p>
    <w:p w:rsidR="007D2A91" w:rsidRPr="00706164" w:rsidRDefault="007D2A91" w:rsidP="00C64B40">
      <w:pPr>
        <w:spacing w:after="0" w:line="240" w:lineRule="auto"/>
        <w:rPr>
          <w:rFonts w:ascii="Arial" w:hAnsi="Arial" w:cs="Arial"/>
        </w:rPr>
      </w:pPr>
      <w:r>
        <w:rPr>
          <w:rFonts w:ascii="Arial" w:hAnsi="Arial" w:cs="Arial"/>
        </w:rPr>
        <w:t>Enkele aandachtspunten</w:t>
      </w:r>
      <w:r w:rsidRPr="00706164">
        <w:rPr>
          <w:rFonts w:ascii="Arial" w:hAnsi="Arial" w:cs="Arial"/>
        </w:rPr>
        <w:t>:</w:t>
      </w:r>
    </w:p>
    <w:p w:rsidR="007D2A91" w:rsidRPr="00706164" w:rsidRDefault="007D2A91" w:rsidP="00535E19">
      <w:pPr>
        <w:pStyle w:val="NoSpacing"/>
        <w:numPr>
          <w:ilvl w:val="0"/>
          <w:numId w:val="24"/>
        </w:numPr>
        <w:rPr>
          <w:rFonts w:cs="Arial"/>
          <w:sz w:val="22"/>
        </w:rPr>
      </w:pPr>
      <w:r>
        <w:rPr>
          <w:rFonts w:cs="Arial"/>
          <w:sz w:val="22"/>
          <w:lang w:eastAsia="nl-NL"/>
        </w:rPr>
        <w:t>E</w:t>
      </w:r>
      <w:r w:rsidRPr="00706164">
        <w:rPr>
          <w:rFonts w:cs="Arial"/>
          <w:sz w:val="22"/>
          <w:lang w:eastAsia="nl-NL"/>
        </w:rPr>
        <w:t xml:space="preserve">en visie op het buitengebied </w:t>
      </w:r>
      <w:r>
        <w:rPr>
          <w:rFonts w:cs="Arial"/>
          <w:sz w:val="22"/>
          <w:lang w:eastAsia="nl-NL"/>
        </w:rPr>
        <w:t xml:space="preserve">maakt </w:t>
      </w:r>
      <w:r w:rsidRPr="00706164">
        <w:rPr>
          <w:rFonts w:cs="Arial"/>
          <w:sz w:val="22"/>
          <w:lang w:eastAsia="nl-NL"/>
        </w:rPr>
        <w:t>duidelijk</w:t>
      </w:r>
      <w:r>
        <w:rPr>
          <w:rFonts w:cs="Arial"/>
          <w:sz w:val="22"/>
          <w:lang w:eastAsia="nl-NL"/>
        </w:rPr>
        <w:t xml:space="preserve"> wat</w:t>
      </w:r>
      <w:r w:rsidRPr="00706164">
        <w:rPr>
          <w:rFonts w:cs="Arial"/>
          <w:sz w:val="22"/>
          <w:lang w:eastAsia="nl-NL"/>
        </w:rPr>
        <w:t xml:space="preserve"> het toekomstperspectief </w:t>
      </w:r>
      <w:r>
        <w:rPr>
          <w:rFonts w:cs="Arial"/>
          <w:sz w:val="22"/>
          <w:lang w:eastAsia="nl-NL"/>
        </w:rPr>
        <w:t xml:space="preserve">is </w:t>
      </w:r>
      <w:r w:rsidRPr="00706164">
        <w:rPr>
          <w:rFonts w:cs="Arial"/>
          <w:sz w:val="22"/>
          <w:lang w:eastAsia="nl-NL"/>
        </w:rPr>
        <w:t>van de agrarische sector</w:t>
      </w:r>
      <w:r>
        <w:rPr>
          <w:rFonts w:cs="Arial"/>
          <w:sz w:val="22"/>
          <w:lang w:eastAsia="nl-NL"/>
        </w:rPr>
        <w:t xml:space="preserve">. </w:t>
      </w:r>
    </w:p>
    <w:p w:rsidR="007D2A91" w:rsidRPr="00706164" w:rsidRDefault="007D2A91" w:rsidP="00535E19">
      <w:pPr>
        <w:pStyle w:val="NoSpacing"/>
        <w:numPr>
          <w:ilvl w:val="0"/>
          <w:numId w:val="24"/>
        </w:numPr>
        <w:rPr>
          <w:rFonts w:cs="Arial"/>
          <w:bCs/>
          <w:sz w:val="22"/>
        </w:rPr>
      </w:pPr>
      <w:r w:rsidRPr="00706164">
        <w:rPr>
          <w:rFonts w:cs="Arial"/>
          <w:bCs/>
          <w:sz w:val="22"/>
        </w:rPr>
        <w:t xml:space="preserve">Landbouwbedrijven </w:t>
      </w:r>
      <w:r>
        <w:rPr>
          <w:rFonts w:cs="Arial"/>
          <w:bCs/>
          <w:sz w:val="22"/>
        </w:rPr>
        <w:t xml:space="preserve">mogen </w:t>
      </w:r>
      <w:r w:rsidRPr="00706164">
        <w:rPr>
          <w:rFonts w:cs="Arial"/>
          <w:bCs/>
          <w:sz w:val="22"/>
        </w:rPr>
        <w:t xml:space="preserve">ruimhartig nevenactiviteiten uitvoeren </w:t>
      </w:r>
      <w:r w:rsidRPr="00706164">
        <w:rPr>
          <w:rFonts w:cs="Arial"/>
          <w:sz w:val="22"/>
        </w:rPr>
        <w:t>zoal</w:t>
      </w:r>
      <w:r>
        <w:rPr>
          <w:rFonts w:cs="Arial"/>
          <w:sz w:val="22"/>
        </w:rPr>
        <w:t>s landschapsonderhoud, toerisme en biovergisting</w:t>
      </w:r>
      <w:r w:rsidRPr="00706164">
        <w:rPr>
          <w:rFonts w:cs="Arial"/>
          <w:sz w:val="22"/>
        </w:rPr>
        <w:t>,</w:t>
      </w:r>
      <w:r w:rsidRPr="00706164">
        <w:rPr>
          <w:rFonts w:cs="Arial"/>
          <w:bCs/>
          <w:sz w:val="22"/>
        </w:rPr>
        <w:t xml:space="preserve"> voor zover d</w:t>
      </w:r>
      <w:r>
        <w:rPr>
          <w:rFonts w:cs="Arial"/>
          <w:bCs/>
          <w:sz w:val="22"/>
        </w:rPr>
        <w:t>at</w:t>
      </w:r>
      <w:r w:rsidRPr="00706164">
        <w:rPr>
          <w:rFonts w:cs="Arial"/>
          <w:bCs/>
          <w:sz w:val="22"/>
        </w:rPr>
        <w:t xml:space="preserve"> niet ten koste gaan van de kwaliteit van het buitengebied.</w:t>
      </w:r>
    </w:p>
    <w:p w:rsidR="007D2A91" w:rsidRPr="00706164" w:rsidRDefault="007D2A91" w:rsidP="00FF70BA">
      <w:pPr>
        <w:pStyle w:val="NoSpacing"/>
        <w:rPr>
          <w:rFonts w:cs="Arial"/>
          <w:bCs/>
          <w:sz w:val="22"/>
        </w:rPr>
      </w:pPr>
    </w:p>
    <w:p w:rsidR="007D2A91" w:rsidRPr="00706164" w:rsidRDefault="007D2A91" w:rsidP="00FF70BA">
      <w:pPr>
        <w:pStyle w:val="NoSpacing"/>
        <w:rPr>
          <w:rFonts w:cs="Arial"/>
          <w:bCs/>
          <w:sz w:val="22"/>
        </w:rPr>
      </w:pPr>
    </w:p>
    <w:p w:rsidR="007D2A91" w:rsidRPr="00706164" w:rsidRDefault="007D2A91" w:rsidP="00806D90">
      <w:pPr>
        <w:pStyle w:val="NoSpacing"/>
        <w:rPr>
          <w:rFonts w:cs="Arial"/>
          <w:b/>
          <w:bCs/>
          <w:i/>
          <w:color w:val="FF0000"/>
          <w:szCs w:val="24"/>
        </w:rPr>
      </w:pPr>
      <w:r w:rsidRPr="00706164">
        <w:rPr>
          <w:rFonts w:cs="Arial"/>
          <w:b/>
          <w:bCs/>
          <w:i/>
          <w:color w:val="17365D"/>
          <w:szCs w:val="24"/>
        </w:rPr>
        <w:t xml:space="preserve">Toerisme </w:t>
      </w:r>
    </w:p>
    <w:p w:rsidR="007D2A91" w:rsidRPr="00706164" w:rsidRDefault="007D2A91" w:rsidP="00075E7B">
      <w:pPr>
        <w:pStyle w:val="ListParagraph"/>
        <w:spacing w:after="0" w:line="240" w:lineRule="auto"/>
        <w:ind w:left="0"/>
        <w:rPr>
          <w:rFonts w:ascii="Arial" w:hAnsi="Arial" w:cs="Arial"/>
        </w:rPr>
      </w:pPr>
      <w:r w:rsidRPr="00706164">
        <w:rPr>
          <w:rFonts w:ascii="Arial" w:hAnsi="Arial" w:cs="Arial"/>
        </w:rPr>
        <w:t>Oostvaardersplassen, Natuurpark, Aviodrome, Bataviahaven</w:t>
      </w:r>
      <w:r>
        <w:rPr>
          <w:rFonts w:ascii="Arial" w:hAnsi="Arial" w:cs="Arial"/>
        </w:rPr>
        <w:t>,</w:t>
      </w:r>
      <w:r w:rsidRPr="00706164">
        <w:rPr>
          <w:rFonts w:ascii="Arial" w:hAnsi="Arial" w:cs="Arial"/>
        </w:rPr>
        <w:t xml:space="preserve"> Baviastad</w:t>
      </w:r>
      <w:r>
        <w:rPr>
          <w:rFonts w:ascii="Arial" w:hAnsi="Arial" w:cs="Arial"/>
        </w:rPr>
        <w:t xml:space="preserve"> en B</w:t>
      </w:r>
      <w:r w:rsidRPr="00706164">
        <w:rPr>
          <w:rFonts w:ascii="Arial" w:hAnsi="Arial" w:cs="Arial"/>
        </w:rPr>
        <w:t>elevenissenbos</w:t>
      </w:r>
      <w:r>
        <w:rPr>
          <w:rFonts w:ascii="Arial" w:hAnsi="Arial" w:cs="Arial"/>
        </w:rPr>
        <w:t xml:space="preserve">, de lange kustlijn en o.a. </w:t>
      </w:r>
      <w:r w:rsidRPr="00706164">
        <w:rPr>
          <w:rFonts w:ascii="Arial" w:hAnsi="Arial" w:cs="Arial"/>
        </w:rPr>
        <w:t xml:space="preserve">de enorme natuurrijkdom </w:t>
      </w:r>
      <w:r>
        <w:rPr>
          <w:rFonts w:ascii="Arial" w:hAnsi="Arial" w:cs="Arial"/>
        </w:rPr>
        <w:t>geven</w:t>
      </w:r>
      <w:r w:rsidRPr="00706164">
        <w:rPr>
          <w:rFonts w:ascii="Arial" w:hAnsi="Arial" w:cs="Arial"/>
        </w:rPr>
        <w:t xml:space="preserve"> Lelystad voor toeristen sterke troeven in handen. </w:t>
      </w:r>
      <w:r>
        <w:rPr>
          <w:rFonts w:ascii="Arial" w:hAnsi="Arial" w:cs="Arial"/>
        </w:rPr>
        <w:t xml:space="preserve">M.n. het centrale deel van de kust </w:t>
      </w:r>
      <w:r w:rsidRPr="00706164">
        <w:rPr>
          <w:rFonts w:ascii="Arial" w:hAnsi="Arial" w:cs="Arial"/>
        </w:rPr>
        <w:t>ka</w:t>
      </w:r>
      <w:r>
        <w:rPr>
          <w:rFonts w:ascii="Arial" w:hAnsi="Arial" w:cs="Arial"/>
        </w:rPr>
        <w:t>n uitgroeien tot een watersport</w:t>
      </w:r>
      <w:r w:rsidRPr="00706164">
        <w:rPr>
          <w:rFonts w:ascii="Arial" w:hAnsi="Arial" w:cs="Arial"/>
        </w:rPr>
        <w:t>centrum va</w:t>
      </w:r>
      <w:r>
        <w:rPr>
          <w:rFonts w:ascii="Arial" w:hAnsi="Arial" w:cs="Arial"/>
        </w:rPr>
        <w:t>n</w:t>
      </w:r>
      <w:r w:rsidRPr="00706164">
        <w:rPr>
          <w:rFonts w:ascii="Arial" w:hAnsi="Arial" w:cs="Arial"/>
        </w:rPr>
        <w:t xml:space="preserve"> internationale allure. </w:t>
      </w:r>
      <w:r>
        <w:rPr>
          <w:rFonts w:ascii="Arial" w:hAnsi="Arial" w:cs="Arial"/>
        </w:rPr>
        <w:t xml:space="preserve">Dat </w:t>
      </w:r>
      <w:r w:rsidRPr="00706164">
        <w:rPr>
          <w:rFonts w:ascii="Arial" w:hAnsi="Arial" w:cs="Arial"/>
        </w:rPr>
        <w:t xml:space="preserve">moeten </w:t>
      </w:r>
      <w:r>
        <w:rPr>
          <w:rFonts w:ascii="Arial" w:hAnsi="Arial" w:cs="Arial"/>
        </w:rPr>
        <w:t xml:space="preserve">we </w:t>
      </w:r>
      <w:r w:rsidRPr="00706164">
        <w:rPr>
          <w:rFonts w:ascii="Arial" w:hAnsi="Arial" w:cs="Arial"/>
        </w:rPr>
        <w:t>optimaal benut</w:t>
      </w:r>
      <w:r>
        <w:rPr>
          <w:rFonts w:ascii="Arial" w:hAnsi="Arial" w:cs="Arial"/>
        </w:rPr>
        <w:t>ten</w:t>
      </w:r>
      <w:r w:rsidRPr="00706164">
        <w:rPr>
          <w:rFonts w:ascii="Arial" w:hAnsi="Arial" w:cs="Arial"/>
        </w:rPr>
        <w:t xml:space="preserve">. </w:t>
      </w:r>
      <w:r>
        <w:rPr>
          <w:rFonts w:ascii="Arial" w:hAnsi="Arial" w:cs="Arial"/>
        </w:rPr>
        <w:t>E</w:t>
      </w:r>
      <w:r w:rsidRPr="00706164">
        <w:rPr>
          <w:rFonts w:ascii="Arial" w:hAnsi="Arial" w:cs="Arial"/>
        </w:rPr>
        <w:t xml:space="preserve">en kust </w:t>
      </w:r>
      <w:r>
        <w:rPr>
          <w:rFonts w:ascii="Arial" w:hAnsi="Arial" w:cs="Arial"/>
        </w:rPr>
        <w:t>als deze</w:t>
      </w:r>
      <w:r w:rsidRPr="00706164">
        <w:rPr>
          <w:rFonts w:ascii="Arial" w:hAnsi="Arial" w:cs="Arial"/>
        </w:rPr>
        <w:t xml:space="preserve"> vind je nergens. </w:t>
      </w:r>
    </w:p>
    <w:p w:rsidR="007D2A91" w:rsidRPr="00706164" w:rsidRDefault="007D2A91" w:rsidP="00972F9F">
      <w:pPr>
        <w:spacing w:after="0" w:line="240" w:lineRule="auto"/>
        <w:rPr>
          <w:rFonts w:ascii="Arial" w:hAnsi="Arial" w:cs="Arial"/>
        </w:rPr>
      </w:pPr>
      <w:r>
        <w:rPr>
          <w:rFonts w:ascii="Arial" w:hAnsi="Arial" w:cs="Arial"/>
        </w:rPr>
        <w:t>Omdat t</w:t>
      </w:r>
      <w:r w:rsidRPr="00706164">
        <w:rPr>
          <w:rFonts w:ascii="Arial" w:hAnsi="Arial" w:cs="Arial"/>
        </w:rPr>
        <w:t xml:space="preserve">oerisme </w:t>
      </w:r>
      <w:r>
        <w:rPr>
          <w:rFonts w:ascii="Arial" w:hAnsi="Arial" w:cs="Arial"/>
        </w:rPr>
        <w:t>belangrijk</w:t>
      </w:r>
      <w:r w:rsidRPr="00706164">
        <w:rPr>
          <w:rFonts w:ascii="Arial" w:hAnsi="Arial" w:cs="Arial"/>
        </w:rPr>
        <w:t xml:space="preserve"> is</w:t>
      </w:r>
      <w:r>
        <w:rPr>
          <w:rFonts w:ascii="Arial" w:hAnsi="Arial" w:cs="Arial"/>
        </w:rPr>
        <w:t xml:space="preserve"> voor werkgelegenheid, </w:t>
      </w:r>
      <w:r w:rsidRPr="00706164">
        <w:rPr>
          <w:rFonts w:ascii="Arial" w:hAnsi="Arial" w:cs="Arial"/>
        </w:rPr>
        <w:t>willen wij:</w:t>
      </w:r>
    </w:p>
    <w:p w:rsidR="007D2A91" w:rsidRPr="00706164" w:rsidRDefault="007D2A91" w:rsidP="00D0479F">
      <w:pPr>
        <w:spacing w:after="0" w:line="240" w:lineRule="auto"/>
        <w:rPr>
          <w:rFonts w:ascii="Arial" w:hAnsi="Arial" w:cs="Arial"/>
        </w:rPr>
      </w:pPr>
    </w:p>
    <w:p w:rsidR="007D2A91" w:rsidRDefault="007D2A91" w:rsidP="00DB03F1">
      <w:pPr>
        <w:pStyle w:val="ListParagraph"/>
        <w:numPr>
          <w:ilvl w:val="0"/>
          <w:numId w:val="22"/>
        </w:numPr>
        <w:spacing w:after="0" w:line="240" w:lineRule="auto"/>
        <w:rPr>
          <w:rFonts w:ascii="Arial" w:hAnsi="Arial" w:cs="Arial"/>
        </w:rPr>
      </w:pPr>
      <w:r w:rsidRPr="00706164">
        <w:rPr>
          <w:rFonts w:ascii="Arial" w:hAnsi="Arial" w:cs="Arial"/>
        </w:rPr>
        <w:t>Lelystad promoten als vakantiebestemming</w:t>
      </w:r>
    </w:p>
    <w:p w:rsidR="007D2A91" w:rsidRPr="00706164" w:rsidRDefault="007D2A91" w:rsidP="00F12F09">
      <w:pPr>
        <w:pStyle w:val="ListParagraph"/>
        <w:numPr>
          <w:ilvl w:val="0"/>
          <w:numId w:val="22"/>
        </w:numPr>
        <w:spacing w:after="0" w:line="240" w:lineRule="auto"/>
        <w:contextualSpacing w:val="0"/>
        <w:rPr>
          <w:rFonts w:ascii="Arial" w:hAnsi="Arial" w:cs="Arial"/>
          <w:b/>
        </w:rPr>
      </w:pPr>
      <w:r>
        <w:rPr>
          <w:rFonts w:ascii="Arial" w:hAnsi="Arial" w:cs="Arial"/>
        </w:rPr>
        <w:t>goede v</w:t>
      </w:r>
      <w:r w:rsidRPr="00706164">
        <w:rPr>
          <w:rFonts w:ascii="Arial" w:hAnsi="Arial" w:cs="Arial"/>
        </w:rPr>
        <w:t>erbinding</w:t>
      </w:r>
      <w:r>
        <w:rPr>
          <w:rFonts w:ascii="Arial" w:hAnsi="Arial" w:cs="Arial"/>
        </w:rPr>
        <w:t>en</w:t>
      </w:r>
      <w:r w:rsidRPr="00706164">
        <w:rPr>
          <w:rFonts w:ascii="Arial" w:hAnsi="Arial" w:cs="Arial"/>
        </w:rPr>
        <w:t xml:space="preserve"> tussen de </w:t>
      </w:r>
      <w:r>
        <w:rPr>
          <w:rFonts w:ascii="Arial" w:hAnsi="Arial" w:cs="Arial"/>
        </w:rPr>
        <w:t>publiekstrekkers</w:t>
      </w:r>
      <w:r w:rsidRPr="00706164">
        <w:rPr>
          <w:rFonts w:ascii="Arial" w:hAnsi="Arial" w:cs="Arial"/>
        </w:rPr>
        <w:t xml:space="preserve"> </w:t>
      </w:r>
      <w:r>
        <w:rPr>
          <w:rFonts w:ascii="Arial" w:hAnsi="Arial" w:cs="Arial"/>
        </w:rPr>
        <w:t>in en om Lelystad</w:t>
      </w:r>
    </w:p>
    <w:p w:rsidR="007D2A91" w:rsidRPr="00706164" w:rsidRDefault="007D2A91" w:rsidP="00D73CEB">
      <w:pPr>
        <w:pStyle w:val="ListParagraph"/>
        <w:numPr>
          <w:ilvl w:val="0"/>
          <w:numId w:val="22"/>
        </w:numPr>
        <w:spacing w:after="0" w:line="240" w:lineRule="auto"/>
        <w:rPr>
          <w:rFonts w:ascii="Arial" w:hAnsi="Arial" w:cs="Arial"/>
        </w:rPr>
      </w:pPr>
      <w:r>
        <w:rPr>
          <w:rFonts w:ascii="Arial" w:hAnsi="Arial" w:cs="Arial"/>
        </w:rPr>
        <w:t>dat h</w:t>
      </w:r>
      <w:r w:rsidRPr="00706164">
        <w:rPr>
          <w:rFonts w:ascii="Arial" w:hAnsi="Arial" w:cs="Arial"/>
        </w:rPr>
        <w:t>et gebied rond Bataviahaven een a</w:t>
      </w:r>
      <w:r>
        <w:rPr>
          <w:rFonts w:ascii="Arial" w:hAnsi="Arial" w:cs="Arial"/>
        </w:rPr>
        <w:t>antrekkelijk verblijfsgebied is</w:t>
      </w:r>
    </w:p>
    <w:p w:rsidR="007D2A91" w:rsidRPr="00706164" w:rsidRDefault="007D2A91" w:rsidP="00F12F09">
      <w:pPr>
        <w:pStyle w:val="ListParagraph"/>
        <w:numPr>
          <w:ilvl w:val="0"/>
          <w:numId w:val="22"/>
        </w:numPr>
        <w:spacing w:after="0" w:line="240" w:lineRule="auto"/>
        <w:rPr>
          <w:rFonts w:ascii="Arial" w:hAnsi="Arial" w:cs="Arial"/>
        </w:rPr>
      </w:pPr>
      <w:r>
        <w:rPr>
          <w:rFonts w:ascii="Arial" w:hAnsi="Arial" w:cs="Arial"/>
        </w:rPr>
        <w:t>dat d</w:t>
      </w:r>
      <w:r w:rsidRPr="00706164">
        <w:rPr>
          <w:rFonts w:ascii="Arial" w:hAnsi="Arial" w:cs="Arial"/>
        </w:rPr>
        <w:t xml:space="preserve">e kust aan passanten in de jachthavens zoveel </w:t>
      </w:r>
      <w:r>
        <w:rPr>
          <w:rFonts w:ascii="Arial" w:hAnsi="Arial" w:cs="Arial"/>
        </w:rPr>
        <w:t>bi</w:t>
      </w:r>
      <w:r w:rsidRPr="00706164">
        <w:rPr>
          <w:rFonts w:ascii="Arial" w:hAnsi="Arial" w:cs="Arial"/>
        </w:rPr>
        <w:t>e</w:t>
      </w:r>
      <w:r>
        <w:rPr>
          <w:rFonts w:ascii="Arial" w:hAnsi="Arial" w:cs="Arial"/>
        </w:rPr>
        <w:t>den dat ze langer blijven</w:t>
      </w:r>
    </w:p>
    <w:p w:rsidR="007D2A91" w:rsidRPr="00706164" w:rsidRDefault="007D2A91" w:rsidP="00F12F09">
      <w:pPr>
        <w:pStyle w:val="ListParagraph"/>
        <w:numPr>
          <w:ilvl w:val="0"/>
          <w:numId w:val="22"/>
        </w:numPr>
        <w:spacing w:after="0" w:line="240" w:lineRule="auto"/>
        <w:rPr>
          <w:rFonts w:ascii="Arial" w:hAnsi="Arial" w:cs="Arial"/>
        </w:rPr>
      </w:pPr>
      <w:r>
        <w:rPr>
          <w:rFonts w:ascii="Arial" w:hAnsi="Arial" w:cs="Arial"/>
        </w:rPr>
        <w:t xml:space="preserve">goede faciliteiten voor </w:t>
      </w:r>
      <w:r w:rsidRPr="00706164">
        <w:rPr>
          <w:rFonts w:ascii="Arial" w:hAnsi="Arial" w:cs="Arial"/>
        </w:rPr>
        <w:t>charterschepen en de bruin</w:t>
      </w:r>
      <w:r>
        <w:rPr>
          <w:rFonts w:ascii="Arial" w:hAnsi="Arial" w:cs="Arial"/>
        </w:rPr>
        <w:t>e</w:t>
      </w:r>
      <w:r w:rsidRPr="00706164">
        <w:rPr>
          <w:rFonts w:ascii="Arial" w:hAnsi="Arial" w:cs="Arial"/>
        </w:rPr>
        <w:t xml:space="preserve"> vloot </w:t>
      </w:r>
      <w:r>
        <w:rPr>
          <w:rFonts w:ascii="Arial" w:hAnsi="Arial" w:cs="Arial"/>
        </w:rPr>
        <w:t xml:space="preserve">zodat zij niet </w:t>
      </w:r>
      <w:r w:rsidRPr="00706164">
        <w:rPr>
          <w:rFonts w:ascii="Arial" w:hAnsi="Arial" w:cs="Arial"/>
        </w:rPr>
        <w:t>uitwijk</w:t>
      </w:r>
      <w:r>
        <w:rPr>
          <w:rFonts w:ascii="Arial" w:hAnsi="Arial" w:cs="Arial"/>
        </w:rPr>
        <w:t>en</w:t>
      </w:r>
      <w:r w:rsidRPr="00706164">
        <w:rPr>
          <w:rFonts w:ascii="Arial" w:hAnsi="Arial" w:cs="Arial"/>
        </w:rPr>
        <w:t xml:space="preserve"> naar andere haven</w:t>
      </w:r>
      <w:r>
        <w:rPr>
          <w:rFonts w:ascii="Arial" w:hAnsi="Arial" w:cs="Arial"/>
        </w:rPr>
        <w:t>s</w:t>
      </w:r>
    </w:p>
    <w:p w:rsidR="007D2A91" w:rsidRPr="00706164" w:rsidRDefault="007D2A91" w:rsidP="00DB03F1">
      <w:pPr>
        <w:pStyle w:val="ListParagraph"/>
        <w:numPr>
          <w:ilvl w:val="0"/>
          <w:numId w:val="22"/>
        </w:numPr>
        <w:spacing w:after="0" w:line="240" w:lineRule="auto"/>
        <w:rPr>
          <w:rFonts w:ascii="Arial" w:hAnsi="Arial" w:cs="Arial"/>
        </w:rPr>
      </w:pPr>
      <w:r>
        <w:rPr>
          <w:rFonts w:ascii="Arial" w:hAnsi="Arial" w:cs="Arial"/>
        </w:rPr>
        <w:t>d</w:t>
      </w:r>
      <w:r w:rsidRPr="00706164">
        <w:rPr>
          <w:rFonts w:ascii="Arial" w:hAnsi="Arial" w:cs="Arial"/>
        </w:rPr>
        <w:t xml:space="preserve">e komst van </w:t>
      </w:r>
      <w:r>
        <w:rPr>
          <w:rFonts w:ascii="Arial" w:hAnsi="Arial" w:cs="Arial"/>
        </w:rPr>
        <w:t xml:space="preserve">aantrekkelijke </w:t>
      </w:r>
      <w:r w:rsidRPr="00706164">
        <w:rPr>
          <w:rFonts w:ascii="Arial" w:hAnsi="Arial" w:cs="Arial"/>
        </w:rPr>
        <w:t xml:space="preserve">evenementen van (inter)nationaal belang </w:t>
      </w:r>
    </w:p>
    <w:p w:rsidR="007D2A91" w:rsidRPr="00706164" w:rsidRDefault="007D2A91" w:rsidP="00DB03F1">
      <w:pPr>
        <w:pStyle w:val="ListParagraph"/>
        <w:numPr>
          <w:ilvl w:val="0"/>
          <w:numId w:val="22"/>
        </w:numPr>
        <w:spacing w:after="0" w:line="240" w:lineRule="auto"/>
        <w:rPr>
          <w:rFonts w:ascii="Arial" w:hAnsi="Arial" w:cs="Arial"/>
        </w:rPr>
      </w:pPr>
      <w:r>
        <w:rPr>
          <w:rFonts w:ascii="Arial" w:hAnsi="Arial" w:cs="Arial"/>
        </w:rPr>
        <w:t>versterking van de s</w:t>
      </w:r>
      <w:r w:rsidRPr="00706164">
        <w:rPr>
          <w:rFonts w:ascii="Arial" w:hAnsi="Arial" w:cs="Arial"/>
        </w:rPr>
        <w:t>amenwerking tussen de diverse trekkers (Nieuw Land Efgoedcentrum</w:t>
      </w:r>
      <w:r>
        <w:rPr>
          <w:rFonts w:ascii="Arial" w:hAnsi="Arial" w:cs="Arial"/>
        </w:rPr>
        <w:t>, Bataviawerf, -haven en –stad).</w:t>
      </w:r>
    </w:p>
    <w:p w:rsidR="007D2A91" w:rsidRDefault="007D2A91" w:rsidP="00794E44">
      <w:pPr>
        <w:pStyle w:val="NoSpacing"/>
        <w:rPr>
          <w:rFonts w:cs="Arial"/>
          <w:bCs/>
          <w:sz w:val="22"/>
        </w:rPr>
      </w:pPr>
    </w:p>
    <w:p w:rsidR="007D2A91" w:rsidRDefault="007D2A91" w:rsidP="00794E44">
      <w:pPr>
        <w:pStyle w:val="NoSpacing"/>
        <w:rPr>
          <w:rFonts w:cs="Arial"/>
          <w:bCs/>
          <w:sz w:val="22"/>
        </w:rPr>
      </w:pPr>
    </w:p>
    <w:p w:rsidR="007D2A91" w:rsidRPr="00706164" w:rsidRDefault="007D2A91" w:rsidP="00794E44">
      <w:pPr>
        <w:pStyle w:val="NoSpacing"/>
        <w:rPr>
          <w:rFonts w:cs="Arial"/>
          <w:bCs/>
          <w:sz w:val="22"/>
        </w:rPr>
      </w:pPr>
    </w:p>
    <w:p w:rsidR="007D2A91" w:rsidRPr="00706164" w:rsidRDefault="007D2A91" w:rsidP="00806D90">
      <w:pPr>
        <w:pStyle w:val="Heading2"/>
        <w:spacing w:before="0" w:after="0" w:line="240" w:lineRule="auto"/>
        <w:rPr>
          <w:color w:val="FF0000"/>
        </w:rPr>
      </w:pPr>
      <w:bookmarkStart w:id="9" w:name="_Toc356999002"/>
      <w:r w:rsidRPr="00706164">
        <w:t xml:space="preserve">3.2. Goed wonen </w:t>
      </w:r>
      <w:bookmarkEnd w:id="9"/>
    </w:p>
    <w:p w:rsidR="007D2A91" w:rsidRPr="00706164" w:rsidRDefault="007D2A91" w:rsidP="006E6F62">
      <w:pPr>
        <w:autoSpaceDE w:val="0"/>
        <w:autoSpaceDN w:val="0"/>
        <w:adjustRightInd w:val="0"/>
        <w:spacing w:after="0" w:line="240" w:lineRule="auto"/>
        <w:rPr>
          <w:rFonts w:ascii="Arial" w:hAnsi="Arial" w:cs="Arial"/>
          <w:color w:val="000000"/>
          <w:lang w:eastAsia="en-US"/>
        </w:rPr>
      </w:pPr>
    </w:p>
    <w:p w:rsidR="007D2A91" w:rsidRDefault="007D2A91" w:rsidP="00075E7B">
      <w:pPr>
        <w:spacing w:after="0" w:line="240" w:lineRule="auto"/>
        <w:rPr>
          <w:rFonts w:ascii="Arial" w:hAnsi="Arial" w:cs="Arial"/>
        </w:rPr>
      </w:pPr>
      <w:r>
        <w:rPr>
          <w:rFonts w:ascii="Arial" w:hAnsi="Arial" w:cs="Arial"/>
        </w:rPr>
        <w:t>E</w:t>
      </w:r>
      <w:r w:rsidRPr="00A13666">
        <w:rPr>
          <w:rFonts w:ascii="Arial" w:hAnsi="Arial" w:cs="Arial"/>
        </w:rPr>
        <w:t>en huis kopen, verkopen of huren</w:t>
      </w:r>
      <w:r w:rsidRPr="00972F9F">
        <w:rPr>
          <w:rFonts w:ascii="Arial" w:hAnsi="Arial" w:cs="Arial"/>
        </w:rPr>
        <w:t xml:space="preserve"> </w:t>
      </w:r>
      <w:r>
        <w:rPr>
          <w:rFonts w:ascii="Arial" w:hAnsi="Arial" w:cs="Arial"/>
        </w:rPr>
        <w:t xml:space="preserve">is </w:t>
      </w:r>
      <w:r w:rsidRPr="00A13666">
        <w:rPr>
          <w:rFonts w:ascii="Arial" w:hAnsi="Arial" w:cs="Arial"/>
        </w:rPr>
        <w:t>moeilijk</w:t>
      </w:r>
      <w:r>
        <w:rPr>
          <w:rFonts w:ascii="Arial" w:hAnsi="Arial" w:cs="Arial"/>
        </w:rPr>
        <w:t>.</w:t>
      </w:r>
      <w:r w:rsidRPr="00A13666">
        <w:rPr>
          <w:rFonts w:ascii="Arial" w:hAnsi="Arial" w:cs="Arial"/>
        </w:rPr>
        <w:t xml:space="preserve"> De Christen</w:t>
      </w:r>
      <w:r>
        <w:rPr>
          <w:rFonts w:ascii="Arial" w:hAnsi="Arial" w:cs="Arial"/>
        </w:rPr>
        <w:t>U</w:t>
      </w:r>
      <w:r w:rsidRPr="00A13666">
        <w:rPr>
          <w:rFonts w:ascii="Arial" w:hAnsi="Arial" w:cs="Arial"/>
        </w:rPr>
        <w:t xml:space="preserve">nie heeft landelijk een belangrijke rol gespeeld </w:t>
      </w:r>
      <w:r>
        <w:rPr>
          <w:rFonts w:ascii="Arial" w:hAnsi="Arial" w:cs="Arial"/>
        </w:rPr>
        <w:t>in de no</w:t>
      </w:r>
      <w:r w:rsidRPr="00A13666">
        <w:rPr>
          <w:rFonts w:ascii="Arial" w:hAnsi="Arial" w:cs="Arial"/>
        </w:rPr>
        <w:t>d</w:t>
      </w:r>
      <w:r>
        <w:rPr>
          <w:rFonts w:ascii="Arial" w:hAnsi="Arial" w:cs="Arial"/>
        </w:rPr>
        <w:t>ige</w:t>
      </w:r>
      <w:r w:rsidRPr="00A13666">
        <w:rPr>
          <w:rFonts w:ascii="Arial" w:hAnsi="Arial" w:cs="Arial"/>
        </w:rPr>
        <w:t xml:space="preserve"> hervorming van</w:t>
      </w:r>
      <w:r>
        <w:rPr>
          <w:rFonts w:ascii="Arial" w:hAnsi="Arial" w:cs="Arial"/>
        </w:rPr>
        <w:t xml:space="preserve"> de woningmarkt. Ook lokaal stimuleren wij de woningmarkt,</w:t>
      </w:r>
      <w:r w:rsidRPr="00A13666">
        <w:rPr>
          <w:rFonts w:ascii="Arial" w:hAnsi="Arial" w:cs="Arial"/>
        </w:rPr>
        <w:t xml:space="preserve"> zodat starters een steuntje i</w:t>
      </w:r>
      <w:r>
        <w:rPr>
          <w:rFonts w:ascii="Arial" w:hAnsi="Arial" w:cs="Arial"/>
        </w:rPr>
        <w:t xml:space="preserve">n de rug krijgen, er voldoende </w:t>
      </w:r>
      <w:r w:rsidRPr="00A13666">
        <w:rPr>
          <w:rFonts w:ascii="Arial" w:hAnsi="Arial" w:cs="Arial"/>
        </w:rPr>
        <w:t xml:space="preserve">geschikte huurwoningen zijn en er ruimte is voor nieuwbouw. </w:t>
      </w:r>
    </w:p>
    <w:p w:rsidR="007D2A91" w:rsidRDefault="007D2A91" w:rsidP="008630AF">
      <w:pPr>
        <w:spacing w:after="0" w:line="240" w:lineRule="auto"/>
        <w:rPr>
          <w:rFonts w:ascii="Arial" w:hAnsi="Arial" w:cs="Arial"/>
        </w:rPr>
      </w:pPr>
    </w:p>
    <w:p w:rsidR="007D2A91" w:rsidRDefault="007D2A91" w:rsidP="00075E7B">
      <w:pPr>
        <w:spacing w:after="0" w:line="240" w:lineRule="auto"/>
        <w:rPr>
          <w:rFonts w:ascii="Arial" w:hAnsi="Arial" w:cs="Arial"/>
        </w:rPr>
      </w:pPr>
      <w:r w:rsidRPr="00A13666">
        <w:rPr>
          <w:rFonts w:ascii="Arial" w:hAnsi="Arial" w:cs="Arial"/>
        </w:rPr>
        <w:t xml:space="preserve">Het huisvestingsbeleid van de gemeente moet aansluiten bij de vraag, </w:t>
      </w:r>
      <w:r>
        <w:rPr>
          <w:rFonts w:ascii="Arial" w:hAnsi="Arial" w:cs="Arial"/>
        </w:rPr>
        <w:t>ook naar woningen die aansluiten op d</w:t>
      </w:r>
      <w:r w:rsidRPr="00A13666">
        <w:rPr>
          <w:rFonts w:ascii="Arial" w:hAnsi="Arial" w:cs="Arial"/>
        </w:rPr>
        <w:t>e veranderingen in de ouderenzorg</w:t>
      </w:r>
      <w:r>
        <w:rPr>
          <w:rFonts w:ascii="Arial" w:hAnsi="Arial" w:cs="Arial"/>
        </w:rPr>
        <w:t>. E</w:t>
      </w:r>
      <w:r w:rsidRPr="00A13666">
        <w:rPr>
          <w:rFonts w:ascii="Arial" w:hAnsi="Arial" w:cs="Arial"/>
        </w:rPr>
        <w:t xml:space="preserve">en gemeentelijke woonvisie </w:t>
      </w:r>
      <w:r>
        <w:rPr>
          <w:rFonts w:ascii="Arial" w:hAnsi="Arial" w:cs="Arial"/>
        </w:rPr>
        <w:t>kijk</w:t>
      </w:r>
      <w:r w:rsidRPr="00A13666">
        <w:rPr>
          <w:rFonts w:ascii="Arial" w:hAnsi="Arial" w:cs="Arial"/>
        </w:rPr>
        <w:t xml:space="preserve">t daarom integraal naar de lokale woningmarkt </w:t>
      </w:r>
      <w:r>
        <w:rPr>
          <w:rFonts w:ascii="Arial" w:hAnsi="Arial" w:cs="Arial"/>
        </w:rPr>
        <w:t>en beschrijft</w:t>
      </w:r>
      <w:r w:rsidRPr="00A13666">
        <w:rPr>
          <w:rFonts w:ascii="Arial" w:hAnsi="Arial" w:cs="Arial"/>
        </w:rPr>
        <w:t xml:space="preserve"> de no</w:t>
      </w:r>
      <w:r>
        <w:rPr>
          <w:rFonts w:ascii="Arial" w:hAnsi="Arial" w:cs="Arial"/>
        </w:rPr>
        <w:t>dig</w:t>
      </w:r>
      <w:r w:rsidRPr="00A13666">
        <w:rPr>
          <w:rFonts w:ascii="Arial" w:hAnsi="Arial" w:cs="Arial"/>
        </w:rPr>
        <w:t xml:space="preserve">e maatregelen. Wijkraden en huurdersverenigingen worden betrokken bij het opstellen van deze visie. </w:t>
      </w:r>
      <w:r>
        <w:rPr>
          <w:rFonts w:ascii="Arial" w:hAnsi="Arial" w:cs="Arial"/>
        </w:rPr>
        <w:t xml:space="preserve">Voor de uitvoering </w:t>
      </w:r>
      <w:r w:rsidRPr="00A13666">
        <w:rPr>
          <w:rFonts w:ascii="Arial" w:hAnsi="Arial" w:cs="Arial"/>
        </w:rPr>
        <w:t>wordt samen</w:t>
      </w:r>
      <w:r>
        <w:rPr>
          <w:rFonts w:ascii="Arial" w:hAnsi="Arial" w:cs="Arial"/>
        </w:rPr>
        <w:t>ge</w:t>
      </w:r>
      <w:r w:rsidRPr="00A13666">
        <w:rPr>
          <w:rFonts w:ascii="Arial" w:hAnsi="Arial" w:cs="Arial"/>
        </w:rPr>
        <w:t>werk</w:t>
      </w:r>
      <w:r>
        <w:rPr>
          <w:rFonts w:ascii="Arial" w:hAnsi="Arial" w:cs="Arial"/>
        </w:rPr>
        <w:t>t</w:t>
      </w:r>
      <w:r w:rsidRPr="00A13666">
        <w:rPr>
          <w:rFonts w:ascii="Arial" w:hAnsi="Arial" w:cs="Arial"/>
        </w:rPr>
        <w:t xml:space="preserve"> met de </w:t>
      </w:r>
      <w:r>
        <w:rPr>
          <w:rFonts w:ascii="Arial" w:hAnsi="Arial" w:cs="Arial"/>
        </w:rPr>
        <w:t>woning</w:t>
      </w:r>
      <w:r w:rsidRPr="00A13666">
        <w:rPr>
          <w:rFonts w:ascii="Arial" w:hAnsi="Arial" w:cs="Arial"/>
        </w:rPr>
        <w:t>corporaties</w:t>
      </w:r>
      <w:r>
        <w:rPr>
          <w:rFonts w:ascii="Arial" w:hAnsi="Arial" w:cs="Arial"/>
        </w:rPr>
        <w:t xml:space="preserve">. </w:t>
      </w:r>
    </w:p>
    <w:p w:rsidR="007D2A91" w:rsidRPr="00A13666" w:rsidRDefault="007D2A91" w:rsidP="00075E7B">
      <w:pPr>
        <w:spacing w:after="0" w:line="240" w:lineRule="auto"/>
        <w:rPr>
          <w:rFonts w:ascii="Arial" w:hAnsi="Arial" w:cs="Arial"/>
        </w:rPr>
      </w:pPr>
      <w:r>
        <w:rPr>
          <w:rFonts w:ascii="Arial" w:hAnsi="Arial" w:cs="Arial"/>
        </w:rPr>
        <w:t xml:space="preserve">De corporaties zijn </w:t>
      </w:r>
      <w:r w:rsidRPr="00A13666">
        <w:rPr>
          <w:rFonts w:ascii="Arial" w:hAnsi="Arial" w:cs="Arial"/>
        </w:rPr>
        <w:t>belangrijk</w:t>
      </w:r>
      <w:r>
        <w:rPr>
          <w:rFonts w:ascii="Arial" w:hAnsi="Arial" w:cs="Arial"/>
        </w:rPr>
        <w:t xml:space="preserve"> voor</w:t>
      </w:r>
      <w:r w:rsidRPr="00A13666">
        <w:rPr>
          <w:rFonts w:ascii="Arial" w:hAnsi="Arial" w:cs="Arial"/>
        </w:rPr>
        <w:t xml:space="preserve"> de voorziening van goede sociale huurwoningen en </w:t>
      </w:r>
      <w:r>
        <w:rPr>
          <w:rFonts w:ascii="Arial" w:hAnsi="Arial" w:cs="Arial"/>
        </w:rPr>
        <w:t xml:space="preserve">voor </w:t>
      </w:r>
      <w:r w:rsidRPr="00A13666">
        <w:rPr>
          <w:rFonts w:ascii="Arial" w:hAnsi="Arial" w:cs="Arial"/>
        </w:rPr>
        <w:t xml:space="preserve">de leefbaarheid van wijken. Volgens het regeerakkoord komen de corporaties onder directe aansturing van gemeenten. </w:t>
      </w:r>
      <w:r>
        <w:rPr>
          <w:rFonts w:ascii="Arial" w:hAnsi="Arial" w:cs="Arial"/>
        </w:rPr>
        <w:t xml:space="preserve">Er moet een evenwichtige verdeling zijn van koop- en huurwoningen, goedkope en dure woningen. </w:t>
      </w:r>
      <w:bookmarkStart w:id="10" w:name="_GoBack"/>
      <w:bookmarkEnd w:id="10"/>
      <w:r>
        <w:rPr>
          <w:rFonts w:ascii="Arial" w:hAnsi="Arial" w:cs="Arial"/>
        </w:rPr>
        <w:t>Omdat er veel goedkope woningen te koop staan, zijn we terughoudend met de bouw van nieuwe sociale koopwoningen.</w:t>
      </w:r>
    </w:p>
    <w:p w:rsidR="007D2A91" w:rsidRDefault="007D2A91" w:rsidP="00706164">
      <w:pPr>
        <w:spacing w:after="0" w:line="240" w:lineRule="auto"/>
        <w:rPr>
          <w:rFonts w:ascii="Arial" w:hAnsi="Arial" w:cs="Arial"/>
        </w:rPr>
      </w:pPr>
    </w:p>
    <w:p w:rsidR="007D2A91" w:rsidRDefault="007D2A91" w:rsidP="00706164">
      <w:pPr>
        <w:spacing w:after="0" w:line="240" w:lineRule="auto"/>
        <w:rPr>
          <w:rFonts w:ascii="Arial" w:hAnsi="Arial" w:cs="Arial"/>
        </w:rPr>
      </w:pPr>
      <w:r w:rsidRPr="00A13666">
        <w:rPr>
          <w:rFonts w:ascii="Arial" w:hAnsi="Arial" w:cs="Arial"/>
        </w:rPr>
        <w:t xml:space="preserve">De ChristenUnie zet zich in voor: </w:t>
      </w:r>
    </w:p>
    <w:p w:rsidR="007D2A91" w:rsidRPr="00A13666" w:rsidRDefault="007D2A91" w:rsidP="00706164">
      <w:pPr>
        <w:spacing w:after="0" w:line="240" w:lineRule="auto"/>
        <w:rPr>
          <w:rFonts w:ascii="Arial" w:hAnsi="Arial" w:cs="Arial"/>
        </w:rPr>
      </w:pPr>
    </w:p>
    <w:p w:rsidR="007D2A91" w:rsidRDefault="007D2A91" w:rsidP="00806D90">
      <w:pPr>
        <w:numPr>
          <w:ilvl w:val="0"/>
          <w:numId w:val="25"/>
        </w:numPr>
        <w:spacing w:after="0" w:line="240" w:lineRule="auto"/>
        <w:rPr>
          <w:rFonts w:ascii="Arial" w:hAnsi="Arial" w:cs="Arial"/>
        </w:rPr>
      </w:pPr>
      <w:r w:rsidRPr="00A13666">
        <w:rPr>
          <w:rFonts w:ascii="Arial" w:hAnsi="Arial" w:cs="Arial"/>
        </w:rPr>
        <w:t>innovatief, vraag</w:t>
      </w:r>
      <w:r>
        <w:rPr>
          <w:rFonts w:ascii="Arial" w:hAnsi="Arial" w:cs="Arial"/>
        </w:rPr>
        <w:t>- en toekomst</w:t>
      </w:r>
      <w:r w:rsidRPr="00A13666">
        <w:rPr>
          <w:rFonts w:ascii="Arial" w:hAnsi="Arial" w:cs="Arial"/>
        </w:rPr>
        <w:t>gericht</w:t>
      </w:r>
      <w:r>
        <w:rPr>
          <w:rFonts w:ascii="Arial" w:hAnsi="Arial" w:cs="Arial"/>
        </w:rPr>
        <w:t>,</w:t>
      </w:r>
      <w:r w:rsidRPr="00A13666">
        <w:rPr>
          <w:rFonts w:ascii="Arial" w:hAnsi="Arial" w:cs="Arial"/>
        </w:rPr>
        <w:t xml:space="preserve"> duurzaam </w:t>
      </w:r>
      <w:r>
        <w:rPr>
          <w:rFonts w:ascii="Arial" w:hAnsi="Arial" w:cs="Arial"/>
        </w:rPr>
        <w:t xml:space="preserve">en energieneutraal bouwen en </w:t>
      </w:r>
      <w:r w:rsidRPr="00A13666">
        <w:rPr>
          <w:rFonts w:ascii="Arial" w:hAnsi="Arial" w:cs="Arial"/>
        </w:rPr>
        <w:t>wonen (o.a. levensloopbestendige woningen, gezamenlijke wooninitiatieven, bouwen in e</w:t>
      </w:r>
      <w:r>
        <w:rPr>
          <w:rFonts w:ascii="Arial" w:hAnsi="Arial" w:cs="Arial"/>
        </w:rPr>
        <w:t>igen beheer door particulieren) binnen kaders in de gemeentelijke woonvisie</w:t>
      </w:r>
    </w:p>
    <w:p w:rsidR="007D2A91" w:rsidRPr="00A13666" w:rsidRDefault="007D2A91" w:rsidP="00806D90">
      <w:pPr>
        <w:numPr>
          <w:ilvl w:val="0"/>
          <w:numId w:val="25"/>
        </w:numPr>
        <w:spacing w:after="0" w:line="240" w:lineRule="auto"/>
        <w:rPr>
          <w:rFonts w:ascii="Arial" w:hAnsi="Arial" w:cs="Arial"/>
        </w:rPr>
      </w:pPr>
      <w:r w:rsidRPr="00A13666">
        <w:rPr>
          <w:rFonts w:ascii="Arial" w:hAnsi="Arial" w:cs="Arial"/>
        </w:rPr>
        <w:t>ondersteun</w:t>
      </w:r>
      <w:r>
        <w:rPr>
          <w:rFonts w:ascii="Arial" w:hAnsi="Arial" w:cs="Arial"/>
        </w:rPr>
        <w:t>ing</w:t>
      </w:r>
      <w:r w:rsidRPr="00A13666">
        <w:rPr>
          <w:rFonts w:ascii="Arial" w:hAnsi="Arial" w:cs="Arial"/>
        </w:rPr>
        <w:t xml:space="preserve"> </w:t>
      </w:r>
      <w:r>
        <w:rPr>
          <w:rFonts w:ascii="Arial" w:hAnsi="Arial" w:cs="Arial"/>
        </w:rPr>
        <w:t>daarvan door</w:t>
      </w:r>
      <w:r w:rsidRPr="00A13666">
        <w:rPr>
          <w:rFonts w:ascii="Arial" w:hAnsi="Arial" w:cs="Arial"/>
        </w:rPr>
        <w:t xml:space="preserve"> goede sociaal-culturele activiteiten en </w:t>
      </w:r>
      <w:r>
        <w:rPr>
          <w:rFonts w:ascii="Arial" w:hAnsi="Arial" w:cs="Arial"/>
        </w:rPr>
        <w:t xml:space="preserve">passende </w:t>
      </w:r>
      <w:r w:rsidRPr="00A13666">
        <w:rPr>
          <w:rFonts w:ascii="Arial" w:hAnsi="Arial" w:cs="Arial"/>
        </w:rPr>
        <w:t>zorg</w:t>
      </w:r>
    </w:p>
    <w:p w:rsidR="007D2A91" w:rsidRPr="00EE3427" w:rsidRDefault="007D2A91" w:rsidP="007570BF">
      <w:pPr>
        <w:pStyle w:val="ListParagraph"/>
        <w:numPr>
          <w:ilvl w:val="0"/>
          <w:numId w:val="25"/>
        </w:numPr>
        <w:spacing w:after="0" w:line="240" w:lineRule="auto"/>
        <w:rPr>
          <w:rFonts w:ascii="Arial" w:hAnsi="Arial" w:cs="Arial"/>
        </w:rPr>
      </w:pPr>
      <w:r>
        <w:rPr>
          <w:rFonts w:ascii="Arial" w:hAnsi="Arial" w:cs="Arial"/>
        </w:rPr>
        <w:t>transformatie van leegstaande kantoorgebouwen naar woningen. De gebouwen waar de Grontmij en het IVIO in zaten zijn goede voorbeelden.</w:t>
      </w:r>
    </w:p>
    <w:p w:rsidR="007D2A91" w:rsidRPr="00B015CF" w:rsidRDefault="007D2A91" w:rsidP="00806D90">
      <w:pPr>
        <w:pStyle w:val="ListParagraph"/>
        <w:numPr>
          <w:ilvl w:val="0"/>
          <w:numId w:val="25"/>
        </w:numPr>
        <w:autoSpaceDE w:val="0"/>
        <w:autoSpaceDN w:val="0"/>
        <w:adjustRightInd w:val="0"/>
        <w:spacing w:after="0" w:line="240" w:lineRule="auto"/>
        <w:rPr>
          <w:rFonts w:ascii="Arial" w:hAnsi="Arial" w:cs="Arial"/>
          <w:color w:val="000000"/>
        </w:rPr>
      </w:pPr>
      <w:r w:rsidRPr="00A13666">
        <w:rPr>
          <w:rFonts w:ascii="Arial" w:hAnsi="Arial" w:cs="Arial"/>
        </w:rPr>
        <w:t>lening</w:t>
      </w:r>
      <w:r>
        <w:rPr>
          <w:rFonts w:ascii="Arial" w:hAnsi="Arial" w:cs="Arial"/>
        </w:rPr>
        <w:t xml:space="preserve">en voor </w:t>
      </w:r>
      <w:r w:rsidRPr="00A13666">
        <w:rPr>
          <w:rFonts w:ascii="Arial" w:hAnsi="Arial" w:cs="Arial"/>
        </w:rPr>
        <w:t>(door)starters op de woningmarkt</w:t>
      </w:r>
      <w:r>
        <w:rPr>
          <w:rFonts w:ascii="Arial" w:hAnsi="Arial" w:cs="Arial"/>
        </w:rPr>
        <w:t>. Zij krijgen zo net het nodige zetje voor de koop van</w:t>
      </w:r>
      <w:r w:rsidRPr="00A13666">
        <w:rPr>
          <w:rFonts w:ascii="Arial" w:hAnsi="Arial" w:cs="Arial"/>
        </w:rPr>
        <w:t xml:space="preserve"> een woning</w:t>
      </w:r>
      <w:r>
        <w:rPr>
          <w:rFonts w:ascii="Arial" w:hAnsi="Arial" w:cs="Arial"/>
        </w:rPr>
        <w:t>.</w:t>
      </w:r>
    </w:p>
    <w:p w:rsidR="007D2A91" w:rsidRPr="00706164" w:rsidRDefault="007D2A91" w:rsidP="00611DD9">
      <w:pPr>
        <w:pStyle w:val="ListParagraph"/>
        <w:spacing w:after="0" w:line="240" w:lineRule="auto"/>
        <w:rPr>
          <w:rFonts w:ascii="Arial" w:hAnsi="Arial" w:cs="Arial"/>
        </w:rPr>
      </w:pPr>
    </w:p>
    <w:p w:rsidR="007D2A91" w:rsidRPr="00706164" w:rsidRDefault="007D2A91" w:rsidP="00611DD9">
      <w:pPr>
        <w:pStyle w:val="ListParagraph"/>
        <w:spacing w:after="0" w:line="240" w:lineRule="auto"/>
        <w:rPr>
          <w:rFonts w:ascii="Arial" w:hAnsi="Arial" w:cs="Arial"/>
        </w:rPr>
      </w:pPr>
    </w:p>
    <w:p w:rsidR="007D2A91" w:rsidRPr="00706164" w:rsidRDefault="007D2A91" w:rsidP="00806D90">
      <w:pPr>
        <w:pStyle w:val="ListParagraph"/>
        <w:spacing w:after="0" w:line="240" w:lineRule="auto"/>
        <w:ind w:left="0"/>
        <w:rPr>
          <w:rFonts w:ascii="Arial" w:hAnsi="Arial" w:cs="Arial"/>
          <w:b/>
          <w:i/>
          <w:color w:val="FF0000"/>
          <w:sz w:val="24"/>
          <w:szCs w:val="24"/>
        </w:rPr>
      </w:pPr>
      <w:r w:rsidRPr="00706164">
        <w:rPr>
          <w:rFonts w:ascii="Arial" w:hAnsi="Arial" w:cs="Arial"/>
          <w:b/>
          <w:i/>
          <w:color w:val="17365D"/>
          <w:sz w:val="24"/>
          <w:szCs w:val="24"/>
        </w:rPr>
        <w:t xml:space="preserve">Stadshart  </w:t>
      </w:r>
    </w:p>
    <w:p w:rsidR="007D2A91" w:rsidRPr="00706164" w:rsidRDefault="007D2A91" w:rsidP="006F36D5">
      <w:pPr>
        <w:pStyle w:val="ListParagraph"/>
        <w:spacing w:after="0" w:line="240" w:lineRule="auto"/>
        <w:ind w:left="0"/>
        <w:rPr>
          <w:rFonts w:ascii="Arial" w:hAnsi="Arial" w:cs="Arial"/>
        </w:rPr>
      </w:pPr>
      <w:r w:rsidRPr="00706164">
        <w:rPr>
          <w:rFonts w:ascii="Arial" w:hAnsi="Arial" w:cs="Arial"/>
        </w:rPr>
        <w:t>De ChristenUn</w:t>
      </w:r>
      <w:r>
        <w:rPr>
          <w:rFonts w:ascii="Arial" w:hAnsi="Arial" w:cs="Arial"/>
        </w:rPr>
        <w:t xml:space="preserve">ie wil graag een aantrekkelijk stadshart </w:t>
      </w:r>
      <w:r w:rsidRPr="00706164">
        <w:rPr>
          <w:rFonts w:ascii="Arial" w:hAnsi="Arial" w:cs="Arial"/>
        </w:rPr>
        <w:t xml:space="preserve">voor ondernemers </w:t>
      </w:r>
      <w:r>
        <w:rPr>
          <w:rFonts w:ascii="Arial" w:hAnsi="Arial" w:cs="Arial"/>
        </w:rPr>
        <w:t>en</w:t>
      </w:r>
      <w:r w:rsidRPr="00706164">
        <w:rPr>
          <w:rFonts w:ascii="Arial" w:hAnsi="Arial" w:cs="Arial"/>
        </w:rPr>
        <w:t xml:space="preserve"> consumenten van binnen en buiten Lelystad. Een bruisend stadshart, waarbij de beleving van de bezoeker wordt geprikkeld, is een prima </w:t>
      </w:r>
      <w:r>
        <w:rPr>
          <w:rFonts w:ascii="Arial" w:hAnsi="Arial" w:cs="Arial"/>
        </w:rPr>
        <w:t xml:space="preserve">visitekaartje voor Lelystad. Het stadshart </w:t>
      </w:r>
      <w:r w:rsidRPr="00706164">
        <w:rPr>
          <w:rFonts w:ascii="Arial" w:hAnsi="Arial" w:cs="Arial"/>
        </w:rPr>
        <w:t>kan verbeterd worden!</w:t>
      </w:r>
    </w:p>
    <w:p w:rsidR="007D2A91" w:rsidRPr="00706164" w:rsidRDefault="007D2A91" w:rsidP="002553DD">
      <w:pPr>
        <w:pStyle w:val="ListParagraph"/>
        <w:spacing w:after="0" w:line="240" w:lineRule="auto"/>
        <w:ind w:left="0"/>
        <w:rPr>
          <w:rFonts w:ascii="Arial" w:hAnsi="Arial" w:cs="Arial"/>
        </w:rPr>
      </w:pPr>
    </w:p>
    <w:p w:rsidR="007D2A91" w:rsidRPr="00706164" w:rsidRDefault="007D2A91" w:rsidP="006F36D5">
      <w:pPr>
        <w:pStyle w:val="ListParagraph"/>
        <w:spacing w:after="0" w:line="240" w:lineRule="auto"/>
        <w:ind w:left="0"/>
        <w:rPr>
          <w:rFonts w:ascii="Arial" w:hAnsi="Arial" w:cs="Arial"/>
        </w:rPr>
      </w:pPr>
      <w:r w:rsidRPr="00706164">
        <w:rPr>
          <w:rFonts w:ascii="Arial" w:hAnsi="Arial" w:cs="Arial"/>
        </w:rPr>
        <w:t>Concreet wil de ChristenUnie:</w:t>
      </w:r>
    </w:p>
    <w:p w:rsidR="007D2A91" w:rsidRPr="003318B2" w:rsidRDefault="007D2A91" w:rsidP="002227D9">
      <w:pPr>
        <w:pStyle w:val="ListParagraph"/>
        <w:numPr>
          <w:ilvl w:val="0"/>
          <w:numId w:val="33"/>
        </w:numPr>
        <w:spacing w:after="0" w:line="240" w:lineRule="auto"/>
        <w:rPr>
          <w:rFonts w:ascii="Arial" w:hAnsi="Arial" w:cs="Arial"/>
        </w:rPr>
      </w:pPr>
      <w:r w:rsidRPr="003318B2">
        <w:rPr>
          <w:rFonts w:ascii="Arial" w:hAnsi="Arial" w:cs="Arial"/>
        </w:rPr>
        <w:t>een nieuw enerverend evenement voor de bezoekers van het stadshart</w:t>
      </w:r>
    </w:p>
    <w:p w:rsidR="007D2A91" w:rsidRPr="00706164" w:rsidRDefault="007D2A91" w:rsidP="00AF2B4A">
      <w:pPr>
        <w:pStyle w:val="ListParagraph"/>
        <w:numPr>
          <w:ilvl w:val="0"/>
          <w:numId w:val="33"/>
        </w:numPr>
        <w:spacing w:after="0" w:line="240" w:lineRule="auto"/>
        <w:rPr>
          <w:rFonts w:ascii="Arial" w:hAnsi="Arial" w:cs="Arial"/>
        </w:rPr>
      </w:pPr>
      <w:r>
        <w:rPr>
          <w:rFonts w:ascii="Arial" w:hAnsi="Arial" w:cs="Arial"/>
        </w:rPr>
        <w:t>e</w:t>
      </w:r>
      <w:r w:rsidRPr="00706164">
        <w:rPr>
          <w:rFonts w:ascii="Arial" w:hAnsi="Arial" w:cs="Arial"/>
        </w:rPr>
        <w:t>en verbeterde uitstraling van het centrum door planten van groen en het op termijn vervangen van grauwe tegels.</w:t>
      </w:r>
    </w:p>
    <w:p w:rsidR="007D2A91" w:rsidRPr="00706164" w:rsidRDefault="007D2A91" w:rsidP="003318B2">
      <w:pPr>
        <w:pStyle w:val="ListParagraph"/>
        <w:numPr>
          <w:ilvl w:val="0"/>
          <w:numId w:val="33"/>
        </w:numPr>
        <w:spacing w:after="0" w:line="240" w:lineRule="auto"/>
        <w:rPr>
          <w:rFonts w:ascii="Arial" w:hAnsi="Arial" w:cs="Arial"/>
        </w:rPr>
      </w:pPr>
      <w:r>
        <w:rPr>
          <w:rFonts w:ascii="Arial" w:hAnsi="Arial" w:cs="Arial"/>
        </w:rPr>
        <w:t>e</w:t>
      </w:r>
      <w:r w:rsidRPr="00706164">
        <w:rPr>
          <w:rFonts w:ascii="Arial" w:hAnsi="Arial" w:cs="Arial"/>
        </w:rPr>
        <w:t>en toegankelijk stadscentrum</w:t>
      </w:r>
      <w:r>
        <w:rPr>
          <w:rFonts w:ascii="Arial" w:hAnsi="Arial" w:cs="Arial"/>
        </w:rPr>
        <w:t>. W</w:t>
      </w:r>
      <w:r w:rsidRPr="00706164">
        <w:rPr>
          <w:rFonts w:ascii="Arial" w:hAnsi="Arial" w:cs="Arial"/>
        </w:rPr>
        <w:t xml:space="preserve">andelaars </w:t>
      </w:r>
      <w:r>
        <w:rPr>
          <w:rFonts w:ascii="Arial" w:hAnsi="Arial" w:cs="Arial"/>
        </w:rPr>
        <w:t>krijgen</w:t>
      </w:r>
      <w:r w:rsidRPr="00706164">
        <w:rPr>
          <w:rFonts w:ascii="Arial" w:hAnsi="Arial" w:cs="Arial"/>
        </w:rPr>
        <w:t xml:space="preserve"> in de winkelacht </w:t>
      </w:r>
      <w:r>
        <w:rPr>
          <w:rFonts w:ascii="Arial" w:hAnsi="Arial" w:cs="Arial"/>
        </w:rPr>
        <w:t xml:space="preserve">voorrang; daarbuiten krijgen </w:t>
      </w:r>
      <w:r w:rsidRPr="00706164">
        <w:rPr>
          <w:rFonts w:ascii="Arial" w:hAnsi="Arial" w:cs="Arial"/>
        </w:rPr>
        <w:t xml:space="preserve">fietsers </w:t>
      </w:r>
      <w:r>
        <w:rPr>
          <w:rFonts w:ascii="Arial" w:hAnsi="Arial" w:cs="Arial"/>
        </w:rPr>
        <w:t>voorrang.</w:t>
      </w:r>
    </w:p>
    <w:p w:rsidR="007D2A91" w:rsidRPr="00706164" w:rsidRDefault="007D2A91" w:rsidP="003318B2">
      <w:pPr>
        <w:pStyle w:val="ListParagraph"/>
        <w:numPr>
          <w:ilvl w:val="0"/>
          <w:numId w:val="33"/>
        </w:numPr>
        <w:spacing w:after="0" w:line="240" w:lineRule="auto"/>
        <w:rPr>
          <w:rFonts w:ascii="Arial" w:hAnsi="Arial" w:cs="Arial"/>
        </w:rPr>
      </w:pPr>
      <w:r>
        <w:rPr>
          <w:rFonts w:ascii="Arial" w:hAnsi="Arial" w:cs="Arial"/>
        </w:rPr>
        <w:t>herkenb</w:t>
      </w:r>
      <w:r w:rsidRPr="00706164">
        <w:rPr>
          <w:rFonts w:ascii="Arial" w:hAnsi="Arial" w:cs="Arial"/>
        </w:rPr>
        <w:t>ar</w:t>
      </w:r>
      <w:r>
        <w:rPr>
          <w:rFonts w:ascii="Arial" w:hAnsi="Arial" w:cs="Arial"/>
        </w:rPr>
        <w:t>e</w:t>
      </w:r>
      <w:r w:rsidRPr="00706164">
        <w:rPr>
          <w:rFonts w:ascii="Arial" w:hAnsi="Arial" w:cs="Arial"/>
        </w:rPr>
        <w:t xml:space="preserve"> en voor iedereen toegankelijk</w:t>
      </w:r>
      <w:r>
        <w:rPr>
          <w:rFonts w:ascii="Arial" w:hAnsi="Arial" w:cs="Arial"/>
        </w:rPr>
        <w:t>e fietsenstallingen</w:t>
      </w:r>
      <w:r w:rsidRPr="00706164">
        <w:rPr>
          <w:rFonts w:ascii="Arial" w:hAnsi="Arial" w:cs="Arial"/>
        </w:rPr>
        <w:t>.</w:t>
      </w:r>
      <w:r>
        <w:rPr>
          <w:rFonts w:ascii="Arial" w:hAnsi="Arial" w:cs="Arial"/>
        </w:rPr>
        <w:t xml:space="preserve"> </w:t>
      </w:r>
    </w:p>
    <w:p w:rsidR="007D2A91" w:rsidRPr="00706164" w:rsidRDefault="007D2A91" w:rsidP="003318B2">
      <w:pPr>
        <w:pStyle w:val="ListParagraph"/>
        <w:numPr>
          <w:ilvl w:val="0"/>
          <w:numId w:val="33"/>
        </w:numPr>
        <w:spacing w:after="0" w:line="240" w:lineRule="auto"/>
        <w:rPr>
          <w:rFonts w:ascii="Arial" w:hAnsi="Arial" w:cs="Arial"/>
        </w:rPr>
      </w:pPr>
      <w:r w:rsidRPr="00706164">
        <w:rPr>
          <w:rFonts w:ascii="Arial" w:hAnsi="Arial" w:cs="Arial"/>
        </w:rPr>
        <w:t xml:space="preserve">Lege panden in het stadshart </w:t>
      </w:r>
      <w:r>
        <w:rPr>
          <w:rFonts w:ascii="Arial" w:hAnsi="Arial" w:cs="Arial"/>
        </w:rPr>
        <w:t xml:space="preserve">in gebruik </w:t>
      </w:r>
      <w:r w:rsidRPr="00706164">
        <w:rPr>
          <w:rFonts w:ascii="Arial" w:hAnsi="Arial" w:cs="Arial"/>
        </w:rPr>
        <w:t>voor (tijdelijke) kunsttentoonstellingen.</w:t>
      </w:r>
    </w:p>
    <w:p w:rsidR="007D2A91" w:rsidRDefault="007D2A91" w:rsidP="003318B2">
      <w:pPr>
        <w:pStyle w:val="ListParagraph"/>
        <w:numPr>
          <w:ilvl w:val="0"/>
          <w:numId w:val="33"/>
        </w:numPr>
        <w:spacing w:after="0" w:line="240" w:lineRule="auto"/>
        <w:rPr>
          <w:rFonts w:ascii="Arial" w:hAnsi="Arial" w:cs="Arial"/>
        </w:rPr>
      </w:pPr>
      <w:r w:rsidRPr="00706164">
        <w:rPr>
          <w:rFonts w:ascii="Arial" w:hAnsi="Arial" w:cs="Arial"/>
        </w:rPr>
        <w:t xml:space="preserve">Een </w:t>
      </w:r>
      <w:r>
        <w:rPr>
          <w:rFonts w:ascii="Arial" w:hAnsi="Arial" w:cs="Arial"/>
        </w:rPr>
        <w:t xml:space="preserve">luisterende houding voor </w:t>
      </w:r>
      <w:r w:rsidRPr="00706164">
        <w:rPr>
          <w:rFonts w:ascii="Arial" w:hAnsi="Arial" w:cs="Arial"/>
        </w:rPr>
        <w:t xml:space="preserve">ondernemers en </w:t>
      </w:r>
      <w:r>
        <w:rPr>
          <w:rFonts w:ascii="Arial" w:hAnsi="Arial" w:cs="Arial"/>
        </w:rPr>
        <w:t xml:space="preserve">bezoekers van het </w:t>
      </w:r>
      <w:r w:rsidRPr="00706164">
        <w:rPr>
          <w:rFonts w:ascii="Arial" w:hAnsi="Arial" w:cs="Arial"/>
        </w:rPr>
        <w:t>stadshart.</w:t>
      </w:r>
    </w:p>
    <w:p w:rsidR="007D2A91" w:rsidRPr="00706164" w:rsidRDefault="007D2A91" w:rsidP="00DB03F1">
      <w:pPr>
        <w:pStyle w:val="ListParagraph"/>
        <w:spacing w:after="0" w:line="240" w:lineRule="auto"/>
        <w:ind w:left="360"/>
        <w:rPr>
          <w:rFonts w:ascii="Arial" w:hAnsi="Arial" w:cs="Arial"/>
        </w:rPr>
      </w:pPr>
    </w:p>
    <w:p w:rsidR="007D2A91" w:rsidRPr="00706164" w:rsidRDefault="007D2A91" w:rsidP="00DC5A58">
      <w:pPr>
        <w:spacing w:after="0" w:line="240" w:lineRule="auto"/>
        <w:rPr>
          <w:rFonts w:ascii="Arial" w:hAnsi="Arial" w:cs="Arial"/>
        </w:rPr>
      </w:pPr>
    </w:p>
    <w:p w:rsidR="007D2A91" w:rsidRPr="00706164" w:rsidRDefault="007D2A91" w:rsidP="00806D90">
      <w:pPr>
        <w:pStyle w:val="Heading2"/>
        <w:spacing w:before="0" w:after="0" w:line="240" w:lineRule="auto"/>
        <w:rPr>
          <w:color w:val="FF0000"/>
        </w:rPr>
      </w:pPr>
      <w:bookmarkStart w:id="11" w:name="_Toc356999003"/>
      <w:r w:rsidRPr="00706164">
        <w:t>3.3. Mobiliteit</w:t>
      </w:r>
      <w:bookmarkEnd w:id="11"/>
      <w:r w:rsidRPr="00706164">
        <w:t xml:space="preserve"> </w:t>
      </w:r>
    </w:p>
    <w:p w:rsidR="007D2A91" w:rsidRPr="00706164" w:rsidRDefault="007D2A91" w:rsidP="009539E5">
      <w:pPr>
        <w:pStyle w:val="normal0"/>
        <w:spacing w:line="240" w:lineRule="auto"/>
        <w:rPr>
          <w:color w:val="auto"/>
        </w:rPr>
      </w:pPr>
      <w:r>
        <w:br/>
        <w:t>De (groeiende) m</w:t>
      </w:r>
      <w:r w:rsidRPr="00706164">
        <w:t xml:space="preserve">obiliteit is </w:t>
      </w:r>
      <w:r>
        <w:t xml:space="preserve">een groot goed voor mens en werk en voor </w:t>
      </w:r>
      <w:r w:rsidRPr="00706164">
        <w:t>sociale en culturele activiteiten</w:t>
      </w:r>
      <w:r>
        <w:t xml:space="preserve">, </w:t>
      </w:r>
      <w:r w:rsidRPr="00706164">
        <w:t xml:space="preserve">maar </w:t>
      </w:r>
      <w:r>
        <w:t xml:space="preserve">moet </w:t>
      </w:r>
      <w:r w:rsidRPr="00706164">
        <w:t>niet teveel ten koste gaa</w:t>
      </w:r>
      <w:r>
        <w:t>n</w:t>
      </w:r>
      <w:r w:rsidRPr="00706164">
        <w:t xml:space="preserve"> van onze leefomgeving. We kiezen voor verduurzaming van de mobiliteit, vermijden van overbodig verkeer, betere benutting van de bestaande infrastructuur en het beter met elkaar verbinden van </w:t>
      </w:r>
      <w:r>
        <w:t>de verschillende vormen van personenvervoer (auto, openbaar vervoer en fiets).</w:t>
      </w:r>
      <w:r w:rsidRPr="00706164">
        <w:t>en goederenvervoer</w:t>
      </w:r>
      <w:r>
        <w:t xml:space="preserve"> (</w:t>
      </w:r>
      <w:r w:rsidRPr="00706164">
        <w:t>scheepvaart, spoor en weg</w:t>
      </w:r>
      <w:r>
        <w:t>).</w:t>
      </w:r>
      <w:r w:rsidRPr="00706164">
        <w:t xml:space="preserve"> </w:t>
      </w:r>
      <w:r>
        <w:t>Gemeente, P</w:t>
      </w:r>
      <w:r w:rsidRPr="00706164">
        <w:t xml:space="preserve">rovincie en het Rijk </w:t>
      </w:r>
      <w:r>
        <w:t>zijn samen</w:t>
      </w:r>
      <w:r w:rsidRPr="00706164">
        <w:t xml:space="preserve"> verantwoordelijk voor een goed</w:t>
      </w:r>
      <w:r>
        <w:t>e infrastructuur</w:t>
      </w:r>
      <w:r w:rsidRPr="00706164">
        <w:t xml:space="preserve">. </w:t>
      </w:r>
      <w:r>
        <w:t>B</w:t>
      </w:r>
      <w:r w:rsidRPr="00706164">
        <w:t xml:space="preserve">urgers </w:t>
      </w:r>
      <w:r>
        <w:t>zijn</w:t>
      </w:r>
      <w:r w:rsidRPr="00706164">
        <w:t xml:space="preserve"> </w:t>
      </w:r>
      <w:r>
        <w:t>mede</w:t>
      </w:r>
      <w:r w:rsidRPr="00706164">
        <w:t xml:space="preserve">verantwoordelijk </w:t>
      </w:r>
      <w:r>
        <w:t xml:space="preserve">voor het </w:t>
      </w:r>
      <w:r w:rsidRPr="00706164">
        <w:t xml:space="preserve">bewust </w:t>
      </w:r>
      <w:r>
        <w:t xml:space="preserve">omgaan </w:t>
      </w:r>
      <w:r w:rsidRPr="00706164">
        <w:t>met mobiliteit.</w:t>
      </w:r>
    </w:p>
    <w:p w:rsidR="007D2A91" w:rsidRPr="00706164" w:rsidRDefault="007D2A91" w:rsidP="00611DD9">
      <w:pPr>
        <w:pStyle w:val="ListParagraph"/>
        <w:spacing w:after="0" w:line="240" w:lineRule="auto"/>
        <w:ind w:left="0"/>
        <w:rPr>
          <w:rFonts w:ascii="Arial" w:hAnsi="Arial" w:cs="Arial"/>
        </w:rPr>
      </w:pPr>
    </w:p>
    <w:p w:rsidR="007D2A91" w:rsidRPr="00706164" w:rsidRDefault="007D2A91" w:rsidP="00611DD9">
      <w:pPr>
        <w:pStyle w:val="Heading5"/>
        <w:spacing w:before="0" w:line="240" w:lineRule="auto"/>
        <w:rPr>
          <w:rFonts w:ascii="Arial" w:hAnsi="Arial" w:cs="Arial"/>
          <w:b/>
          <w:i/>
          <w:sz w:val="24"/>
          <w:szCs w:val="24"/>
        </w:rPr>
      </w:pPr>
      <w:r w:rsidRPr="00706164">
        <w:rPr>
          <w:rFonts w:ascii="Arial" w:hAnsi="Arial" w:cs="Arial"/>
          <w:b/>
          <w:i/>
          <w:sz w:val="24"/>
          <w:szCs w:val="24"/>
        </w:rPr>
        <w:t>Fiets</w:t>
      </w:r>
    </w:p>
    <w:p w:rsidR="007D2A91" w:rsidRPr="00706164" w:rsidRDefault="007D2A91" w:rsidP="00806D90">
      <w:pPr>
        <w:pStyle w:val="normal0"/>
        <w:spacing w:line="240" w:lineRule="auto"/>
      </w:pPr>
      <w:r w:rsidRPr="00706164">
        <w:t xml:space="preserve">De fiets </w:t>
      </w:r>
      <w:r>
        <w:t xml:space="preserve">is </w:t>
      </w:r>
      <w:r w:rsidRPr="00706164">
        <w:t xml:space="preserve">belangrijk </w:t>
      </w:r>
      <w:r>
        <w:t>voor de korte afstand</w:t>
      </w:r>
      <w:r w:rsidRPr="00706164">
        <w:t xml:space="preserve">. Fietsen is </w:t>
      </w:r>
      <w:r>
        <w:t>“groen”</w:t>
      </w:r>
      <w:r w:rsidRPr="00706164">
        <w:t>.</w:t>
      </w:r>
      <w:r>
        <w:t xml:space="preserve"> Er zijn groeiende fietsstromen van scholieren en voor </w:t>
      </w:r>
      <w:r w:rsidRPr="00706164">
        <w:t>woo</w:t>
      </w:r>
      <w:r>
        <w:t xml:space="preserve">n-werkverkeer op korte afstand mede door de elektrische fiets. </w:t>
      </w:r>
      <w:r w:rsidRPr="00706164">
        <w:t xml:space="preserve">Lelystad </w:t>
      </w:r>
      <w:r>
        <w:t xml:space="preserve">moet dan ook </w:t>
      </w:r>
      <w:r w:rsidRPr="00706164">
        <w:t xml:space="preserve">een </w:t>
      </w:r>
      <w:r>
        <w:t xml:space="preserve">goed </w:t>
      </w:r>
      <w:r w:rsidRPr="00706164">
        <w:t xml:space="preserve">fietsbeleid </w:t>
      </w:r>
      <w:r>
        <w:t xml:space="preserve">hebben, </w:t>
      </w:r>
      <w:r w:rsidRPr="00706164">
        <w:t>uitvoer</w:t>
      </w:r>
      <w:r>
        <w:t xml:space="preserve">en en </w:t>
      </w:r>
      <w:r w:rsidRPr="00706164">
        <w:t>monitor</w:t>
      </w:r>
      <w:r>
        <w:t>en</w:t>
      </w:r>
      <w:r w:rsidRPr="00706164">
        <w:t xml:space="preserve"> </w:t>
      </w:r>
      <w:r>
        <w:t>met voldoende budget.</w:t>
      </w:r>
    </w:p>
    <w:p w:rsidR="007D2A91" w:rsidRPr="00706164" w:rsidRDefault="007D2A91" w:rsidP="009539E5">
      <w:pPr>
        <w:pStyle w:val="normal0"/>
        <w:spacing w:line="240" w:lineRule="auto"/>
      </w:pPr>
      <w:r>
        <w:t>Op d</w:t>
      </w:r>
      <w:r w:rsidRPr="00706164">
        <w:t xml:space="preserve">oorgaande </w:t>
      </w:r>
      <w:r>
        <w:t>“</w:t>
      </w:r>
      <w:r w:rsidRPr="00706164">
        <w:t>fiets</w:t>
      </w:r>
      <w:r>
        <w:t>straten”</w:t>
      </w:r>
      <w:r w:rsidRPr="00706164">
        <w:t xml:space="preserve"> in woonwijken </w:t>
      </w:r>
      <w:r>
        <w:t>moeten fietsers voorrang hebben op auto’s. Auto’s zijn daar te gast.</w:t>
      </w:r>
    </w:p>
    <w:p w:rsidR="007D2A91" w:rsidRDefault="007D2A91" w:rsidP="00611DD9">
      <w:pPr>
        <w:pStyle w:val="normal0"/>
        <w:spacing w:line="240" w:lineRule="auto"/>
      </w:pPr>
    </w:p>
    <w:p w:rsidR="007D2A91" w:rsidRPr="00706164" w:rsidRDefault="007D2A91" w:rsidP="00611DD9">
      <w:pPr>
        <w:pStyle w:val="normal0"/>
        <w:spacing w:line="240" w:lineRule="auto"/>
      </w:pPr>
      <w:r w:rsidRPr="00706164">
        <w:t>Concrete punten:</w:t>
      </w:r>
    </w:p>
    <w:p w:rsidR="007D2A91" w:rsidRPr="00706164" w:rsidRDefault="007D2A91" w:rsidP="000D7975">
      <w:pPr>
        <w:pStyle w:val="normal0"/>
        <w:numPr>
          <w:ilvl w:val="0"/>
          <w:numId w:val="26"/>
        </w:numPr>
        <w:spacing w:line="240" w:lineRule="auto"/>
        <w:rPr>
          <w:color w:val="auto"/>
        </w:rPr>
      </w:pPr>
      <w:r w:rsidRPr="00706164">
        <w:t xml:space="preserve">Fietspaden worden </w:t>
      </w:r>
      <w:r w:rsidRPr="000D7975">
        <w:t xml:space="preserve">voor een goed fietscomfort </w:t>
      </w:r>
      <w:r w:rsidRPr="00706164">
        <w:t>uitgevoerd in asfalt</w:t>
      </w:r>
      <w:r>
        <w:t>.</w:t>
      </w:r>
    </w:p>
    <w:p w:rsidR="007D2A91" w:rsidRPr="00706164" w:rsidRDefault="007D2A91" w:rsidP="00996BEE">
      <w:pPr>
        <w:pStyle w:val="normal0"/>
        <w:numPr>
          <w:ilvl w:val="0"/>
          <w:numId w:val="26"/>
        </w:numPr>
        <w:spacing w:line="240" w:lineRule="auto"/>
        <w:rPr>
          <w:color w:val="auto"/>
        </w:rPr>
      </w:pPr>
      <w:r w:rsidRPr="00706164">
        <w:t xml:space="preserve">voldoende </w:t>
      </w:r>
      <w:r>
        <w:t>(bij voorkeur bewaakte) fietsparkeerplaatsen op de goede plekken.</w:t>
      </w:r>
    </w:p>
    <w:p w:rsidR="007D2A91" w:rsidRPr="00706164" w:rsidRDefault="007D2A91" w:rsidP="00996BEE">
      <w:pPr>
        <w:pStyle w:val="normal0"/>
        <w:numPr>
          <w:ilvl w:val="0"/>
          <w:numId w:val="26"/>
        </w:numPr>
        <w:spacing w:line="240" w:lineRule="auto"/>
        <w:rPr>
          <w:i/>
          <w:color w:val="00B050"/>
        </w:rPr>
      </w:pPr>
      <w:r>
        <w:t xml:space="preserve">Stimuleren van </w:t>
      </w:r>
      <w:r w:rsidRPr="00706164">
        <w:t xml:space="preserve">aanwezigheid van </w:t>
      </w:r>
      <w:r>
        <w:t xml:space="preserve">voldoende </w:t>
      </w:r>
      <w:r w:rsidRPr="00706164">
        <w:t xml:space="preserve">oplaadpunten voor elektrische fietsen </w:t>
      </w:r>
      <w:r>
        <w:t>op de goede plekken</w:t>
      </w:r>
    </w:p>
    <w:p w:rsidR="007D2A91" w:rsidRPr="00706164" w:rsidRDefault="007D2A91" w:rsidP="00AF2B4A">
      <w:pPr>
        <w:numPr>
          <w:ilvl w:val="0"/>
          <w:numId w:val="26"/>
        </w:numPr>
        <w:spacing w:after="0" w:line="240" w:lineRule="auto"/>
        <w:rPr>
          <w:rFonts w:ascii="Arial" w:hAnsi="Arial" w:cs="Arial"/>
          <w:i/>
          <w:iCs/>
        </w:rPr>
      </w:pPr>
      <w:r w:rsidRPr="00706164">
        <w:rPr>
          <w:rFonts w:ascii="Arial" w:hAnsi="Arial" w:cs="Arial"/>
        </w:rPr>
        <w:t>Paaltjes en hekjes op fietspaden zijn hinderlijk voor fietskarren en bakfietsen. Deze worden zoveel mogelijk verwijderd.</w:t>
      </w:r>
    </w:p>
    <w:p w:rsidR="007D2A91" w:rsidRPr="00706164" w:rsidRDefault="007D2A91" w:rsidP="00323A54">
      <w:pPr>
        <w:numPr>
          <w:ilvl w:val="0"/>
          <w:numId w:val="26"/>
        </w:numPr>
        <w:spacing w:after="0" w:line="240" w:lineRule="auto"/>
        <w:rPr>
          <w:rFonts w:ascii="Arial" w:hAnsi="Arial" w:cs="Arial"/>
          <w:i/>
          <w:iCs/>
        </w:rPr>
      </w:pPr>
      <w:r>
        <w:rPr>
          <w:rFonts w:ascii="Arial" w:hAnsi="Arial" w:cs="Arial"/>
        </w:rPr>
        <w:t xml:space="preserve">Een </w:t>
      </w:r>
      <w:r w:rsidRPr="00706164">
        <w:rPr>
          <w:rFonts w:ascii="Arial" w:hAnsi="Arial" w:cs="Arial"/>
        </w:rPr>
        <w:t>duidelijk</w:t>
      </w:r>
      <w:r>
        <w:rPr>
          <w:rFonts w:ascii="Arial" w:hAnsi="Arial" w:cs="Arial"/>
        </w:rPr>
        <w:t>e, actuele b</w:t>
      </w:r>
      <w:r w:rsidRPr="00706164">
        <w:rPr>
          <w:rFonts w:ascii="Arial" w:hAnsi="Arial" w:cs="Arial"/>
        </w:rPr>
        <w:t>ewe</w:t>
      </w:r>
      <w:r>
        <w:rPr>
          <w:rFonts w:ascii="Arial" w:hAnsi="Arial" w:cs="Arial"/>
        </w:rPr>
        <w:t>gwijzering van fietsroutes</w:t>
      </w:r>
      <w:r w:rsidRPr="00706164">
        <w:rPr>
          <w:rFonts w:ascii="Arial" w:hAnsi="Arial" w:cs="Arial"/>
        </w:rPr>
        <w:t xml:space="preserve"> </w:t>
      </w:r>
    </w:p>
    <w:p w:rsidR="007D2A91" w:rsidRPr="00706164" w:rsidRDefault="007D2A91" w:rsidP="00AF2B4A">
      <w:pPr>
        <w:pStyle w:val="ListParagraph"/>
        <w:numPr>
          <w:ilvl w:val="0"/>
          <w:numId w:val="26"/>
        </w:numPr>
        <w:spacing w:after="0" w:line="240" w:lineRule="auto"/>
        <w:rPr>
          <w:rFonts w:ascii="Arial" w:hAnsi="Arial" w:cs="Arial"/>
          <w:color w:val="000000"/>
        </w:rPr>
      </w:pPr>
      <w:r w:rsidRPr="00706164">
        <w:rPr>
          <w:rFonts w:ascii="Arial" w:hAnsi="Arial" w:cs="Arial"/>
          <w:color w:val="000000"/>
        </w:rPr>
        <w:t xml:space="preserve">Aansluiting van onze fietspaden op het landelijke fietsknooppuntennetwerk. </w:t>
      </w:r>
    </w:p>
    <w:p w:rsidR="007D2A91" w:rsidRPr="00706164" w:rsidRDefault="007D2A91" w:rsidP="00DB03F1">
      <w:pPr>
        <w:pStyle w:val="normal0"/>
        <w:spacing w:line="240" w:lineRule="auto"/>
        <w:rPr>
          <w:color w:val="auto"/>
        </w:rPr>
      </w:pPr>
    </w:p>
    <w:p w:rsidR="007D2A91" w:rsidRPr="00706164" w:rsidRDefault="007D2A91" w:rsidP="00A7177B">
      <w:pPr>
        <w:pStyle w:val="normal0"/>
        <w:spacing w:line="240" w:lineRule="auto"/>
        <w:rPr>
          <w:color w:val="auto"/>
        </w:rPr>
      </w:pPr>
    </w:p>
    <w:p w:rsidR="007D2A91" w:rsidRPr="00706164" w:rsidRDefault="007D2A91" w:rsidP="00A7177B">
      <w:pPr>
        <w:pStyle w:val="Heading5"/>
        <w:spacing w:before="0" w:line="240" w:lineRule="auto"/>
        <w:rPr>
          <w:rFonts w:ascii="Arial" w:hAnsi="Arial" w:cs="Arial"/>
          <w:b/>
          <w:i/>
          <w:color w:val="17365D"/>
          <w:sz w:val="24"/>
          <w:szCs w:val="24"/>
        </w:rPr>
      </w:pPr>
      <w:r w:rsidRPr="00706164">
        <w:rPr>
          <w:rFonts w:ascii="Arial" w:hAnsi="Arial" w:cs="Arial"/>
          <w:b/>
          <w:i/>
          <w:color w:val="17365D"/>
          <w:sz w:val="24"/>
          <w:szCs w:val="24"/>
        </w:rPr>
        <w:t xml:space="preserve">Openbaar vervoer </w:t>
      </w:r>
    </w:p>
    <w:p w:rsidR="007D2A91" w:rsidRPr="00706164" w:rsidRDefault="007D2A91" w:rsidP="00996BEE">
      <w:pPr>
        <w:pStyle w:val="normal0"/>
        <w:spacing w:line="240" w:lineRule="auto"/>
      </w:pPr>
      <w:r>
        <w:t>G</w:t>
      </w:r>
      <w:r w:rsidRPr="00706164">
        <w:t>oed openbaar vervoer van cruciaal belang</w:t>
      </w:r>
      <w:r>
        <w:t xml:space="preserve"> voor</w:t>
      </w:r>
      <w:r w:rsidRPr="00706164">
        <w:t xml:space="preserve"> een duurzame samenleving</w:t>
      </w:r>
    </w:p>
    <w:p w:rsidR="007D2A91" w:rsidRPr="00706164" w:rsidRDefault="007D2A91" w:rsidP="00661425">
      <w:pPr>
        <w:spacing w:after="0" w:line="240" w:lineRule="auto"/>
        <w:rPr>
          <w:rFonts w:ascii="Arial" w:hAnsi="Arial" w:cs="Arial"/>
          <w:color w:val="000000"/>
          <w:sz w:val="36"/>
          <w:szCs w:val="36"/>
        </w:rPr>
      </w:pPr>
      <w:r w:rsidRPr="002A237E">
        <w:rPr>
          <w:rFonts w:ascii="Arial" w:hAnsi="Arial" w:cs="Arial"/>
        </w:rPr>
        <w:t xml:space="preserve">Om dit te bereiken </w:t>
      </w:r>
      <w:r>
        <w:rPr>
          <w:rFonts w:ascii="Arial" w:hAnsi="Arial" w:cs="Arial"/>
        </w:rPr>
        <w:t xml:space="preserve">gaan </w:t>
      </w:r>
      <w:r w:rsidRPr="002A237E">
        <w:rPr>
          <w:rFonts w:ascii="Arial" w:hAnsi="Arial" w:cs="Arial"/>
        </w:rPr>
        <w:t>we voor</w:t>
      </w:r>
      <w:r w:rsidRPr="00706164">
        <w:t>:</w:t>
      </w:r>
      <w:r w:rsidRPr="00996BEE">
        <w:rPr>
          <w:rFonts w:ascii="Arial" w:hAnsi="Arial" w:cs="Arial"/>
          <w:color w:val="000000"/>
          <w:sz w:val="36"/>
          <w:szCs w:val="36"/>
          <w:highlight w:val="red"/>
        </w:rPr>
        <w:t xml:space="preserve"> </w:t>
      </w:r>
    </w:p>
    <w:p w:rsidR="007D2A91" w:rsidRPr="00706164" w:rsidRDefault="007D2A91" w:rsidP="00A7177B">
      <w:pPr>
        <w:pStyle w:val="normal0"/>
        <w:spacing w:line="240" w:lineRule="auto"/>
      </w:pPr>
    </w:p>
    <w:p w:rsidR="007D2A91" w:rsidRPr="00706164" w:rsidRDefault="007D2A91" w:rsidP="002A237E">
      <w:pPr>
        <w:pStyle w:val="normal0"/>
        <w:numPr>
          <w:ilvl w:val="0"/>
          <w:numId w:val="27"/>
        </w:numPr>
        <w:spacing w:line="240" w:lineRule="auto"/>
        <w:rPr>
          <w:color w:val="auto"/>
        </w:rPr>
      </w:pPr>
      <w:r>
        <w:t xml:space="preserve">Een betere </w:t>
      </w:r>
      <w:r w:rsidRPr="00706164">
        <w:t>bereikbaarheid van openbare voorzieningen, zoals ziekenhuizen, zorgcentra, scholen en MFA’s.</w:t>
      </w:r>
    </w:p>
    <w:p w:rsidR="007D2A91" w:rsidRPr="00806D90" w:rsidRDefault="007D2A91" w:rsidP="00806D90">
      <w:pPr>
        <w:pStyle w:val="normal0"/>
        <w:numPr>
          <w:ilvl w:val="0"/>
          <w:numId w:val="28"/>
        </w:numPr>
        <w:spacing w:line="240" w:lineRule="auto"/>
        <w:rPr>
          <w:color w:val="auto"/>
        </w:rPr>
      </w:pPr>
      <w:r>
        <w:t xml:space="preserve">'bedrijfsbussen', </w:t>
      </w:r>
      <w:r w:rsidRPr="00706164">
        <w:t>tenminste tijdens de spits</w:t>
      </w:r>
      <w:r>
        <w:t>,</w:t>
      </w:r>
      <w:r w:rsidRPr="00706164">
        <w:t xml:space="preserve"> van en naar bedrij</w:t>
      </w:r>
      <w:r>
        <w:t>fs</w:t>
      </w:r>
      <w:r w:rsidRPr="00706164">
        <w:t xml:space="preserve">terreinen die door </w:t>
      </w:r>
      <w:r>
        <w:t>het OV slecht bereikt worden, i</w:t>
      </w:r>
      <w:r w:rsidRPr="00706164">
        <w:t>n samenwerking met bedrij</w:t>
      </w:r>
      <w:r>
        <w:t>ven te realiseren</w:t>
      </w:r>
    </w:p>
    <w:p w:rsidR="007D2A91" w:rsidRPr="00706164" w:rsidRDefault="007D2A91" w:rsidP="00806D90">
      <w:pPr>
        <w:pStyle w:val="normal0"/>
        <w:numPr>
          <w:ilvl w:val="0"/>
          <w:numId w:val="28"/>
        </w:numPr>
        <w:spacing w:line="240" w:lineRule="auto"/>
        <w:rPr>
          <w:color w:val="auto"/>
        </w:rPr>
      </w:pPr>
      <w:r>
        <w:t>Meer informatie over het OV</w:t>
      </w:r>
      <w:r w:rsidRPr="00706164">
        <w:t xml:space="preserve"> op stadsplattegronden, in de stadsgids, op de site van de gemeente etc.</w:t>
      </w:r>
      <w:r w:rsidRPr="00706164">
        <w:rPr>
          <w:color w:val="auto"/>
        </w:rPr>
        <w:t xml:space="preserve"> </w:t>
      </w:r>
    </w:p>
    <w:p w:rsidR="007D2A91" w:rsidRPr="00706164" w:rsidRDefault="007D2A91" w:rsidP="002A237E">
      <w:pPr>
        <w:pStyle w:val="normal0"/>
        <w:numPr>
          <w:ilvl w:val="0"/>
          <w:numId w:val="28"/>
        </w:numPr>
        <w:spacing w:line="240" w:lineRule="auto"/>
        <w:rPr>
          <w:color w:val="auto"/>
        </w:rPr>
      </w:pPr>
      <w:r w:rsidRPr="00706164">
        <w:t>combinaties met het doelgroepenvervoer (regiotaxi’s, scholierenvervoer, Wmo vervoer etc.).</w:t>
      </w:r>
    </w:p>
    <w:p w:rsidR="007D2A91" w:rsidRPr="00706164" w:rsidRDefault="007D2A91" w:rsidP="002A237E">
      <w:pPr>
        <w:pStyle w:val="normal0"/>
        <w:numPr>
          <w:ilvl w:val="0"/>
          <w:numId w:val="28"/>
        </w:numPr>
        <w:spacing w:line="240" w:lineRule="auto"/>
        <w:rPr>
          <w:color w:val="auto"/>
        </w:rPr>
      </w:pPr>
      <w:r>
        <w:t>betre</w:t>
      </w:r>
      <w:r w:rsidRPr="00706164">
        <w:t xml:space="preserve">kken </w:t>
      </w:r>
      <w:r>
        <w:t xml:space="preserve">van </w:t>
      </w:r>
      <w:r w:rsidRPr="00706164">
        <w:t xml:space="preserve">Inwoners bij besluiten over het </w:t>
      </w:r>
      <w:r>
        <w:t>OV</w:t>
      </w:r>
      <w:r w:rsidRPr="00706164">
        <w:t xml:space="preserve"> in hun wijk, bijvoorbeeld over tijden en routes.</w:t>
      </w:r>
    </w:p>
    <w:p w:rsidR="007D2A91" w:rsidRPr="00706164" w:rsidRDefault="007D2A91" w:rsidP="00A7177B">
      <w:pPr>
        <w:pStyle w:val="normal0"/>
        <w:spacing w:line="240" w:lineRule="auto"/>
        <w:ind w:left="720"/>
        <w:rPr>
          <w:color w:val="auto"/>
        </w:rPr>
      </w:pPr>
    </w:p>
    <w:p w:rsidR="007D2A91" w:rsidRPr="00706164" w:rsidRDefault="007D2A91" w:rsidP="00110CDD">
      <w:pPr>
        <w:pStyle w:val="Heading5"/>
        <w:spacing w:before="0" w:line="240" w:lineRule="auto"/>
        <w:rPr>
          <w:rFonts w:ascii="Arial" w:hAnsi="Arial" w:cs="Arial"/>
          <w:b/>
          <w:i/>
          <w:color w:val="17365D"/>
          <w:sz w:val="24"/>
          <w:szCs w:val="24"/>
        </w:rPr>
      </w:pPr>
      <w:r w:rsidRPr="00706164">
        <w:rPr>
          <w:rFonts w:ascii="Arial" w:hAnsi="Arial" w:cs="Arial"/>
          <w:b/>
          <w:i/>
          <w:color w:val="17365D"/>
          <w:sz w:val="24"/>
          <w:szCs w:val="24"/>
        </w:rPr>
        <w:t>Parkeren</w:t>
      </w:r>
    </w:p>
    <w:p w:rsidR="007D2A91" w:rsidRPr="00706164" w:rsidRDefault="007D2A91" w:rsidP="009539E5">
      <w:pPr>
        <w:pStyle w:val="normal0"/>
        <w:spacing w:line="240" w:lineRule="auto"/>
      </w:pPr>
      <w:r>
        <w:t>Het parkeerbeleid en m.n. d</w:t>
      </w:r>
      <w:r w:rsidRPr="00706164">
        <w:t>e hoogte van parkeergelden</w:t>
      </w:r>
      <w:r>
        <w:t xml:space="preserve"> zijn een terugkerend discussiepunt. H</w:t>
      </w:r>
      <w:r w:rsidRPr="00706164">
        <w:t>et betalen van parkeer</w:t>
      </w:r>
      <w:r>
        <w:t>geld is een beïnvloedbare uitgave voor de burger. Er zijn</w:t>
      </w:r>
      <w:r w:rsidRPr="00706164">
        <w:t xml:space="preserve"> alternatieven als fiets en OV. </w:t>
      </w:r>
      <w:r>
        <w:t>We vinden daarom</w:t>
      </w:r>
      <w:r w:rsidRPr="00706164">
        <w:t xml:space="preserve"> dat parkeertarieven verhoogd m</w:t>
      </w:r>
      <w:r>
        <w:t>o</w:t>
      </w:r>
      <w:r w:rsidRPr="00706164">
        <w:t>g</w:t>
      </w:r>
      <w:r>
        <w:t>en</w:t>
      </w:r>
      <w:r w:rsidRPr="00706164">
        <w:t xml:space="preserve"> worden. </w:t>
      </w:r>
      <w:r>
        <w:t>Maar</w:t>
      </w:r>
      <w:r w:rsidRPr="00706164">
        <w:t xml:space="preserve"> die tarieven </w:t>
      </w:r>
      <w:r>
        <w:t xml:space="preserve">mogen </w:t>
      </w:r>
      <w:r w:rsidRPr="00706164">
        <w:t xml:space="preserve">niet </w:t>
      </w:r>
      <w:r>
        <w:t>(</w:t>
      </w:r>
      <w:r w:rsidRPr="00706164">
        <w:t>teveel</w:t>
      </w:r>
      <w:r>
        <w:t xml:space="preserve">) ten koste gaan van de omzet </w:t>
      </w:r>
      <w:r w:rsidRPr="00706164">
        <w:t>in het</w:t>
      </w:r>
      <w:r>
        <w:t xml:space="preserve"> stadshart.</w:t>
      </w:r>
    </w:p>
    <w:p w:rsidR="007D2A91" w:rsidRPr="00706164" w:rsidRDefault="007D2A91" w:rsidP="00110CDD">
      <w:pPr>
        <w:pStyle w:val="normal0"/>
        <w:spacing w:line="240" w:lineRule="auto"/>
      </w:pPr>
    </w:p>
    <w:p w:rsidR="007D2A91" w:rsidRPr="009539E5" w:rsidRDefault="007D2A91" w:rsidP="009539E5">
      <w:pPr>
        <w:pStyle w:val="normal0"/>
        <w:spacing w:line="240" w:lineRule="auto"/>
      </w:pPr>
      <w:r w:rsidRPr="00706164">
        <w:t>Van belang is in ieder geval:</w:t>
      </w:r>
    </w:p>
    <w:p w:rsidR="007D2A91" w:rsidRPr="00706164" w:rsidRDefault="007D2A91" w:rsidP="009539E5">
      <w:pPr>
        <w:pStyle w:val="normal0"/>
        <w:numPr>
          <w:ilvl w:val="0"/>
          <w:numId w:val="29"/>
        </w:numPr>
        <w:spacing w:line="240" w:lineRule="auto"/>
        <w:rPr>
          <w:color w:val="auto"/>
        </w:rPr>
      </w:pPr>
      <w:r>
        <w:t>dat d</w:t>
      </w:r>
      <w:r w:rsidRPr="00706164">
        <w:t xml:space="preserve">e parkeerexploitatie </w:t>
      </w:r>
      <w:r>
        <w:t xml:space="preserve">tenminste </w:t>
      </w:r>
      <w:r w:rsidRPr="00706164">
        <w:t xml:space="preserve">sluitend </w:t>
      </w:r>
      <w:r>
        <w:t>is</w:t>
      </w:r>
    </w:p>
    <w:p w:rsidR="007D2A91" w:rsidRPr="00706164" w:rsidRDefault="007D2A91" w:rsidP="009539E5">
      <w:pPr>
        <w:pStyle w:val="normal0"/>
        <w:numPr>
          <w:ilvl w:val="0"/>
          <w:numId w:val="29"/>
        </w:numPr>
        <w:spacing w:line="240" w:lineRule="auto"/>
        <w:rPr>
          <w:color w:val="auto"/>
        </w:rPr>
      </w:pPr>
      <w:r>
        <w:t xml:space="preserve">dat </w:t>
      </w:r>
      <w:r w:rsidRPr="00706164">
        <w:t xml:space="preserve">parkeergarages </w:t>
      </w:r>
      <w:r>
        <w:t>(sociaal</w:t>
      </w:r>
      <w:r w:rsidRPr="00706164">
        <w:t>) veilig</w:t>
      </w:r>
      <w:r>
        <w:t xml:space="preserve"> zijn</w:t>
      </w:r>
    </w:p>
    <w:p w:rsidR="007D2A91" w:rsidRPr="00706164" w:rsidRDefault="007D2A91" w:rsidP="00456F5B">
      <w:pPr>
        <w:pStyle w:val="normal0"/>
        <w:numPr>
          <w:ilvl w:val="0"/>
          <w:numId w:val="29"/>
        </w:numPr>
        <w:spacing w:line="240" w:lineRule="auto"/>
        <w:rPr>
          <w:color w:val="auto"/>
        </w:rPr>
      </w:pPr>
      <w:r>
        <w:t>dat h</w:t>
      </w:r>
      <w:r w:rsidRPr="00706164">
        <w:t>et aantal parkeerplaatsen voor deelauto’s wordt uitgebreid.</w:t>
      </w:r>
    </w:p>
    <w:p w:rsidR="007D2A91" w:rsidRPr="00706164" w:rsidRDefault="007D2A91" w:rsidP="0023340C">
      <w:pPr>
        <w:pStyle w:val="normal0"/>
        <w:spacing w:line="240" w:lineRule="auto"/>
      </w:pPr>
    </w:p>
    <w:p w:rsidR="007D2A91" w:rsidRPr="00706164" w:rsidRDefault="007D2A91" w:rsidP="0023340C">
      <w:pPr>
        <w:pStyle w:val="normal0"/>
        <w:spacing w:line="240" w:lineRule="auto"/>
        <w:rPr>
          <w:color w:val="auto"/>
        </w:rPr>
      </w:pPr>
    </w:p>
    <w:p w:rsidR="007D2A91" w:rsidRPr="00706164" w:rsidRDefault="007D2A91" w:rsidP="00806D90">
      <w:pPr>
        <w:pStyle w:val="normal0"/>
        <w:spacing w:line="240" w:lineRule="auto"/>
        <w:rPr>
          <w:color w:val="FF0000"/>
        </w:rPr>
      </w:pPr>
      <w:r w:rsidRPr="00706164">
        <w:rPr>
          <w:rStyle w:val="Heading2Char"/>
          <w:lang w:val="nl-NL"/>
        </w:rPr>
        <w:t xml:space="preserve">3.4. Energie, klimaat en milieu  </w:t>
      </w:r>
    </w:p>
    <w:p w:rsidR="007D2A91" w:rsidRDefault="007D2A91" w:rsidP="00E779F7">
      <w:pPr>
        <w:spacing w:after="0" w:line="240" w:lineRule="auto"/>
        <w:rPr>
          <w:rFonts w:ascii="Arial" w:hAnsi="Arial" w:cs="Arial"/>
          <w:iCs/>
        </w:rPr>
      </w:pPr>
      <w:r>
        <w:rPr>
          <w:rFonts w:ascii="Arial" w:hAnsi="Arial" w:cs="Arial"/>
          <w:iCs/>
        </w:rPr>
        <w:br/>
      </w:r>
      <w:r w:rsidRPr="00706164">
        <w:rPr>
          <w:rFonts w:ascii="Arial" w:hAnsi="Arial" w:cs="Arial"/>
          <w:iCs/>
        </w:rPr>
        <w:t xml:space="preserve">Wij hebben de aarde in bruikleen en moeten er zuinig op zijn. Steeds meer </w:t>
      </w:r>
      <w:r>
        <w:rPr>
          <w:rFonts w:ascii="Arial" w:hAnsi="Arial" w:cs="Arial"/>
          <w:iCs/>
        </w:rPr>
        <w:t xml:space="preserve">mensen werken </w:t>
      </w:r>
      <w:r w:rsidRPr="00706164">
        <w:rPr>
          <w:rFonts w:ascii="Arial" w:hAnsi="Arial" w:cs="Arial"/>
          <w:iCs/>
        </w:rPr>
        <w:t xml:space="preserve">actief aan een beter milieu. </w:t>
      </w:r>
      <w:r>
        <w:rPr>
          <w:rFonts w:ascii="Arial" w:hAnsi="Arial" w:cs="Arial"/>
          <w:iCs/>
        </w:rPr>
        <w:t>Zij</w:t>
      </w:r>
      <w:r w:rsidRPr="00706164">
        <w:rPr>
          <w:rFonts w:ascii="Arial" w:hAnsi="Arial" w:cs="Arial"/>
          <w:iCs/>
        </w:rPr>
        <w:t xml:space="preserve"> wekken duurzame energie op en scheiden hun huisvuil. De gemeente moet </w:t>
      </w:r>
      <w:r>
        <w:rPr>
          <w:rFonts w:ascii="Arial" w:hAnsi="Arial" w:cs="Arial"/>
          <w:iCs/>
        </w:rPr>
        <w:t>dat</w:t>
      </w:r>
      <w:r w:rsidRPr="00706164">
        <w:rPr>
          <w:rFonts w:ascii="Arial" w:hAnsi="Arial" w:cs="Arial"/>
          <w:iCs/>
        </w:rPr>
        <w:t xml:space="preserve"> ondersteunen en ook zelf ambities hebben voor een beter milieu.</w:t>
      </w:r>
    </w:p>
    <w:p w:rsidR="007D2A91" w:rsidRPr="00706164" w:rsidRDefault="007D2A91" w:rsidP="00E779F7">
      <w:pPr>
        <w:spacing w:after="0" w:line="240" w:lineRule="auto"/>
        <w:rPr>
          <w:rFonts w:ascii="Arial" w:hAnsi="Arial" w:cs="Arial"/>
        </w:rPr>
      </w:pPr>
      <w:r w:rsidRPr="00706164">
        <w:rPr>
          <w:rFonts w:ascii="Arial" w:hAnsi="Arial" w:cs="Arial"/>
        </w:rPr>
        <w:t>De ChristenUnie gaat vol voor een duurzame samenleving</w:t>
      </w:r>
      <w:r>
        <w:rPr>
          <w:rFonts w:ascii="Arial" w:hAnsi="Arial" w:cs="Arial"/>
        </w:rPr>
        <w:t xml:space="preserve"> met een </w:t>
      </w:r>
      <w:r w:rsidRPr="00706164">
        <w:rPr>
          <w:rFonts w:ascii="Arial" w:hAnsi="Arial" w:cs="Arial"/>
        </w:rPr>
        <w:t xml:space="preserve">overgang van fossiele naar duurzame </w:t>
      </w:r>
      <w:r>
        <w:rPr>
          <w:rFonts w:ascii="Arial" w:hAnsi="Arial" w:cs="Arial"/>
        </w:rPr>
        <w:t xml:space="preserve">energie </w:t>
      </w:r>
      <w:r w:rsidRPr="00706164">
        <w:rPr>
          <w:rFonts w:ascii="Arial" w:hAnsi="Arial" w:cs="Arial"/>
        </w:rPr>
        <w:t xml:space="preserve">(zon en wind). Duurzaamheid biedt meer banen. Het landelijke energieakkoord biedt ook voor </w:t>
      </w:r>
      <w:r>
        <w:rPr>
          <w:rFonts w:ascii="Arial" w:hAnsi="Arial" w:cs="Arial"/>
        </w:rPr>
        <w:t>ons</w:t>
      </w:r>
      <w:r w:rsidRPr="00706164">
        <w:rPr>
          <w:rFonts w:ascii="Arial" w:hAnsi="Arial" w:cs="Arial"/>
        </w:rPr>
        <w:t xml:space="preserve"> kansen</w:t>
      </w:r>
      <w:r>
        <w:rPr>
          <w:rFonts w:ascii="Arial" w:hAnsi="Arial" w:cs="Arial"/>
        </w:rPr>
        <w:t>. De gemeente</w:t>
      </w:r>
      <w:r w:rsidRPr="00706164">
        <w:rPr>
          <w:rFonts w:ascii="Arial" w:hAnsi="Arial" w:cs="Arial"/>
        </w:rPr>
        <w:t xml:space="preserve"> neemt </w:t>
      </w:r>
      <w:r>
        <w:rPr>
          <w:rFonts w:ascii="Arial" w:hAnsi="Arial" w:cs="Arial"/>
        </w:rPr>
        <w:t>de nodige</w:t>
      </w:r>
      <w:r w:rsidRPr="00706164">
        <w:rPr>
          <w:rFonts w:ascii="Arial" w:hAnsi="Arial" w:cs="Arial"/>
        </w:rPr>
        <w:t xml:space="preserve"> initiatieven.</w:t>
      </w:r>
    </w:p>
    <w:p w:rsidR="007D2A91" w:rsidRPr="00706164" w:rsidRDefault="007D2A91" w:rsidP="00D0479F">
      <w:pPr>
        <w:spacing w:after="0" w:line="240" w:lineRule="auto"/>
        <w:rPr>
          <w:rFonts w:ascii="Arial" w:hAnsi="Arial" w:cs="Arial"/>
          <w:iCs/>
        </w:rPr>
      </w:pPr>
    </w:p>
    <w:p w:rsidR="007D2A91" w:rsidRPr="00E779F7" w:rsidRDefault="007D2A91" w:rsidP="00E779F7">
      <w:pPr>
        <w:pStyle w:val="NormalWeb"/>
        <w:numPr>
          <w:ilvl w:val="0"/>
          <w:numId w:val="30"/>
        </w:numPr>
        <w:spacing w:before="0" w:beforeAutospacing="0" w:after="0" w:afterAutospacing="0"/>
        <w:rPr>
          <w:rFonts w:ascii="Arial" w:hAnsi="Arial" w:cs="Arial"/>
          <w:sz w:val="22"/>
          <w:szCs w:val="22"/>
        </w:rPr>
      </w:pPr>
      <w:r w:rsidRPr="00E779F7">
        <w:rPr>
          <w:rFonts w:ascii="Arial" w:hAnsi="Arial" w:cs="Arial"/>
          <w:sz w:val="22"/>
          <w:szCs w:val="22"/>
        </w:rPr>
        <w:t>Duurzaamheid wordt in ieder relevant beleidsstuk integraal meegenomen. We gaan voor d</w:t>
      </w:r>
      <w:r w:rsidRPr="00E779F7">
        <w:rPr>
          <w:rFonts w:ascii="Arial" w:hAnsi="Arial" w:cs="Arial"/>
          <w:iCs/>
          <w:sz w:val="22"/>
          <w:szCs w:val="22"/>
        </w:rPr>
        <w:t xml:space="preserve">uurzame LED-straatverlichting, elektrische auto’s, zonnepanelen op gemeentelijke gebouwen etc. </w:t>
      </w:r>
    </w:p>
    <w:p w:rsidR="007D2A91" w:rsidRPr="00E779F7" w:rsidRDefault="007D2A91" w:rsidP="00507F39">
      <w:pPr>
        <w:pStyle w:val="NormalWeb"/>
        <w:numPr>
          <w:ilvl w:val="0"/>
          <w:numId w:val="30"/>
        </w:numPr>
        <w:spacing w:before="0" w:beforeAutospacing="0" w:after="0" w:afterAutospacing="0"/>
        <w:rPr>
          <w:rFonts w:ascii="Arial" w:hAnsi="Arial" w:cs="Arial"/>
          <w:sz w:val="22"/>
          <w:szCs w:val="22"/>
        </w:rPr>
      </w:pPr>
      <w:r w:rsidRPr="00E779F7">
        <w:rPr>
          <w:rFonts w:ascii="Arial" w:hAnsi="Arial" w:cs="Arial"/>
          <w:sz w:val="22"/>
          <w:szCs w:val="22"/>
        </w:rPr>
        <w:t>In de komende raadsperiode wordt het gemeentelijke inkoopbeleid 100% duurzaam en zijn bij offerteaanvragen duurzaamheidcriteria opgenomen.</w:t>
      </w:r>
    </w:p>
    <w:p w:rsidR="007D2A91" w:rsidRPr="00E779F7" w:rsidRDefault="007D2A91" w:rsidP="00D60C15">
      <w:pPr>
        <w:pStyle w:val="ListParagraph"/>
        <w:numPr>
          <w:ilvl w:val="0"/>
          <w:numId w:val="30"/>
        </w:numPr>
        <w:spacing w:after="0" w:line="240" w:lineRule="auto"/>
        <w:contextualSpacing w:val="0"/>
        <w:rPr>
          <w:rFonts w:ascii="Arial" w:hAnsi="Arial" w:cs="Arial"/>
        </w:rPr>
      </w:pPr>
      <w:r>
        <w:rPr>
          <w:rFonts w:ascii="Arial" w:hAnsi="Arial" w:cs="Arial"/>
        </w:rPr>
        <w:t>We stimule</w:t>
      </w:r>
      <w:r w:rsidRPr="00706164">
        <w:rPr>
          <w:rFonts w:ascii="Arial" w:hAnsi="Arial" w:cs="Arial"/>
        </w:rPr>
        <w:t>r</w:t>
      </w:r>
      <w:r>
        <w:rPr>
          <w:rFonts w:ascii="Arial" w:hAnsi="Arial" w:cs="Arial"/>
        </w:rPr>
        <w:t>en</w:t>
      </w:r>
      <w:r w:rsidRPr="00706164">
        <w:rPr>
          <w:rFonts w:ascii="Arial" w:hAnsi="Arial" w:cs="Arial"/>
        </w:rPr>
        <w:t xml:space="preserve"> initiatieven van woningeigenaren, buurten en andere verenigingen</w:t>
      </w:r>
      <w:r>
        <w:rPr>
          <w:rFonts w:ascii="Arial" w:hAnsi="Arial" w:cs="Arial"/>
        </w:rPr>
        <w:t xml:space="preserve"> of </w:t>
      </w:r>
      <w:r w:rsidRPr="00706164">
        <w:rPr>
          <w:rFonts w:ascii="Arial" w:hAnsi="Arial" w:cs="Arial"/>
        </w:rPr>
        <w:t xml:space="preserve">stichtingen voor de aanschaf </w:t>
      </w:r>
      <w:r>
        <w:rPr>
          <w:rFonts w:ascii="Arial" w:hAnsi="Arial" w:cs="Arial"/>
        </w:rPr>
        <w:t>van energiebesparende producten</w:t>
      </w:r>
      <w:r w:rsidRPr="00706164">
        <w:rPr>
          <w:rFonts w:ascii="Arial" w:hAnsi="Arial" w:cs="Arial"/>
        </w:rPr>
        <w:t xml:space="preserve"> </w:t>
      </w:r>
      <w:r>
        <w:rPr>
          <w:rFonts w:ascii="Arial" w:hAnsi="Arial" w:cs="Arial"/>
        </w:rPr>
        <w:t>als</w:t>
      </w:r>
      <w:r w:rsidRPr="00706164">
        <w:rPr>
          <w:rFonts w:ascii="Arial" w:hAnsi="Arial" w:cs="Arial"/>
        </w:rPr>
        <w:t xml:space="preserve"> zonnepanelen</w:t>
      </w:r>
      <w:r>
        <w:rPr>
          <w:rFonts w:ascii="Arial" w:hAnsi="Arial" w:cs="Arial"/>
        </w:rPr>
        <w:t xml:space="preserve"> en -</w:t>
      </w:r>
      <w:r w:rsidRPr="00706164">
        <w:rPr>
          <w:rFonts w:ascii="Arial" w:hAnsi="Arial" w:cs="Arial"/>
        </w:rPr>
        <w:t>boilers, warmtepompen, isolat</w:t>
      </w:r>
      <w:r>
        <w:rPr>
          <w:rFonts w:ascii="Arial" w:hAnsi="Arial" w:cs="Arial"/>
        </w:rPr>
        <w:t>ie, windenergie of groene daken.</w:t>
      </w:r>
      <w:r w:rsidRPr="00706164">
        <w:rPr>
          <w:rFonts w:ascii="Arial" w:hAnsi="Arial" w:cs="Arial"/>
        </w:rPr>
        <w:t xml:space="preserve"> </w:t>
      </w:r>
      <w:r w:rsidRPr="00E779F7">
        <w:rPr>
          <w:rFonts w:ascii="Arial" w:hAnsi="Arial" w:cs="Arial"/>
        </w:rPr>
        <w:t>Stroom wordt, waar mogelijk, lokaal opgewekt.</w:t>
      </w:r>
    </w:p>
    <w:p w:rsidR="007D2A91" w:rsidRPr="00E779F7" w:rsidRDefault="007D2A91" w:rsidP="00E779F7">
      <w:pPr>
        <w:pStyle w:val="NormalWeb"/>
        <w:numPr>
          <w:ilvl w:val="0"/>
          <w:numId w:val="30"/>
        </w:numPr>
        <w:spacing w:before="0" w:beforeAutospacing="0" w:after="0" w:afterAutospacing="0"/>
        <w:rPr>
          <w:rFonts w:ascii="Arial" w:hAnsi="Arial" w:cs="Arial"/>
          <w:sz w:val="22"/>
          <w:szCs w:val="22"/>
        </w:rPr>
      </w:pPr>
      <w:r>
        <w:rPr>
          <w:rFonts w:ascii="Arial" w:hAnsi="Arial" w:cs="Arial"/>
          <w:sz w:val="22"/>
        </w:rPr>
        <w:t>De gemeente verschaft hierv</w:t>
      </w:r>
      <w:r w:rsidRPr="00706164">
        <w:rPr>
          <w:rFonts w:ascii="Arial" w:hAnsi="Arial" w:cs="Arial"/>
          <w:sz w:val="22"/>
        </w:rPr>
        <w:t>oor duurzaamheidsleningen</w:t>
      </w:r>
      <w:r>
        <w:rPr>
          <w:rFonts w:ascii="Arial" w:hAnsi="Arial" w:cs="Arial"/>
          <w:sz w:val="22"/>
        </w:rPr>
        <w:t xml:space="preserve"> onder gunstige voorwaarden.</w:t>
      </w:r>
      <w:r w:rsidRPr="00875519">
        <w:rPr>
          <w:rFonts w:ascii="Arial" w:hAnsi="Arial" w:cs="Arial"/>
        </w:rPr>
        <w:t xml:space="preserve"> </w:t>
      </w:r>
      <w:r w:rsidRPr="00E779F7">
        <w:rPr>
          <w:rFonts w:ascii="Arial" w:hAnsi="Arial" w:cs="Arial"/>
          <w:sz w:val="22"/>
          <w:szCs w:val="22"/>
        </w:rPr>
        <w:t>Dat is goed voor de lokale werkgelegenheid.</w:t>
      </w:r>
    </w:p>
    <w:p w:rsidR="007D2A91" w:rsidRPr="00E779F7" w:rsidRDefault="007D2A91" w:rsidP="00E779F7">
      <w:pPr>
        <w:pStyle w:val="NormalWeb"/>
        <w:numPr>
          <w:ilvl w:val="0"/>
          <w:numId w:val="30"/>
        </w:numPr>
        <w:spacing w:before="0" w:beforeAutospacing="0" w:after="0" w:afterAutospacing="0"/>
        <w:rPr>
          <w:rFonts w:ascii="Arial" w:hAnsi="Arial" w:cs="Arial"/>
          <w:sz w:val="22"/>
          <w:szCs w:val="22"/>
        </w:rPr>
      </w:pPr>
      <w:r w:rsidRPr="00E779F7">
        <w:rPr>
          <w:rFonts w:ascii="Arial" w:hAnsi="Arial" w:cs="Arial"/>
          <w:sz w:val="22"/>
          <w:szCs w:val="22"/>
        </w:rPr>
        <w:t xml:space="preserve">De besparingen uit duurzaamheidsinvesteringen stort de gemeente terug in het fonds voor nieuwe investeringen. Het voor duurzaamheid geoormerkte vrij besteedbaar deel van de NUON reserves </w:t>
      </w:r>
      <w:r>
        <w:rPr>
          <w:rFonts w:ascii="Arial" w:hAnsi="Arial" w:cs="Arial"/>
          <w:sz w:val="22"/>
          <w:szCs w:val="22"/>
        </w:rPr>
        <w:t xml:space="preserve">wordt </w:t>
      </w:r>
      <w:r w:rsidRPr="00E779F7">
        <w:rPr>
          <w:rFonts w:ascii="Arial" w:hAnsi="Arial" w:cs="Arial"/>
          <w:sz w:val="22"/>
          <w:szCs w:val="22"/>
        </w:rPr>
        <w:t>hiervoor ingezet.</w:t>
      </w:r>
    </w:p>
    <w:p w:rsidR="007D2A91" w:rsidRPr="00E779F7" w:rsidRDefault="007D2A91" w:rsidP="00875519">
      <w:pPr>
        <w:numPr>
          <w:ilvl w:val="0"/>
          <w:numId w:val="30"/>
        </w:numPr>
        <w:spacing w:after="0" w:line="240" w:lineRule="auto"/>
        <w:rPr>
          <w:rFonts w:ascii="Arial" w:hAnsi="Arial" w:cs="Arial"/>
        </w:rPr>
      </w:pPr>
      <w:r w:rsidRPr="00E779F7">
        <w:rPr>
          <w:rFonts w:ascii="Arial" w:hAnsi="Arial" w:cs="Arial"/>
        </w:rPr>
        <w:t xml:space="preserve">De gemeente stimuleert diervriendelijk bouwen en diervriendelijk inrichten van de groene ruimtes. </w:t>
      </w:r>
    </w:p>
    <w:p w:rsidR="007D2A91" w:rsidRPr="00E779F7" w:rsidRDefault="007D2A91" w:rsidP="00D60C15">
      <w:pPr>
        <w:pStyle w:val="NormalWeb"/>
        <w:numPr>
          <w:ilvl w:val="0"/>
          <w:numId w:val="30"/>
        </w:numPr>
        <w:spacing w:before="0" w:beforeAutospacing="0" w:after="0" w:afterAutospacing="0"/>
        <w:rPr>
          <w:rFonts w:ascii="Arial" w:hAnsi="Arial" w:cs="Arial"/>
          <w:sz w:val="22"/>
          <w:szCs w:val="22"/>
        </w:rPr>
      </w:pPr>
      <w:r w:rsidRPr="00E779F7">
        <w:rPr>
          <w:rFonts w:ascii="Arial" w:hAnsi="Arial" w:cs="Arial"/>
          <w:sz w:val="22"/>
          <w:szCs w:val="22"/>
        </w:rPr>
        <w:t>Goede (milieu)regels vragen om goede handhaving. De gemeente zoekt daarbij samenwerking en afstemming met provincie, waterschap en justitie.</w:t>
      </w:r>
    </w:p>
    <w:p w:rsidR="007D2A91" w:rsidRPr="00875519" w:rsidRDefault="007D2A91" w:rsidP="00661425">
      <w:pPr>
        <w:spacing w:after="0" w:line="240" w:lineRule="auto"/>
        <w:ind w:left="360"/>
        <w:rPr>
          <w:rFonts w:ascii="Arial" w:hAnsi="Arial" w:cs="Arial"/>
        </w:rPr>
      </w:pPr>
    </w:p>
    <w:p w:rsidR="007D2A91" w:rsidRPr="00706164" w:rsidRDefault="007D2A91" w:rsidP="00110CDD">
      <w:pPr>
        <w:spacing w:after="0" w:line="240" w:lineRule="auto"/>
        <w:rPr>
          <w:rFonts w:ascii="Arial" w:hAnsi="Arial" w:cs="Arial"/>
          <w:iCs/>
        </w:rPr>
      </w:pPr>
    </w:p>
    <w:p w:rsidR="007D2A91" w:rsidRPr="00706164" w:rsidRDefault="007D2A91" w:rsidP="00D0479F">
      <w:pPr>
        <w:pStyle w:val="Heading5"/>
        <w:spacing w:before="0" w:line="240" w:lineRule="auto"/>
        <w:rPr>
          <w:rFonts w:ascii="Arial" w:hAnsi="Arial" w:cs="Arial"/>
          <w:b/>
          <w:i/>
          <w:color w:val="17365D"/>
          <w:sz w:val="24"/>
          <w:szCs w:val="24"/>
        </w:rPr>
      </w:pPr>
      <w:r w:rsidRPr="00706164">
        <w:rPr>
          <w:rFonts w:ascii="Arial" w:hAnsi="Arial" w:cs="Arial"/>
          <w:b/>
          <w:i/>
          <w:color w:val="17365D"/>
          <w:sz w:val="24"/>
          <w:szCs w:val="24"/>
        </w:rPr>
        <w:t>Afvalvrije stad</w:t>
      </w:r>
    </w:p>
    <w:p w:rsidR="007D2A91" w:rsidRDefault="007D2A91" w:rsidP="00D60C15">
      <w:pPr>
        <w:spacing w:after="0" w:line="240" w:lineRule="auto"/>
        <w:rPr>
          <w:rFonts w:ascii="Arial" w:hAnsi="Arial" w:cs="Arial"/>
          <w:iCs/>
        </w:rPr>
      </w:pPr>
      <w:r>
        <w:rPr>
          <w:rFonts w:ascii="Arial" w:hAnsi="Arial" w:cs="Arial"/>
          <w:iCs/>
        </w:rPr>
        <w:t>O</w:t>
      </w:r>
      <w:r w:rsidRPr="00706164">
        <w:rPr>
          <w:rFonts w:ascii="Arial" w:hAnsi="Arial" w:cs="Arial"/>
          <w:iCs/>
        </w:rPr>
        <w:t xml:space="preserve">ns dagelijks afval </w:t>
      </w:r>
      <w:r>
        <w:rPr>
          <w:rFonts w:ascii="Arial" w:hAnsi="Arial" w:cs="Arial"/>
          <w:iCs/>
        </w:rPr>
        <w:t xml:space="preserve">bevat </w:t>
      </w:r>
      <w:r w:rsidRPr="00706164">
        <w:rPr>
          <w:rFonts w:ascii="Arial" w:hAnsi="Arial" w:cs="Arial"/>
          <w:iCs/>
        </w:rPr>
        <w:t>waardevolle grondstoffen</w:t>
      </w:r>
      <w:r>
        <w:rPr>
          <w:rFonts w:ascii="Arial" w:hAnsi="Arial" w:cs="Arial"/>
          <w:iCs/>
        </w:rPr>
        <w:t xml:space="preserve"> en </w:t>
      </w:r>
      <w:r w:rsidRPr="00706164">
        <w:rPr>
          <w:rFonts w:ascii="Arial" w:hAnsi="Arial" w:cs="Arial"/>
          <w:iCs/>
        </w:rPr>
        <w:t>is dus grondstof. We moeten naar een kringloopeconomie</w:t>
      </w:r>
      <w:r>
        <w:rPr>
          <w:rFonts w:ascii="Arial" w:hAnsi="Arial" w:cs="Arial"/>
          <w:iCs/>
        </w:rPr>
        <w:t xml:space="preserve"> met hergebruik van</w:t>
      </w:r>
      <w:r w:rsidRPr="00706164">
        <w:rPr>
          <w:rFonts w:ascii="Arial" w:hAnsi="Arial" w:cs="Arial"/>
          <w:iCs/>
        </w:rPr>
        <w:t xml:space="preserve"> goed gescheiden ingezameld</w:t>
      </w:r>
      <w:r>
        <w:rPr>
          <w:rFonts w:ascii="Arial" w:hAnsi="Arial" w:cs="Arial"/>
          <w:iCs/>
        </w:rPr>
        <w:t xml:space="preserve"> afval.</w:t>
      </w:r>
    </w:p>
    <w:p w:rsidR="007D2A91" w:rsidRPr="00706164" w:rsidRDefault="007D2A91" w:rsidP="00D60C15">
      <w:pPr>
        <w:spacing w:after="0" w:line="240" w:lineRule="auto"/>
        <w:rPr>
          <w:rFonts w:ascii="Arial" w:hAnsi="Arial" w:cs="Arial"/>
          <w:iCs/>
        </w:rPr>
      </w:pPr>
    </w:p>
    <w:p w:rsidR="007D2A91" w:rsidRPr="00706164" w:rsidRDefault="007D2A91" w:rsidP="001C7748">
      <w:pPr>
        <w:pStyle w:val="ListParagraph"/>
        <w:numPr>
          <w:ilvl w:val="0"/>
          <w:numId w:val="31"/>
        </w:numPr>
        <w:spacing w:after="0" w:line="240" w:lineRule="auto"/>
        <w:contextualSpacing w:val="0"/>
        <w:rPr>
          <w:rFonts w:ascii="Arial" w:hAnsi="Arial" w:cs="Arial"/>
        </w:rPr>
      </w:pPr>
      <w:r>
        <w:rPr>
          <w:rFonts w:ascii="Arial" w:hAnsi="Arial" w:cs="Arial"/>
        </w:rPr>
        <w:t>V</w:t>
      </w:r>
      <w:r w:rsidRPr="00706164">
        <w:rPr>
          <w:rFonts w:ascii="Arial" w:hAnsi="Arial" w:cs="Arial"/>
        </w:rPr>
        <w:t>oor opruimen van hondenpoep</w:t>
      </w:r>
      <w:r w:rsidRPr="00875519">
        <w:rPr>
          <w:rFonts w:ascii="Arial" w:hAnsi="Arial" w:cs="Arial"/>
        </w:rPr>
        <w:t xml:space="preserve"> </w:t>
      </w:r>
      <w:r w:rsidRPr="00706164">
        <w:rPr>
          <w:rFonts w:ascii="Arial" w:hAnsi="Arial" w:cs="Arial"/>
        </w:rPr>
        <w:t xml:space="preserve">komen </w:t>
      </w:r>
      <w:r>
        <w:rPr>
          <w:rFonts w:ascii="Arial" w:hAnsi="Arial" w:cs="Arial"/>
        </w:rPr>
        <w:t xml:space="preserve">er </w:t>
      </w:r>
      <w:r w:rsidRPr="00706164">
        <w:rPr>
          <w:rFonts w:ascii="Arial" w:hAnsi="Arial" w:cs="Arial"/>
        </w:rPr>
        <w:t>faciliteiten</w:t>
      </w:r>
      <w:r>
        <w:rPr>
          <w:rFonts w:ascii="Arial" w:hAnsi="Arial" w:cs="Arial"/>
        </w:rPr>
        <w:t>.</w:t>
      </w:r>
      <w:r w:rsidRPr="00706164">
        <w:rPr>
          <w:rFonts w:ascii="Arial" w:hAnsi="Arial" w:cs="Arial"/>
        </w:rPr>
        <w:t xml:space="preserve"> Veroorzaken van zwerfvuil en hondenpoep wordt beboet</w:t>
      </w:r>
      <w:r>
        <w:rPr>
          <w:rFonts w:ascii="Arial" w:hAnsi="Arial" w:cs="Arial"/>
        </w:rPr>
        <w:t xml:space="preserve">. </w:t>
      </w:r>
    </w:p>
    <w:p w:rsidR="007D2A91" w:rsidRPr="00706164" w:rsidRDefault="007D2A91" w:rsidP="001C7748">
      <w:pPr>
        <w:pStyle w:val="NormalWeb"/>
        <w:numPr>
          <w:ilvl w:val="0"/>
          <w:numId w:val="31"/>
        </w:numPr>
        <w:spacing w:before="0" w:beforeAutospacing="0" w:after="0" w:afterAutospacing="0"/>
        <w:rPr>
          <w:rFonts w:ascii="Arial" w:hAnsi="Arial" w:cs="Arial"/>
          <w:sz w:val="22"/>
        </w:rPr>
      </w:pPr>
      <w:r>
        <w:rPr>
          <w:rFonts w:ascii="Arial" w:hAnsi="Arial" w:cs="Arial"/>
          <w:sz w:val="22"/>
        </w:rPr>
        <w:t>V</w:t>
      </w:r>
      <w:r w:rsidRPr="00706164">
        <w:rPr>
          <w:rFonts w:ascii="Arial" w:hAnsi="Arial" w:cs="Arial"/>
          <w:sz w:val="22"/>
        </w:rPr>
        <w:t xml:space="preserve">oldoende (ondergrondse) containers voor glas, kleding, kunststoffen, papier en </w:t>
      </w:r>
      <w:r>
        <w:rPr>
          <w:rFonts w:ascii="Arial" w:hAnsi="Arial" w:cs="Arial"/>
          <w:sz w:val="22"/>
        </w:rPr>
        <w:t xml:space="preserve">zo </w:t>
      </w:r>
      <w:r w:rsidRPr="00706164">
        <w:rPr>
          <w:rFonts w:ascii="Arial" w:hAnsi="Arial" w:cs="Arial"/>
          <w:sz w:val="22"/>
        </w:rPr>
        <w:t xml:space="preserve">mogelijk sap- en melkpakken en blik. </w:t>
      </w:r>
    </w:p>
    <w:p w:rsidR="007D2A91" w:rsidRPr="00706164" w:rsidRDefault="007D2A91" w:rsidP="001C7748">
      <w:pPr>
        <w:pStyle w:val="NormalWeb"/>
        <w:numPr>
          <w:ilvl w:val="0"/>
          <w:numId w:val="31"/>
        </w:numPr>
        <w:spacing w:before="0" w:beforeAutospacing="0" w:after="0" w:afterAutospacing="0"/>
        <w:rPr>
          <w:rFonts w:ascii="Arial" w:hAnsi="Arial" w:cs="Arial"/>
          <w:sz w:val="22"/>
        </w:rPr>
      </w:pPr>
      <w:r w:rsidRPr="00706164">
        <w:rPr>
          <w:rFonts w:ascii="Arial" w:hAnsi="Arial" w:cs="Arial"/>
          <w:sz w:val="22"/>
        </w:rPr>
        <w:t xml:space="preserve">Kerken, verenigingen en instellingen moeten </w:t>
      </w:r>
      <w:r>
        <w:rPr>
          <w:rFonts w:ascii="Arial" w:hAnsi="Arial" w:cs="Arial"/>
          <w:sz w:val="22"/>
        </w:rPr>
        <w:t xml:space="preserve">hun grote rol </w:t>
      </w:r>
      <w:r w:rsidRPr="00706164">
        <w:rPr>
          <w:rFonts w:ascii="Arial" w:hAnsi="Arial" w:cs="Arial"/>
          <w:sz w:val="22"/>
        </w:rPr>
        <w:t>bij het inzamelen van oud papier b</w:t>
      </w:r>
      <w:r>
        <w:rPr>
          <w:rFonts w:ascii="Arial" w:hAnsi="Arial" w:cs="Arial"/>
          <w:sz w:val="22"/>
        </w:rPr>
        <w:t>e</w:t>
      </w:r>
      <w:r w:rsidRPr="00706164">
        <w:rPr>
          <w:rFonts w:ascii="Arial" w:hAnsi="Arial" w:cs="Arial"/>
          <w:sz w:val="22"/>
        </w:rPr>
        <w:t>houden.</w:t>
      </w:r>
    </w:p>
    <w:p w:rsidR="007D2A91" w:rsidRPr="00706164" w:rsidRDefault="007D2A91" w:rsidP="00D0479F">
      <w:pPr>
        <w:pStyle w:val="NormalWeb"/>
        <w:spacing w:before="0" w:beforeAutospacing="0" w:after="0" w:afterAutospacing="0"/>
        <w:ind w:left="720"/>
        <w:rPr>
          <w:rFonts w:ascii="Arial" w:hAnsi="Arial" w:cs="Arial"/>
          <w:sz w:val="22"/>
        </w:rPr>
      </w:pPr>
    </w:p>
    <w:p w:rsidR="007D2A91" w:rsidRPr="00706164" w:rsidRDefault="007D2A91" w:rsidP="00D0479F">
      <w:pPr>
        <w:spacing w:after="0" w:line="240" w:lineRule="auto"/>
        <w:rPr>
          <w:rFonts w:ascii="Arial" w:hAnsi="Arial" w:cs="Arial"/>
          <w:iCs/>
        </w:rPr>
      </w:pPr>
    </w:p>
    <w:p w:rsidR="007D2A91" w:rsidRPr="00706164" w:rsidRDefault="007D2A91" w:rsidP="00D0479F">
      <w:pPr>
        <w:pStyle w:val="Heading5"/>
        <w:spacing w:before="0" w:line="240" w:lineRule="auto"/>
        <w:rPr>
          <w:rFonts w:ascii="Arial" w:hAnsi="Arial" w:cs="Arial"/>
          <w:b/>
          <w:i/>
          <w:color w:val="17365D"/>
          <w:sz w:val="24"/>
          <w:szCs w:val="24"/>
        </w:rPr>
      </w:pPr>
      <w:r w:rsidRPr="00706164">
        <w:rPr>
          <w:rFonts w:ascii="Arial" w:hAnsi="Arial" w:cs="Arial"/>
          <w:b/>
          <w:i/>
          <w:color w:val="17365D"/>
          <w:sz w:val="24"/>
          <w:szCs w:val="24"/>
        </w:rPr>
        <w:t>Groene stad</w:t>
      </w:r>
    </w:p>
    <w:p w:rsidR="007D2A91" w:rsidRPr="00706164" w:rsidRDefault="007D2A91" w:rsidP="00D60C15">
      <w:pPr>
        <w:spacing w:after="0" w:line="240" w:lineRule="auto"/>
        <w:rPr>
          <w:rFonts w:ascii="Arial" w:hAnsi="Arial" w:cs="Arial"/>
          <w:iCs/>
        </w:rPr>
      </w:pPr>
      <w:r w:rsidRPr="00706164">
        <w:rPr>
          <w:rFonts w:ascii="Arial" w:hAnsi="Arial" w:cs="Arial"/>
          <w:iCs/>
        </w:rPr>
        <w:t xml:space="preserve">Stadslandbouw verlevendigt de stad, </w:t>
      </w:r>
      <w:r>
        <w:rPr>
          <w:rFonts w:ascii="Arial" w:hAnsi="Arial" w:cs="Arial"/>
          <w:iCs/>
        </w:rPr>
        <w:t xml:space="preserve">maakt die </w:t>
      </w:r>
      <w:r w:rsidRPr="00706164">
        <w:rPr>
          <w:rFonts w:ascii="Arial" w:hAnsi="Arial" w:cs="Arial"/>
          <w:iCs/>
        </w:rPr>
        <w:t xml:space="preserve">groener en leefbaarder </w:t>
      </w:r>
      <w:r>
        <w:rPr>
          <w:rFonts w:ascii="Arial" w:hAnsi="Arial" w:cs="Arial"/>
          <w:iCs/>
        </w:rPr>
        <w:t xml:space="preserve">en </w:t>
      </w:r>
      <w:r w:rsidRPr="00706164">
        <w:rPr>
          <w:rFonts w:ascii="Arial" w:hAnsi="Arial" w:cs="Arial"/>
          <w:iCs/>
        </w:rPr>
        <w:t xml:space="preserve">brengt onze voedselproductie zichtbaar en dichter bij huis. In Lelystad kunnen nog niet </w:t>
      </w:r>
      <w:r>
        <w:rPr>
          <w:rFonts w:ascii="Arial" w:hAnsi="Arial" w:cs="Arial"/>
          <w:iCs/>
        </w:rPr>
        <w:t>be</w:t>
      </w:r>
      <w:r w:rsidRPr="00706164">
        <w:rPr>
          <w:rFonts w:ascii="Arial" w:hAnsi="Arial" w:cs="Arial"/>
          <w:iCs/>
        </w:rPr>
        <w:t>bouwd</w:t>
      </w:r>
      <w:r>
        <w:rPr>
          <w:rFonts w:ascii="Arial" w:hAnsi="Arial" w:cs="Arial"/>
          <w:iCs/>
        </w:rPr>
        <w:t>e</w:t>
      </w:r>
      <w:r w:rsidRPr="00706164">
        <w:rPr>
          <w:rFonts w:ascii="Arial" w:hAnsi="Arial" w:cs="Arial"/>
          <w:iCs/>
        </w:rPr>
        <w:t xml:space="preserve"> gronden geschikt gemaakt </w:t>
      </w:r>
      <w:r>
        <w:rPr>
          <w:rFonts w:ascii="Arial" w:hAnsi="Arial" w:cs="Arial"/>
          <w:iCs/>
        </w:rPr>
        <w:t>worden voor</w:t>
      </w:r>
      <w:r w:rsidRPr="00706164">
        <w:rPr>
          <w:rFonts w:ascii="Arial" w:hAnsi="Arial" w:cs="Arial"/>
          <w:iCs/>
        </w:rPr>
        <w:t xml:space="preserve"> (tijdelijk</w:t>
      </w:r>
      <w:r>
        <w:rPr>
          <w:rFonts w:ascii="Arial" w:hAnsi="Arial" w:cs="Arial"/>
          <w:iCs/>
        </w:rPr>
        <w:t>e</w:t>
      </w:r>
      <w:r w:rsidRPr="00706164">
        <w:rPr>
          <w:rFonts w:ascii="Arial" w:hAnsi="Arial" w:cs="Arial"/>
          <w:iCs/>
        </w:rPr>
        <w:t>) stadsakker</w:t>
      </w:r>
      <w:r>
        <w:rPr>
          <w:rFonts w:ascii="Arial" w:hAnsi="Arial" w:cs="Arial"/>
          <w:iCs/>
        </w:rPr>
        <w:t>s</w:t>
      </w:r>
      <w:r w:rsidRPr="00706164">
        <w:rPr>
          <w:rFonts w:ascii="Arial" w:hAnsi="Arial" w:cs="Arial"/>
          <w:iCs/>
        </w:rPr>
        <w:t>. Onnodige welstandsbepalingen</w:t>
      </w:r>
      <w:r>
        <w:rPr>
          <w:rFonts w:ascii="Arial" w:hAnsi="Arial" w:cs="Arial"/>
          <w:iCs/>
        </w:rPr>
        <w:t xml:space="preserve"> en</w:t>
      </w:r>
      <w:r w:rsidRPr="00706164">
        <w:rPr>
          <w:rFonts w:ascii="Arial" w:hAnsi="Arial" w:cs="Arial"/>
          <w:iCs/>
        </w:rPr>
        <w:t xml:space="preserve"> bureaucratische rompslomp mogen geen belemmering zijn.</w:t>
      </w:r>
    </w:p>
    <w:p w:rsidR="007D2A91" w:rsidRPr="00706164" w:rsidRDefault="007D2A91" w:rsidP="00D0479F">
      <w:pPr>
        <w:spacing w:after="0" w:line="240" w:lineRule="auto"/>
        <w:rPr>
          <w:rFonts w:ascii="Arial" w:hAnsi="Arial" w:cs="Arial"/>
          <w:iCs/>
        </w:rPr>
      </w:pPr>
    </w:p>
    <w:p w:rsidR="007D2A91" w:rsidRPr="00D60C15" w:rsidRDefault="007D2A91" w:rsidP="00D0479F">
      <w:pPr>
        <w:pStyle w:val="ListParagraph"/>
        <w:numPr>
          <w:ilvl w:val="0"/>
          <w:numId w:val="27"/>
        </w:numPr>
        <w:spacing w:after="0" w:line="240" w:lineRule="auto"/>
        <w:rPr>
          <w:rFonts w:ascii="Arial" w:hAnsi="Arial" w:cs="Arial"/>
          <w:iCs/>
        </w:rPr>
      </w:pPr>
      <w:r w:rsidRPr="00D60C15">
        <w:rPr>
          <w:rFonts w:ascii="Arial" w:hAnsi="Arial" w:cs="Arial"/>
        </w:rPr>
        <w:t>Lelystad doet mee aan landelijke dagen rond afval, zwerfvuil, compost etc.</w:t>
      </w:r>
    </w:p>
    <w:p w:rsidR="007D2A91" w:rsidRPr="00D60C15" w:rsidRDefault="007D2A91" w:rsidP="00D60C15">
      <w:pPr>
        <w:pStyle w:val="NoSpacing"/>
        <w:numPr>
          <w:ilvl w:val="0"/>
          <w:numId w:val="27"/>
        </w:numPr>
        <w:rPr>
          <w:rFonts w:cs="Arial"/>
          <w:sz w:val="22"/>
          <w:szCs w:val="22"/>
        </w:rPr>
      </w:pPr>
      <w:r w:rsidRPr="00D60C15">
        <w:rPr>
          <w:rFonts w:cs="Arial"/>
          <w:iCs/>
          <w:sz w:val="22"/>
          <w:szCs w:val="22"/>
        </w:rPr>
        <w:t>Samen met deskundige organisaties als NMF en IVN werkt de gemeente aan groene initiatieven en aan e</w:t>
      </w:r>
      <w:r w:rsidRPr="00D60C15">
        <w:rPr>
          <w:rFonts w:cs="Arial"/>
          <w:sz w:val="22"/>
          <w:szCs w:val="22"/>
        </w:rPr>
        <w:t>ducatie en voorlichting over het belang van natuur en landbouw</w:t>
      </w:r>
      <w:r w:rsidRPr="00D60C15">
        <w:rPr>
          <w:rFonts w:cs="Arial"/>
          <w:iCs/>
          <w:sz w:val="22"/>
          <w:szCs w:val="22"/>
        </w:rPr>
        <w:t>.</w:t>
      </w:r>
    </w:p>
    <w:p w:rsidR="007D2A91" w:rsidRPr="00706164" w:rsidRDefault="007D2A91" w:rsidP="00661425">
      <w:pPr>
        <w:pStyle w:val="NoSpacing"/>
        <w:ind w:left="360"/>
        <w:rPr>
          <w:rFonts w:cs="Arial"/>
          <w:sz w:val="22"/>
        </w:rPr>
      </w:pPr>
    </w:p>
    <w:p w:rsidR="007D2A91" w:rsidRPr="00706164" w:rsidRDefault="007D2A91" w:rsidP="00D0479F">
      <w:pPr>
        <w:spacing w:after="0" w:line="240" w:lineRule="auto"/>
        <w:rPr>
          <w:rFonts w:ascii="Arial" w:hAnsi="Arial" w:cs="Arial"/>
          <w:iCs/>
        </w:rPr>
      </w:pPr>
    </w:p>
    <w:p w:rsidR="007D2A91" w:rsidRPr="00706164" w:rsidRDefault="007D2A91" w:rsidP="00D0479F">
      <w:pPr>
        <w:pStyle w:val="Heading5"/>
        <w:spacing w:before="0" w:line="240" w:lineRule="auto"/>
        <w:rPr>
          <w:rFonts w:ascii="Arial" w:hAnsi="Arial" w:cs="Arial"/>
          <w:b/>
          <w:i/>
          <w:sz w:val="24"/>
          <w:szCs w:val="24"/>
        </w:rPr>
      </w:pPr>
      <w:r w:rsidRPr="00706164">
        <w:rPr>
          <w:rFonts w:ascii="Arial" w:hAnsi="Arial" w:cs="Arial"/>
          <w:b/>
          <w:i/>
          <w:sz w:val="24"/>
          <w:szCs w:val="24"/>
        </w:rPr>
        <w:t>Energieke stad</w:t>
      </w:r>
    </w:p>
    <w:p w:rsidR="007D2A91" w:rsidRPr="00706164" w:rsidRDefault="007D2A91" w:rsidP="00D60C15">
      <w:pPr>
        <w:spacing w:after="0" w:line="240" w:lineRule="auto"/>
        <w:rPr>
          <w:rFonts w:ascii="Arial" w:hAnsi="Arial" w:cs="Arial"/>
          <w:iCs/>
        </w:rPr>
      </w:pPr>
      <w:r w:rsidRPr="00706164">
        <w:rPr>
          <w:rFonts w:ascii="Arial" w:hAnsi="Arial" w:cs="Arial"/>
          <w:iCs/>
        </w:rPr>
        <w:t>De openbare ruimte is van ons allemaal. Vanouds beheert de gemeente de ruimte maar bewoners kunnen dat ook heel goed doen. De kwaliteit van het groen wordt daardoor hoger</w:t>
      </w:r>
      <w:r>
        <w:rPr>
          <w:rFonts w:ascii="Arial" w:hAnsi="Arial" w:cs="Arial"/>
          <w:iCs/>
        </w:rPr>
        <w:t>.</w:t>
      </w:r>
      <w:r w:rsidRPr="00706164">
        <w:rPr>
          <w:rFonts w:ascii="Arial" w:hAnsi="Arial" w:cs="Arial"/>
          <w:iCs/>
        </w:rPr>
        <w:t xml:space="preserve"> De wijk wordt leuker en beter onderhouden en de sociale samenhang versterkt. De gemeente </w:t>
      </w:r>
      <w:r>
        <w:rPr>
          <w:rFonts w:ascii="Arial" w:hAnsi="Arial" w:cs="Arial"/>
          <w:iCs/>
        </w:rPr>
        <w:t>moet zelf het goede voorbeeld</w:t>
      </w:r>
      <w:r w:rsidRPr="00706164">
        <w:rPr>
          <w:rFonts w:ascii="Arial" w:hAnsi="Arial" w:cs="Arial"/>
          <w:iCs/>
        </w:rPr>
        <w:t xml:space="preserve"> geven</w:t>
      </w:r>
      <w:r>
        <w:rPr>
          <w:rFonts w:ascii="Arial" w:hAnsi="Arial" w:cs="Arial"/>
          <w:iCs/>
        </w:rPr>
        <w:t xml:space="preserve">. </w:t>
      </w:r>
    </w:p>
    <w:p w:rsidR="007D2A91" w:rsidRPr="00706164" w:rsidRDefault="007D2A91" w:rsidP="00D0479F">
      <w:pPr>
        <w:spacing w:after="0" w:line="240" w:lineRule="auto"/>
        <w:rPr>
          <w:rFonts w:ascii="Arial" w:hAnsi="Arial" w:cs="Arial"/>
          <w:iCs/>
        </w:rPr>
      </w:pPr>
    </w:p>
    <w:p w:rsidR="007D2A91" w:rsidRPr="00706164" w:rsidRDefault="007D2A91" w:rsidP="00D0479F">
      <w:pPr>
        <w:pStyle w:val="ListParagraph"/>
        <w:autoSpaceDE w:val="0"/>
        <w:autoSpaceDN w:val="0"/>
        <w:adjustRightInd w:val="0"/>
        <w:spacing w:after="0" w:line="240" w:lineRule="auto"/>
        <w:ind w:left="0"/>
        <w:rPr>
          <w:rFonts w:ascii="Arial" w:hAnsi="Arial" w:cs="Arial"/>
          <w:color w:val="000000"/>
        </w:rPr>
      </w:pPr>
    </w:p>
    <w:p w:rsidR="007D2A91" w:rsidRPr="00706164" w:rsidRDefault="007D2A91" w:rsidP="00D0479F">
      <w:pPr>
        <w:pStyle w:val="Heading5"/>
        <w:spacing w:before="0" w:line="240" w:lineRule="auto"/>
        <w:rPr>
          <w:rFonts w:ascii="Arial" w:hAnsi="Arial" w:cs="Arial"/>
        </w:rPr>
      </w:pPr>
    </w:p>
    <w:sectPr w:rsidR="007D2A91" w:rsidRPr="00706164" w:rsidSect="00185BB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A91" w:rsidRDefault="007D2A91" w:rsidP="00912C17">
      <w:pPr>
        <w:spacing w:after="0" w:line="240" w:lineRule="auto"/>
      </w:pPr>
      <w:r>
        <w:separator/>
      </w:r>
    </w:p>
  </w:endnote>
  <w:endnote w:type="continuationSeparator" w:id="0">
    <w:p w:rsidR="007D2A91" w:rsidRDefault="007D2A91" w:rsidP="00912C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A91" w:rsidRDefault="007D2A91" w:rsidP="00912C17">
      <w:pPr>
        <w:spacing w:after="0" w:line="240" w:lineRule="auto"/>
      </w:pPr>
      <w:r>
        <w:separator/>
      </w:r>
    </w:p>
  </w:footnote>
  <w:footnote w:type="continuationSeparator" w:id="0">
    <w:p w:rsidR="007D2A91" w:rsidRDefault="007D2A91" w:rsidP="00912C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8436D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FAAAB8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09059B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6F8CDF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406A7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41A8C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34CA8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1CB1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580BE9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10EEE42"/>
    <w:lvl w:ilvl="0">
      <w:start w:val="1"/>
      <w:numFmt w:val="bullet"/>
      <w:lvlText w:val=""/>
      <w:lvlJc w:val="left"/>
      <w:pPr>
        <w:tabs>
          <w:tab w:val="num" w:pos="360"/>
        </w:tabs>
        <w:ind w:left="360" w:hanging="360"/>
      </w:pPr>
      <w:rPr>
        <w:rFonts w:ascii="Symbol" w:hAnsi="Symbol" w:hint="default"/>
      </w:rPr>
    </w:lvl>
  </w:abstractNum>
  <w:abstractNum w:abstractNumId="10">
    <w:nsid w:val="00F7220D"/>
    <w:multiLevelType w:val="multilevel"/>
    <w:tmpl w:val="E5CE9D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1D33715"/>
    <w:multiLevelType w:val="hybridMultilevel"/>
    <w:tmpl w:val="D8D2916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05177B96"/>
    <w:multiLevelType w:val="hybridMultilevel"/>
    <w:tmpl w:val="D5CEBA2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055C5CD3"/>
    <w:multiLevelType w:val="hybridMultilevel"/>
    <w:tmpl w:val="BD8AF63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nsid w:val="086D6AE9"/>
    <w:multiLevelType w:val="hybridMultilevel"/>
    <w:tmpl w:val="5B7883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0AAB6339"/>
    <w:multiLevelType w:val="hybridMultilevel"/>
    <w:tmpl w:val="55E4A1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0BCD6821"/>
    <w:multiLevelType w:val="hybridMultilevel"/>
    <w:tmpl w:val="702A6034"/>
    <w:lvl w:ilvl="0" w:tplc="512454BE">
      <w:start w:val="5"/>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0C414BD8"/>
    <w:multiLevelType w:val="hybridMultilevel"/>
    <w:tmpl w:val="163203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0F52711E"/>
    <w:multiLevelType w:val="hybridMultilevel"/>
    <w:tmpl w:val="B980E8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11EE7E0F"/>
    <w:multiLevelType w:val="hybridMultilevel"/>
    <w:tmpl w:val="BA98FF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13705764"/>
    <w:multiLevelType w:val="hybridMultilevel"/>
    <w:tmpl w:val="E45C5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1699188B"/>
    <w:multiLevelType w:val="hybridMultilevel"/>
    <w:tmpl w:val="7EBEB6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1E263FF0"/>
    <w:multiLevelType w:val="hybridMultilevel"/>
    <w:tmpl w:val="6062F8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228B6CBD"/>
    <w:multiLevelType w:val="hybridMultilevel"/>
    <w:tmpl w:val="B3D80A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23506922"/>
    <w:multiLevelType w:val="hybridMultilevel"/>
    <w:tmpl w:val="FFD645A2"/>
    <w:lvl w:ilvl="0" w:tplc="FFFFFFFF">
      <w:start w:val="1"/>
      <w:numFmt w:val="bullet"/>
      <w:lvlText w:val=""/>
      <w:lvlJc w:val="left"/>
      <w:pPr>
        <w:ind w:left="720" w:hanging="360"/>
      </w:pPr>
      <w:rPr>
        <w:rFonts w:ascii="Symbol" w:hAnsi="Symbol"/>
      </w:rPr>
    </w:lvl>
    <w:lvl w:ilvl="1" w:tplc="FFFFFFFF">
      <w:numFmt w:val="bullet"/>
      <w:lvlText w:val="•"/>
      <w:lvlJc w:val="left"/>
      <w:pPr>
        <w:ind w:left="1800" w:hanging="720"/>
      </w:pPr>
      <w:rPr>
        <w:rFonts w:ascii="Arial" w:hAnsi="Arial"/>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25">
    <w:nsid w:val="254219F7"/>
    <w:multiLevelType w:val="hybridMultilevel"/>
    <w:tmpl w:val="A40A93E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6">
    <w:nsid w:val="26D27706"/>
    <w:multiLevelType w:val="hybridMultilevel"/>
    <w:tmpl w:val="067ADFA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7">
    <w:nsid w:val="270A6742"/>
    <w:multiLevelType w:val="hybridMultilevel"/>
    <w:tmpl w:val="3D58BA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289D5570"/>
    <w:multiLevelType w:val="hybridMultilevel"/>
    <w:tmpl w:val="FA7298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29DF06AD"/>
    <w:multiLevelType w:val="hybridMultilevel"/>
    <w:tmpl w:val="CE808E38"/>
    <w:lvl w:ilvl="0" w:tplc="B9C4413A">
      <w:start w:val="2"/>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34711450"/>
    <w:multiLevelType w:val="hybridMultilevel"/>
    <w:tmpl w:val="04C2DF7A"/>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31">
    <w:nsid w:val="3D2045DF"/>
    <w:multiLevelType w:val="hybridMultilevel"/>
    <w:tmpl w:val="7158A4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3F8E6F41"/>
    <w:multiLevelType w:val="hybridMultilevel"/>
    <w:tmpl w:val="D23C01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41307E40"/>
    <w:multiLevelType w:val="hybridMultilevel"/>
    <w:tmpl w:val="870E85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4A4C1265"/>
    <w:multiLevelType w:val="hybridMultilevel"/>
    <w:tmpl w:val="A468B7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4CFC176D"/>
    <w:multiLevelType w:val="multilevel"/>
    <w:tmpl w:val="6AEA27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4F970A30"/>
    <w:multiLevelType w:val="hybridMultilevel"/>
    <w:tmpl w:val="094272B4"/>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37">
    <w:nsid w:val="4F9C5017"/>
    <w:multiLevelType w:val="hybridMultilevel"/>
    <w:tmpl w:val="6F1880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531924A7"/>
    <w:multiLevelType w:val="hybridMultilevel"/>
    <w:tmpl w:val="426A4710"/>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39">
    <w:nsid w:val="58404ED7"/>
    <w:multiLevelType w:val="hybridMultilevel"/>
    <w:tmpl w:val="B99048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596B312B"/>
    <w:multiLevelType w:val="multilevel"/>
    <w:tmpl w:val="0F7E986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1">
    <w:nsid w:val="5EA2348F"/>
    <w:multiLevelType w:val="hybridMultilevel"/>
    <w:tmpl w:val="D0CEF712"/>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42">
    <w:nsid w:val="6175201D"/>
    <w:multiLevelType w:val="hybridMultilevel"/>
    <w:tmpl w:val="73CCD9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617A6071"/>
    <w:multiLevelType w:val="hybridMultilevel"/>
    <w:tmpl w:val="F42011A6"/>
    <w:lvl w:ilvl="0" w:tplc="FFFFFFFF">
      <w:numFmt w:val="bullet"/>
      <w:lvlText w:val=""/>
      <w:lvlJc w:val="left"/>
      <w:pPr>
        <w:ind w:left="720" w:hanging="360"/>
      </w:pPr>
      <w:rPr>
        <w:rFonts w:ascii="Symbol" w:eastAsia="Times New Roman"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4">
    <w:nsid w:val="63C705CD"/>
    <w:multiLevelType w:val="hybridMultilevel"/>
    <w:tmpl w:val="51C463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643A5BD5"/>
    <w:multiLevelType w:val="hybridMultilevel"/>
    <w:tmpl w:val="6AEA27A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nsid w:val="658B460A"/>
    <w:multiLevelType w:val="hybridMultilevel"/>
    <w:tmpl w:val="72243B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687808AD"/>
    <w:multiLevelType w:val="hybridMultilevel"/>
    <w:tmpl w:val="E5CE9DA0"/>
    <w:lvl w:ilvl="0" w:tplc="40381748">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nsid w:val="6CE27236"/>
    <w:multiLevelType w:val="hybridMultilevel"/>
    <w:tmpl w:val="883606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nsid w:val="6F252287"/>
    <w:multiLevelType w:val="hybridMultilevel"/>
    <w:tmpl w:val="E18650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nsid w:val="6F33381E"/>
    <w:multiLevelType w:val="hybridMultilevel"/>
    <w:tmpl w:val="19064502"/>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rPr>
    </w:lvl>
    <w:lvl w:ilvl="2" w:tplc="FFFFFFFF">
      <w:start w:val="1"/>
      <w:numFmt w:val="decimal"/>
      <w:lvlText w:val="%3."/>
      <w:lvlJc w:val="left"/>
      <w:pPr>
        <w:ind w:left="2160" w:hanging="360"/>
      </w:pPr>
      <w:rPr>
        <w:rFonts w:cs="Times New Roman"/>
      </w:rPr>
    </w:lvl>
    <w:lvl w:ilvl="3" w:tplc="FFFFFFFF">
      <w:numFmt w:val="bullet"/>
      <w:lvlText w:val="•"/>
      <w:lvlJc w:val="left"/>
      <w:pPr>
        <w:ind w:left="3240" w:hanging="720"/>
      </w:pPr>
      <w:rPr>
        <w:rFonts w:ascii="Arial" w:hAnsi="Aria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51">
    <w:nsid w:val="6F5F5046"/>
    <w:multiLevelType w:val="hybridMultilevel"/>
    <w:tmpl w:val="9FD897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nsid w:val="77053F74"/>
    <w:multiLevelType w:val="hybridMultilevel"/>
    <w:tmpl w:val="2AFE9C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7"/>
  </w:num>
  <w:num w:numId="2">
    <w:abstractNumId w:val="39"/>
  </w:num>
  <w:num w:numId="3">
    <w:abstractNumId w:val="28"/>
  </w:num>
  <w:num w:numId="4">
    <w:abstractNumId w:val="52"/>
  </w:num>
  <w:num w:numId="5">
    <w:abstractNumId w:val="31"/>
  </w:num>
  <w:num w:numId="6">
    <w:abstractNumId w:val="48"/>
  </w:num>
  <w:num w:numId="7">
    <w:abstractNumId w:val="44"/>
  </w:num>
  <w:num w:numId="8">
    <w:abstractNumId w:val="19"/>
  </w:num>
  <w:num w:numId="9">
    <w:abstractNumId w:val="34"/>
  </w:num>
  <w:num w:numId="10">
    <w:abstractNumId w:val="23"/>
  </w:num>
  <w:num w:numId="11">
    <w:abstractNumId w:val="26"/>
  </w:num>
  <w:num w:numId="12">
    <w:abstractNumId w:val="33"/>
  </w:num>
  <w:num w:numId="13">
    <w:abstractNumId w:val="42"/>
  </w:num>
  <w:num w:numId="14">
    <w:abstractNumId w:val="37"/>
  </w:num>
  <w:num w:numId="15">
    <w:abstractNumId w:val="11"/>
  </w:num>
  <w:num w:numId="16">
    <w:abstractNumId w:val="25"/>
  </w:num>
  <w:num w:numId="17">
    <w:abstractNumId w:val="17"/>
  </w:num>
  <w:num w:numId="18">
    <w:abstractNumId w:val="13"/>
  </w:num>
  <w:num w:numId="19">
    <w:abstractNumId w:val="20"/>
  </w:num>
  <w:num w:numId="20">
    <w:abstractNumId w:val="43"/>
  </w:num>
  <w:num w:numId="21">
    <w:abstractNumId w:val="14"/>
  </w:num>
  <w:num w:numId="22">
    <w:abstractNumId w:val="22"/>
  </w:num>
  <w:num w:numId="23">
    <w:abstractNumId w:val="40"/>
  </w:num>
  <w:num w:numId="24">
    <w:abstractNumId w:val="41"/>
  </w:num>
  <w:num w:numId="25">
    <w:abstractNumId w:val="32"/>
  </w:num>
  <w:num w:numId="26">
    <w:abstractNumId w:val="21"/>
  </w:num>
  <w:num w:numId="27">
    <w:abstractNumId w:val="49"/>
  </w:num>
  <w:num w:numId="28">
    <w:abstractNumId w:val="24"/>
  </w:num>
  <w:num w:numId="29">
    <w:abstractNumId w:val="50"/>
    <w:lvlOverride w:ilvl="0"/>
    <w:lvlOverride w:ilvl="1"/>
    <w:lvlOverride w:ilvl="2">
      <w:startOverride w:val="1"/>
    </w:lvlOverride>
    <w:lvlOverride w:ilvl="3"/>
    <w:lvlOverride w:ilvl="4"/>
    <w:lvlOverride w:ilvl="5"/>
    <w:lvlOverride w:ilvl="6"/>
    <w:lvlOverride w:ilvl="7"/>
    <w:lvlOverride w:ilvl="8"/>
  </w:num>
  <w:num w:numId="30">
    <w:abstractNumId w:val="36"/>
  </w:num>
  <w:num w:numId="31">
    <w:abstractNumId w:val="38"/>
  </w:num>
  <w:num w:numId="32">
    <w:abstractNumId w:val="51"/>
  </w:num>
  <w:num w:numId="33">
    <w:abstractNumId w:val="46"/>
  </w:num>
  <w:num w:numId="34">
    <w:abstractNumId w:val="30"/>
  </w:num>
  <w:num w:numId="35">
    <w:abstractNumId w:val="15"/>
  </w:num>
  <w:num w:numId="36">
    <w:abstractNumId w:val="18"/>
  </w:num>
  <w:num w:numId="37">
    <w:abstractNumId w:val="29"/>
  </w:num>
  <w:num w:numId="38">
    <w:abstractNumId w:val="16"/>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45"/>
  </w:num>
  <w:num w:numId="50">
    <w:abstractNumId w:val="35"/>
  </w:num>
  <w:num w:numId="51">
    <w:abstractNumId w:val="47"/>
  </w:num>
  <w:num w:numId="52">
    <w:abstractNumId w:val="10"/>
  </w:num>
  <w:num w:numId="5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169F"/>
    <w:rsid w:val="00000D07"/>
    <w:rsid w:val="00010460"/>
    <w:rsid w:val="0001274E"/>
    <w:rsid w:val="00012B08"/>
    <w:rsid w:val="00014FD3"/>
    <w:rsid w:val="00017298"/>
    <w:rsid w:val="0002270B"/>
    <w:rsid w:val="00042DF7"/>
    <w:rsid w:val="000616E1"/>
    <w:rsid w:val="00062405"/>
    <w:rsid w:val="00071822"/>
    <w:rsid w:val="00071A56"/>
    <w:rsid w:val="000727CE"/>
    <w:rsid w:val="00075E7B"/>
    <w:rsid w:val="00084370"/>
    <w:rsid w:val="000A00BE"/>
    <w:rsid w:val="000A2E62"/>
    <w:rsid w:val="000D7975"/>
    <w:rsid w:val="000F07B5"/>
    <w:rsid w:val="00110CDD"/>
    <w:rsid w:val="00126E74"/>
    <w:rsid w:val="00133A10"/>
    <w:rsid w:val="00136C2E"/>
    <w:rsid w:val="00136D11"/>
    <w:rsid w:val="001442B7"/>
    <w:rsid w:val="00150488"/>
    <w:rsid w:val="00150886"/>
    <w:rsid w:val="00156743"/>
    <w:rsid w:val="00160EF6"/>
    <w:rsid w:val="00176686"/>
    <w:rsid w:val="001809F9"/>
    <w:rsid w:val="00180F97"/>
    <w:rsid w:val="00185BB2"/>
    <w:rsid w:val="001A0238"/>
    <w:rsid w:val="001A6CFE"/>
    <w:rsid w:val="001B2500"/>
    <w:rsid w:val="001C7748"/>
    <w:rsid w:val="00203CED"/>
    <w:rsid w:val="00205EF2"/>
    <w:rsid w:val="00207222"/>
    <w:rsid w:val="002227D9"/>
    <w:rsid w:val="00230861"/>
    <w:rsid w:val="0023340C"/>
    <w:rsid w:val="00247A55"/>
    <w:rsid w:val="00251916"/>
    <w:rsid w:val="002553DD"/>
    <w:rsid w:val="00260199"/>
    <w:rsid w:val="00273BA0"/>
    <w:rsid w:val="00276634"/>
    <w:rsid w:val="00284FE1"/>
    <w:rsid w:val="0028621F"/>
    <w:rsid w:val="0029282A"/>
    <w:rsid w:val="002A0AE6"/>
    <w:rsid w:val="002A237E"/>
    <w:rsid w:val="002C1F88"/>
    <w:rsid w:val="002C20C6"/>
    <w:rsid w:val="002D5E5C"/>
    <w:rsid w:val="002D68BE"/>
    <w:rsid w:val="002E3B51"/>
    <w:rsid w:val="00302DE9"/>
    <w:rsid w:val="00323A54"/>
    <w:rsid w:val="0032690C"/>
    <w:rsid w:val="00326939"/>
    <w:rsid w:val="003318B2"/>
    <w:rsid w:val="00331D7A"/>
    <w:rsid w:val="0034582D"/>
    <w:rsid w:val="003551EE"/>
    <w:rsid w:val="003664D8"/>
    <w:rsid w:val="00375F1F"/>
    <w:rsid w:val="00384669"/>
    <w:rsid w:val="003866B5"/>
    <w:rsid w:val="00390414"/>
    <w:rsid w:val="0039186F"/>
    <w:rsid w:val="00392B13"/>
    <w:rsid w:val="00393110"/>
    <w:rsid w:val="003A5F31"/>
    <w:rsid w:val="003B059F"/>
    <w:rsid w:val="003C71DF"/>
    <w:rsid w:val="003E01C9"/>
    <w:rsid w:val="003F044E"/>
    <w:rsid w:val="0040240D"/>
    <w:rsid w:val="00403418"/>
    <w:rsid w:val="004155A6"/>
    <w:rsid w:val="0041588B"/>
    <w:rsid w:val="0043214E"/>
    <w:rsid w:val="004351E0"/>
    <w:rsid w:val="004361CF"/>
    <w:rsid w:val="00456F5B"/>
    <w:rsid w:val="004667BE"/>
    <w:rsid w:val="004775A2"/>
    <w:rsid w:val="004A5C39"/>
    <w:rsid w:val="004C5EBC"/>
    <w:rsid w:val="004D5A4C"/>
    <w:rsid w:val="004E48BE"/>
    <w:rsid w:val="004F24A5"/>
    <w:rsid w:val="00506DA3"/>
    <w:rsid w:val="00507F39"/>
    <w:rsid w:val="00523ABB"/>
    <w:rsid w:val="00535E19"/>
    <w:rsid w:val="0054169F"/>
    <w:rsid w:val="005505E2"/>
    <w:rsid w:val="005560C6"/>
    <w:rsid w:val="00564350"/>
    <w:rsid w:val="00564476"/>
    <w:rsid w:val="00590AB6"/>
    <w:rsid w:val="00594AEB"/>
    <w:rsid w:val="005A55D7"/>
    <w:rsid w:val="005B3BDC"/>
    <w:rsid w:val="005C42FA"/>
    <w:rsid w:val="005D13E2"/>
    <w:rsid w:val="005D7ADA"/>
    <w:rsid w:val="005E52EA"/>
    <w:rsid w:val="005F76DC"/>
    <w:rsid w:val="006005BF"/>
    <w:rsid w:val="00611DD9"/>
    <w:rsid w:val="00616D7F"/>
    <w:rsid w:val="0062208C"/>
    <w:rsid w:val="006254A1"/>
    <w:rsid w:val="00630857"/>
    <w:rsid w:val="0063341E"/>
    <w:rsid w:val="00653C6D"/>
    <w:rsid w:val="00653DD1"/>
    <w:rsid w:val="0065427C"/>
    <w:rsid w:val="00661425"/>
    <w:rsid w:val="00675A19"/>
    <w:rsid w:val="00693B53"/>
    <w:rsid w:val="006E1057"/>
    <w:rsid w:val="006E1358"/>
    <w:rsid w:val="006E6F62"/>
    <w:rsid w:val="006F36D5"/>
    <w:rsid w:val="006F7EDD"/>
    <w:rsid w:val="00703D5D"/>
    <w:rsid w:val="00706164"/>
    <w:rsid w:val="00706E4F"/>
    <w:rsid w:val="00723005"/>
    <w:rsid w:val="007570BF"/>
    <w:rsid w:val="0076168C"/>
    <w:rsid w:val="00764554"/>
    <w:rsid w:val="0077769D"/>
    <w:rsid w:val="00777C9D"/>
    <w:rsid w:val="00794E44"/>
    <w:rsid w:val="007A1FEF"/>
    <w:rsid w:val="007B1133"/>
    <w:rsid w:val="007B2DB8"/>
    <w:rsid w:val="007C5F22"/>
    <w:rsid w:val="007C64C9"/>
    <w:rsid w:val="007D2A91"/>
    <w:rsid w:val="007E6860"/>
    <w:rsid w:val="007E7917"/>
    <w:rsid w:val="007F4E8C"/>
    <w:rsid w:val="0080135D"/>
    <w:rsid w:val="00806D90"/>
    <w:rsid w:val="008467DD"/>
    <w:rsid w:val="008630AF"/>
    <w:rsid w:val="00863946"/>
    <w:rsid w:val="00866AB6"/>
    <w:rsid w:val="00875519"/>
    <w:rsid w:val="00875BF4"/>
    <w:rsid w:val="00881AB4"/>
    <w:rsid w:val="0088705D"/>
    <w:rsid w:val="0089172C"/>
    <w:rsid w:val="00892F5E"/>
    <w:rsid w:val="008A1B2A"/>
    <w:rsid w:val="008A3402"/>
    <w:rsid w:val="008B0154"/>
    <w:rsid w:val="008B24FF"/>
    <w:rsid w:val="008B4946"/>
    <w:rsid w:val="008C4A4A"/>
    <w:rsid w:val="008D4EB3"/>
    <w:rsid w:val="008D701E"/>
    <w:rsid w:val="008F152B"/>
    <w:rsid w:val="008F15B2"/>
    <w:rsid w:val="00912C17"/>
    <w:rsid w:val="009177CA"/>
    <w:rsid w:val="00920985"/>
    <w:rsid w:val="00922AEF"/>
    <w:rsid w:val="0093532A"/>
    <w:rsid w:val="009539E5"/>
    <w:rsid w:val="00962C2A"/>
    <w:rsid w:val="00972F9F"/>
    <w:rsid w:val="00974A5C"/>
    <w:rsid w:val="00996BEE"/>
    <w:rsid w:val="009A0C3C"/>
    <w:rsid w:val="009A3C25"/>
    <w:rsid w:val="009E49A0"/>
    <w:rsid w:val="009F21A9"/>
    <w:rsid w:val="009F5804"/>
    <w:rsid w:val="00A11484"/>
    <w:rsid w:val="00A11A42"/>
    <w:rsid w:val="00A13666"/>
    <w:rsid w:val="00A26AAA"/>
    <w:rsid w:val="00A30D06"/>
    <w:rsid w:val="00A42BA7"/>
    <w:rsid w:val="00A45756"/>
    <w:rsid w:val="00A5387A"/>
    <w:rsid w:val="00A57C62"/>
    <w:rsid w:val="00A7177B"/>
    <w:rsid w:val="00A77A1F"/>
    <w:rsid w:val="00A826DB"/>
    <w:rsid w:val="00A9093A"/>
    <w:rsid w:val="00A94C17"/>
    <w:rsid w:val="00AA1F4C"/>
    <w:rsid w:val="00AE1F89"/>
    <w:rsid w:val="00AE37BB"/>
    <w:rsid w:val="00AF2B4A"/>
    <w:rsid w:val="00AF6B0F"/>
    <w:rsid w:val="00B015CF"/>
    <w:rsid w:val="00B07125"/>
    <w:rsid w:val="00B13C8B"/>
    <w:rsid w:val="00B34982"/>
    <w:rsid w:val="00B476F1"/>
    <w:rsid w:val="00B6508F"/>
    <w:rsid w:val="00B66C74"/>
    <w:rsid w:val="00BC4D38"/>
    <w:rsid w:val="00C15C0D"/>
    <w:rsid w:val="00C23D5C"/>
    <w:rsid w:val="00C36FC7"/>
    <w:rsid w:val="00C409D5"/>
    <w:rsid w:val="00C46FF5"/>
    <w:rsid w:val="00C54C05"/>
    <w:rsid w:val="00C62529"/>
    <w:rsid w:val="00C62E80"/>
    <w:rsid w:val="00C64B40"/>
    <w:rsid w:val="00C721FA"/>
    <w:rsid w:val="00C846A0"/>
    <w:rsid w:val="00C95D3C"/>
    <w:rsid w:val="00CA3743"/>
    <w:rsid w:val="00CA61DE"/>
    <w:rsid w:val="00CB2B5E"/>
    <w:rsid w:val="00CB3B4F"/>
    <w:rsid w:val="00CB565A"/>
    <w:rsid w:val="00CD7367"/>
    <w:rsid w:val="00CF787E"/>
    <w:rsid w:val="00D01659"/>
    <w:rsid w:val="00D0479F"/>
    <w:rsid w:val="00D07794"/>
    <w:rsid w:val="00D26CFA"/>
    <w:rsid w:val="00D53235"/>
    <w:rsid w:val="00D60C15"/>
    <w:rsid w:val="00D73CEB"/>
    <w:rsid w:val="00D74272"/>
    <w:rsid w:val="00D760C8"/>
    <w:rsid w:val="00D76F31"/>
    <w:rsid w:val="00D933FA"/>
    <w:rsid w:val="00D94409"/>
    <w:rsid w:val="00DB03F1"/>
    <w:rsid w:val="00DB2D9B"/>
    <w:rsid w:val="00DC5027"/>
    <w:rsid w:val="00DC5A58"/>
    <w:rsid w:val="00DE0E13"/>
    <w:rsid w:val="00E000EC"/>
    <w:rsid w:val="00E019EB"/>
    <w:rsid w:val="00E02A87"/>
    <w:rsid w:val="00E11E19"/>
    <w:rsid w:val="00E30F5C"/>
    <w:rsid w:val="00E67DC3"/>
    <w:rsid w:val="00E7124C"/>
    <w:rsid w:val="00E71E87"/>
    <w:rsid w:val="00E779F7"/>
    <w:rsid w:val="00E87E9E"/>
    <w:rsid w:val="00EA194C"/>
    <w:rsid w:val="00EB1CE2"/>
    <w:rsid w:val="00EB6E56"/>
    <w:rsid w:val="00EC27C1"/>
    <w:rsid w:val="00EC4D35"/>
    <w:rsid w:val="00ED0EA3"/>
    <w:rsid w:val="00EE3427"/>
    <w:rsid w:val="00F12F09"/>
    <w:rsid w:val="00F34EAD"/>
    <w:rsid w:val="00F40C87"/>
    <w:rsid w:val="00F54FA6"/>
    <w:rsid w:val="00F62A43"/>
    <w:rsid w:val="00F836A2"/>
    <w:rsid w:val="00FB3A2C"/>
    <w:rsid w:val="00FC69B0"/>
    <w:rsid w:val="00FD3804"/>
    <w:rsid w:val="00FE2667"/>
    <w:rsid w:val="00FF70BA"/>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69F"/>
    <w:pPr>
      <w:spacing w:after="200" w:line="276" w:lineRule="auto"/>
    </w:pPr>
    <w:rPr>
      <w:rFonts w:eastAsia="Times New Roman"/>
    </w:rPr>
  </w:style>
  <w:style w:type="paragraph" w:styleId="Heading1">
    <w:name w:val="heading 1"/>
    <w:basedOn w:val="Normal"/>
    <w:next w:val="Normal"/>
    <w:link w:val="Heading1Char"/>
    <w:uiPriority w:val="99"/>
    <w:qFormat/>
    <w:rsid w:val="00616D7F"/>
    <w:pPr>
      <w:keepNext/>
      <w:keepLines/>
      <w:spacing w:before="480" w:after="0"/>
      <w:outlineLvl w:val="0"/>
    </w:pPr>
    <w:rPr>
      <w:rFonts w:ascii="Cambria" w:hAnsi="Cambria"/>
      <w:b/>
      <w:bCs/>
      <w:color w:val="365F91"/>
      <w:sz w:val="28"/>
      <w:szCs w:val="28"/>
    </w:rPr>
  </w:style>
  <w:style w:type="paragraph" w:styleId="Heading2">
    <w:name w:val="heading 2"/>
    <w:basedOn w:val="normal0"/>
    <w:next w:val="normal0"/>
    <w:link w:val="Heading2Char"/>
    <w:uiPriority w:val="99"/>
    <w:qFormat/>
    <w:rsid w:val="0054169F"/>
    <w:pPr>
      <w:spacing w:before="360" w:after="80"/>
      <w:outlineLvl w:val="1"/>
    </w:pPr>
    <w:rPr>
      <w:b/>
      <w:sz w:val="28"/>
    </w:rPr>
  </w:style>
  <w:style w:type="paragraph" w:styleId="Heading4">
    <w:name w:val="heading 4"/>
    <w:basedOn w:val="Normal"/>
    <w:next w:val="Normal"/>
    <w:link w:val="Heading4Char"/>
    <w:uiPriority w:val="99"/>
    <w:qFormat/>
    <w:rsid w:val="00616D7F"/>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54169F"/>
    <w:pPr>
      <w:keepNext/>
      <w:keepLines/>
      <w:spacing w:before="200" w:after="0"/>
      <w:outlineLvl w:val="4"/>
    </w:pPr>
    <w:rPr>
      <w:rFonts w:ascii="Cambria"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16D7F"/>
    <w:rPr>
      <w:rFonts w:ascii="Cambria" w:hAnsi="Cambria" w:cs="Times New Roman"/>
      <w:b/>
      <w:bCs/>
      <w:color w:val="365F91"/>
      <w:sz w:val="28"/>
      <w:szCs w:val="28"/>
      <w:lang w:eastAsia="nl-NL"/>
    </w:rPr>
  </w:style>
  <w:style w:type="character" w:customStyle="1" w:styleId="Heading2Char">
    <w:name w:val="Heading 2 Char"/>
    <w:basedOn w:val="DefaultParagraphFont"/>
    <w:link w:val="Heading2"/>
    <w:uiPriority w:val="99"/>
    <w:rsid w:val="0054169F"/>
    <w:rPr>
      <w:rFonts w:ascii="Arial" w:hAnsi="Arial" w:cs="Arial"/>
      <w:b/>
      <w:color w:val="000000"/>
      <w:sz w:val="28"/>
      <w:lang w:eastAsia="nl-NL"/>
    </w:rPr>
  </w:style>
  <w:style w:type="character" w:customStyle="1" w:styleId="Heading4Char">
    <w:name w:val="Heading 4 Char"/>
    <w:basedOn w:val="DefaultParagraphFont"/>
    <w:link w:val="Heading4"/>
    <w:uiPriority w:val="99"/>
    <w:rsid w:val="00616D7F"/>
    <w:rPr>
      <w:rFonts w:ascii="Cambria" w:hAnsi="Cambria" w:cs="Times New Roman"/>
      <w:b/>
      <w:bCs/>
      <w:i/>
      <w:iCs/>
      <w:color w:val="4F81BD"/>
      <w:lang w:eastAsia="nl-NL"/>
    </w:rPr>
  </w:style>
  <w:style w:type="character" w:customStyle="1" w:styleId="Heading5Char">
    <w:name w:val="Heading 5 Char"/>
    <w:basedOn w:val="DefaultParagraphFont"/>
    <w:link w:val="Heading5"/>
    <w:uiPriority w:val="99"/>
    <w:rsid w:val="0054169F"/>
    <w:rPr>
      <w:rFonts w:ascii="Cambria" w:hAnsi="Cambria" w:cs="Times New Roman"/>
      <w:color w:val="243F60"/>
      <w:lang w:eastAsia="nl-NL"/>
    </w:rPr>
  </w:style>
  <w:style w:type="paragraph" w:customStyle="1" w:styleId="normal0">
    <w:name w:val="normal"/>
    <w:uiPriority w:val="99"/>
    <w:rsid w:val="0054169F"/>
    <w:pPr>
      <w:spacing w:line="276" w:lineRule="auto"/>
    </w:pPr>
    <w:rPr>
      <w:rFonts w:ascii="Arial" w:hAnsi="Arial" w:cs="Arial"/>
      <w:color w:val="000000"/>
    </w:rPr>
  </w:style>
  <w:style w:type="paragraph" w:styleId="ListParagraph">
    <w:name w:val="List Paragraph"/>
    <w:basedOn w:val="Normal"/>
    <w:uiPriority w:val="99"/>
    <w:qFormat/>
    <w:rsid w:val="0054169F"/>
    <w:pPr>
      <w:ind w:left="720"/>
      <w:contextualSpacing/>
    </w:pPr>
    <w:rPr>
      <w:rFonts w:eastAsia="Calibri" w:cs="Calibri"/>
      <w:lang w:eastAsia="en-US"/>
    </w:rPr>
  </w:style>
  <w:style w:type="paragraph" w:styleId="FootnoteText">
    <w:name w:val="footnote text"/>
    <w:basedOn w:val="Normal"/>
    <w:link w:val="FootnoteTextChar"/>
    <w:uiPriority w:val="99"/>
    <w:semiHidden/>
    <w:rsid w:val="00912C17"/>
    <w:rPr>
      <w:sz w:val="20"/>
      <w:szCs w:val="20"/>
    </w:rPr>
  </w:style>
  <w:style w:type="character" w:customStyle="1" w:styleId="FootnoteTextChar">
    <w:name w:val="Footnote Text Char"/>
    <w:basedOn w:val="DefaultParagraphFont"/>
    <w:link w:val="FootnoteText"/>
    <w:uiPriority w:val="99"/>
    <w:semiHidden/>
    <w:rsid w:val="00912C17"/>
    <w:rPr>
      <w:rFonts w:ascii="Calibri" w:hAnsi="Calibri" w:cs="Times New Roman"/>
      <w:sz w:val="20"/>
      <w:szCs w:val="20"/>
      <w:lang w:eastAsia="nl-NL"/>
    </w:rPr>
  </w:style>
  <w:style w:type="character" w:styleId="FootnoteReference">
    <w:name w:val="footnote reference"/>
    <w:basedOn w:val="DefaultParagraphFont"/>
    <w:uiPriority w:val="99"/>
    <w:semiHidden/>
    <w:rsid w:val="00912C17"/>
    <w:rPr>
      <w:rFonts w:cs="Times New Roman"/>
      <w:vertAlign w:val="superscript"/>
    </w:rPr>
  </w:style>
  <w:style w:type="character" w:styleId="Hyperlink">
    <w:name w:val="Hyperlink"/>
    <w:basedOn w:val="DefaultParagraphFont"/>
    <w:uiPriority w:val="99"/>
    <w:rsid w:val="00912C17"/>
    <w:rPr>
      <w:rFonts w:cs="Times New Roman"/>
      <w:color w:val="0000FF"/>
      <w:u w:val="single"/>
    </w:rPr>
  </w:style>
  <w:style w:type="paragraph" w:customStyle="1" w:styleId="msolistparagraph0">
    <w:name w:val="msolistparagraph"/>
    <w:basedOn w:val="Normal"/>
    <w:uiPriority w:val="99"/>
    <w:rsid w:val="00A57C62"/>
    <w:pPr>
      <w:ind w:left="720"/>
    </w:pPr>
    <w:rPr>
      <w:rFonts w:eastAsia="Calibri"/>
      <w:lang w:eastAsia="en-US"/>
    </w:rPr>
  </w:style>
  <w:style w:type="paragraph" w:styleId="NoSpacing">
    <w:name w:val="No Spacing"/>
    <w:uiPriority w:val="99"/>
    <w:qFormat/>
    <w:rsid w:val="008B24FF"/>
    <w:rPr>
      <w:rFonts w:ascii="Arial" w:hAnsi="Arial"/>
      <w:sz w:val="24"/>
      <w:szCs w:val="28"/>
      <w:lang w:eastAsia="en-US"/>
    </w:rPr>
  </w:style>
  <w:style w:type="paragraph" w:styleId="NormalWeb">
    <w:name w:val="Normal (Web)"/>
    <w:basedOn w:val="Normal"/>
    <w:uiPriority w:val="99"/>
    <w:rsid w:val="00D74272"/>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rsid w:val="00A42BA7"/>
    <w:rPr>
      <w:rFonts w:cs="Times New Roman"/>
      <w:sz w:val="16"/>
      <w:szCs w:val="16"/>
    </w:rPr>
  </w:style>
  <w:style w:type="paragraph" w:styleId="CommentText">
    <w:name w:val="annotation text"/>
    <w:basedOn w:val="Normal"/>
    <w:link w:val="CommentTextChar"/>
    <w:uiPriority w:val="99"/>
    <w:semiHidden/>
    <w:rsid w:val="00A42BA7"/>
    <w:rPr>
      <w:sz w:val="20"/>
      <w:szCs w:val="20"/>
    </w:rPr>
  </w:style>
  <w:style w:type="character" w:customStyle="1" w:styleId="CommentTextChar">
    <w:name w:val="Comment Text Char"/>
    <w:basedOn w:val="DefaultParagraphFont"/>
    <w:link w:val="CommentText"/>
    <w:uiPriority w:val="99"/>
    <w:semiHidden/>
    <w:rsid w:val="00594AEB"/>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A42BA7"/>
    <w:rPr>
      <w:b/>
      <w:bCs/>
    </w:rPr>
  </w:style>
  <w:style w:type="character" w:customStyle="1" w:styleId="CommentSubjectChar">
    <w:name w:val="Comment Subject Char"/>
    <w:basedOn w:val="CommentTextChar"/>
    <w:link w:val="CommentSubject"/>
    <w:uiPriority w:val="99"/>
    <w:semiHidden/>
    <w:rsid w:val="00594AEB"/>
    <w:rPr>
      <w:b/>
      <w:bCs/>
    </w:rPr>
  </w:style>
  <w:style w:type="paragraph" w:styleId="BalloonText">
    <w:name w:val="Balloon Text"/>
    <w:basedOn w:val="Normal"/>
    <w:link w:val="BalloonTextChar"/>
    <w:uiPriority w:val="99"/>
    <w:semiHidden/>
    <w:rsid w:val="00A42BA7"/>
    <w:rPr>
      <w:rFonts w:ascii="Tahoma" w:hAnsi="Tahoma" w:cs="Tahoma"/>
      <w:sz w:val="16"/>
      <w:szCs w:val="16"/>
    </w:rPr>
  </w:style>
  <w:style w:type="character" w:customStyle="1" w:styleId="BalloonTextChar">
    <w:name w:val="Balloon Text Char"/>
    <w:basedOn w:val="DefaultParagraphFont"/>
    <w:link w:val="BalloonText"/>
    <w:uiPriority w:val="99"/>
    <w:semiHidden/>
    <w:rsid w:val="00594AEB"/>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15</Pages>
  <Words>5702</Words>
  <Characters>31361</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subject/>
  <dc:creator>Klaas</dc:creator>
  <cp:keywords/>
  <dc:description/>
  <cp:lastModifiedBy>Henk</cp:lastModifiedBy>
  <cp:revision>8</cp:revision>
  <dcterms:created xsi:type="dcterms:W3CDTF">2013-11-13T16:58:00Z</dcterms:created>
  <dcterms:modified xsi:type="dcterms:W3CDTF">2013-11-14T15:00:00Z</dcterms:modified>
</cp:coreProperties>
</file>